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B8E" w:rsidRDefault="004D6B8E" w:rsidP="004D6B8E">
      <w:pPr>
        <w:ind w:firstLine="567"/>
        <w:rPr>
          <w:sz w:val="28"/>
          <w:szCs w:val="28"/>
        </w:rPr>
      </w:pPr>
    </w:p>
    <w:p w:rsidR="00B81244" w:rsidRDefault="00B81244" w:rsidP="00B81244">
      <w:pPr>
        <w:jc w:val="center"/>
        <w:rPr>
          <w:sz w:val="26"/>
          <w:szCs w:val="26"/>
        </w:rPr>
      </w:pPr>
      <w:r>
        <w:rPr>
          <w:noProof/>
          <w:sz w:val="26"/>
          <w:szCs w:val="26"/>
        </w:rPr>
        <w:drawing>
          <wp:inline distT="0" distB="0" distL="0" distR="0">
            <wp:extent cx="523875" cy="638175"/>
            <wp:effectExtent l="19050" t="0" r="9525" b="0"/>
            <wp:docPr id="1" name="Рисунок 21" descr="ГЕРБ 1цве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ГЕРБ 1цвет"/>
                    <pic:cNvPicPr>
                      <a:picLocks noChangeAspect="1" noChangeArrowheads="1"/>
                    </pic:cNvPicPr>
                  </pic:nvPicPr>
                  <pic:blipFill>
                    <a:blip r:embed="rId5" cstate="print"/>
                    <a:srcRect/>
                    <a:stretch>
                      <a:fillRect/>
                    </a:stretch>
                  </pic:blipFill>
                  <pic:spPr bwMode="auto">
                    <a:xfrm>
                      <a:off x="0" y="0"/>
                      <a:ext cx="523875" cy="638175"/>
                    </a:xfrm>
                    <a:prstGeom prst="rect">
                      <a:avLst/>
                    </a:prstGeom>
                    <a:noFill/>
                    <a:ln w="9525">
                      <a:noFill/>
                      <a:miter lim="800000"/>
                      <a:headEnd/>
                      <a:tailEnd/>
                    </a:ln>
                  </pic:spPr>
                </pic:pic>
              </a:graphicData>
            </a:graphic>
          </wp:inline>
        </w:drawing>
      </w:r>
    </w:p>
    <w:p w:rsidR="00B81244" w:rsidRDefault="00B81244" w:rsidP="00B81244">
      <w:pPr>
        <w:jc w:val="center"/>
        <w:rPr>
          <w:sz w:val="28"/>
          <w:szCs w:val="28"/>
        </w:rPr>
      </w:pPr>
    </w:p>
    <w:p w:rsidR="00B81244" w:rsidRDefault="00B81244" w:rsidP="00B81244">
      <w:pPr>
        <w:jc w:val="center"/>
        <w:rPr>
          <w:sz w:val="28"/>
          <w:szCs w:val="28"/>
        </w:rPr>
      </w:pPr>
      <w:r>
        <w:rPr>
          <w:sz w:val="28"/>
          <w:szCs w:val="28"/>
        </w:rPr>
        <w:t xml:space="preserve">Администрация </w:t>
      </w:r>
      <w:proofErr w:type="spellStart"/>
      <w:r>
        <w:rPr>
          <w:sz w:val="28"/>
          <w:szCs w:val="28"/>
        </w:rPr>
        <w:t>Спас-Деменского</w:t>
      </w:r>
      <w:proofErr w:type="spellEnd"/>
      <w:r>
        <w:rPr>
          <w:sz w:val="28"/>
          <w:szCs w:val="28"/>
        </w:rPr>
        <w:t xml:space="preserve"> муниципального округа </w:t>
      </w:r>
    </w:p>
    <w:p w:rsidR="00B81244" w:rsidRDefault="00B81244" w:rsidP="00B81244">
      <w:pPr>
        <w:jc w:val="center"/>
        <w:rPr>
          <w:sz w:val="28"/>
          <w:szCs w:val="28"/>
        </w:rPr>
      </w:pPr>
      <w:r>
        <w:rPr>
          <w:sz w:val="28"/>
          <w:szCs w:val="28"/>
        </w:rPr>
        <w:t>Калужской области</w:t>
      </w:r>
    </w:p>
    <w:p w:rsidR="00B81244" w:rsidRPr="00B81244" w:rsidRDefault="00B81244" w:rsidP="00B81244">
      <w:pPr>
        <w:pStyle w:val="4"/>
        <w:jc w:val="center"/>
        <w:rPr>
          <w:rFonts w:ascii="Times New Roman" w:hAnsi="Times New Roman"/>
          <w:bCs w:val="0"/>
          <w:i w:val="0"/>
          <w:color w:val="auto"/>
        </w:rPr>
      </w:pPr>
      <w:r>
        <w:rPr>
          <w:rFonts w:ascii="Times New Roman" w:hAnsi="Times New Roman"/>
          <w:b w:val="0"/>
          <w:bCs w:val="0"/>
        </w:rPr>
        <w:t xml:space="preserve"> </w:t>
      </w:r>
      <w:proofErr w:type="gramStart"/>
      <w:r w:rsidRPr="00B81244">
        <w:rPr>
          <w:rFonts w:ascii="Times New Roman" w:hAnsi="Times New Roman"/>
          <w:bCs w:val="0"/>
          <w:i w:val="0"/>
          <w:color w:val="auto"/>
        </w:rPr>
        <w:t>П</w:t>
      </w:r>
      <w:proofErr w:type="gramEnd"/>
      <w:r w:rsidRPr="00B81244">
        <w:rPr>
          <w:rFonts w:ascii="Times New Roman" w:hAnsi="Times New Roman"/>
          <w:bCs w:val="0"/>
          <w:i w:val="0"/>
          <w:color w:val="auto"/>
        </w:rPr>
        <w:t xml:space="preserve"> О С Т А Н О В Л Е Н И Е</w:t>
      </w:r>
    </w:p>
    <w:p w:rsidR="00B81244" w:rsidRDefault="00B81244" w:rsidP="00B81244"/>
    <w:p w:rsidR="00B81244" w:rsidRDefault="00B81244" w:rsidP="00B81244">
      <w:r>
        <w:t xml:space="preserve">от  </w:t>
      </w:r>
      <w:r w:rsidR="00EA7160">
        <w:rPr>
          <w:u w:val="single"/>
        </w:rPr>
        <w:t>« 26</w:t>
      </w:r>
      <w:r>
        <w:rPr>
          <w:u w:val="single"/>
        </w:rPr>
        <w:t>»   ноября   2025 г.</w:t>
      </w:r>
      <w:r>
        <w:tab/>
      </w:r>
      <w:r>
        <w:tab/>
      </w:r>
      <w:r>
        <w:tab/>
        <w:t xml:space="preserve">                                                 №  </w:t>
      </w:r>
      <w:r w:rsidR="00EA7160">
        <w:rPr>
          <w:u w:val="single"/>
        </w:rPr>
        <w:t xml:space="preserve">  26</w:t>
      </w:r>
      <w:r>
        <w:rPr>
          <w:u w:val="single"/>
        </w:rPr>
        <w:t xml:space="preserve">          </w:t>
      </w:r>
    </w:p>
    <w:p w:rsidR="00B81244" w:rsidRDefault="00B81244" w:rsidP="00B81244">
      <w:pPr>
        <w:jc w:val="center"/>
      </w:pPr>
    </w:p>
    <w:p w:rsidR="00B81244" w:rsidRPr="00B81244" w:rsidRDefault="006A72FD" w:rsidP="00B81244">
      <w:pPr>
        <w:pStyle w:val="11"/>
        <w:shd w:val="clear" w:color="auto" w:fill="auto"/>
        <w:ind w:firstLine="140"/>
        <w:jc w:val="center"/>
        <w:rPr>
          <w:rFonts w:ascii="Times New Roman" w:hAnsi="Times New Roman" w:cs="Times New Roman"/>
          <w:b/>
          <w:sz w:val="28"/>
          <w:szCs w:val="28"/>
        </w:rPr>
      </w:pPr>
      <w:r>
        <w:rPr>
          <w:rFonts w:ascii="Times New Roman" w:hAnsi="Times New Roman" w:cs="Times New Roman"/>
          <w:b/>
          <w:sz w:val="28"/>
          <w:szCs w:val="28"/>
        </w:rPr>
        <w:t>О создании</w:t>
      </w:r>
      <w:r w:rsidR="00B81244" w:rsidRPr="00B81244">
        <w:rPr>
          <w:rFonts w:ascii="Times New Roman" w:hAnsi="Times New Roman" w:cs="Times New Roman"/>
          <w:b/>
          <w:sz w:val="28"/>
          <w:szCs w:val="28"/>
        </w:rPr>
        <w:t xml:space="preserve"> отдела</w:t>
      </w:r>
      <w:r>
        <w:rPr>
          <w:rFonts w:ascii="Times New Roman" w:hAnsi="Times New Roman" w:cs="Times New Roman"/>
          <w:b/>
          <w:sz w:val="28"/>
          <w:szCs w:val="28"/>
        </w:rPr>
        <w:t xml:space="preserve"> городского хозяйства</w:t>
      </w:r>
      <w:r w:rsidR="00B81244" w:rsidRPr="00B81244">
        <w:rPr>
          <w:rFonts w:ascii="Times New Roman" w:hAnsi="Times New Roman" w:cs="Times New Roman"/>
          <w:b/>
          <w:sz w:val="28"/>
          <w:szCs w:val="28"/>
        </w:rPr>
        <w:t xml:space="preserve">  администрации </w:t>
      </w:r>
      <w:proofErr w:type="spellStart"/>
      <w:r w:rsidR="00B81244" w:rsidRPr="00B81244">
        <w:rPr>
          <w:rFonts w:ascii="Times New Roman" w:hAnsi="Times New Roman" w:cs="Times New Roman"/>
          <w:b/>
          <w:sz w:val="28"/>
          <w:szCs w:val="28"/>
        </w:rPr>
        <w:t>Спас</w:t>
      </w:r>
      <w:r w:rsidR="00B81244" w:rsidRPr="00B81244">
        <w:rPr>
          <w:rFonts w:ascii="Times New Roman" w:hAnsi="Times New Roman" w:cs="Times New Roman"/>
          <w:sz w:val="28"/>
          <w:szCs w:val="28"/>
        </w:rPr>
        <w:t>-</w:t>
      </w:r>
      <w:r w:rsidR="00B81244" w:rsidRPr="00B81244">
        <w:rPr>
          <w:rFonts w:ascii="Times New Roman" w:hAnsi="Times New Roman" w:cs="Times New Roman"/>
          <w:b/>
          <w:sz w:val="28"/>
          <w:szCs w:val="28"/>
        </w:rPr>
        <w:t>Деменского</w:t>
      </w:r>
      <w:proofErr w:type="spellEnd"/>
      <w:r w:rsidR="00B81244" w:rsidRPr="00B81244">
        <w:rPr>
          <w:rFonts w:ascii="Times New Roman" w:hAnsi="Times New Roman" w:cs="Times New Roman"/>
          <w:b/>
          <w:sz w:val="28"/>
          <w:szCs w:val="28"/>
        </w:rPr>
        <w:t xml:space="preserve"> муниципального округа Калужской области</w:t>
      </w:r>
    </w:p>
    <w:p w:rsidR="00B81244" w:rsidRDefault="00B81244" w:rsidP="00B81244">
      <w:pPr>
        <w:pStyle w:val="11"/>
        <w:shd w:val="clear" w:color="auto" w:fill="auto"/>
        <w:ind w:firstLine="140"/>
        <w:jc w:val="center"/>
        <w:rPr>
          <w:b/>
          <w:sz w:val="24"/>
          <w:szCs w:val="24"/>
        </w:rPr>
      </w:pPr>
    </w:p>
    <w:p w:rsidR="00B81244" w:rsidRDefault="00B81244" w:rsidP="00B81244">
      <w:pPr>
        <w:spacing w:after="1" w:line="280" w:lineRule="atLeast"/>
        <w:ind w:firstLine="567"/>
        <w:jc w:val="both"/>
      </w:pPr>
      <w:r>
        <w:t>Руководствуясь статьями 14,22 Федерального закона  от 20.03.2025 № 33-ФЗ «Об общих принципах организации местного самоуправления в единой системе публичной власти», Законом Калужской области от 28 декабря 2023 № 444-ОЗ «О преобразовании всех поселений, входящих в состав муниципального района «</w:t>
      </w:r>
      <w:proofErr w:type="gramStart"/>
      <w:r>
        <w:rPr>
          <w:lang w:val="en-US"/>
        </w:rPr>
        <w:t>C</w:t>
      </w:r>
      <w:proofErr w:type="spellStart"/>
      <w:proofErr w:type="gramEnd"/>
      <w:r>
        <w:t>пас-Деменский</w:t>
      </w:r>
      <w:proofErr w:type="spellEnd"/>
      <w:r>
        <w:t xml:space="preserve"> район»,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 Законом Калужской области от 16.06.2025 № 650-ОЗ «Об установлении наименований представительного органа муниципального образования Калужской области, главы муниципального образования Калужской области, местной администрации Калужской области, об определении населенного пункта, в котором находится представительный орган муниципального образования Калужской области», руководствуясь Положением об администрации </w:t>
      </w:r>
      <w:proofErr w:type="spellStart"/>
      <w:r>
        <w:t>Спас-Деменского</w:t>
      </w:r>
      <w:proofErr w:type="spellEnd"/>
      <w:r>
        <w:t xml:space="preserve"> муниципального округа Калужской области,</w:t>
      </w:r>
    </w:p>
    <w:p w:rsidR="00B81244" w:rsidRDefault="00B81244" w:rsidP="00B81244">
      <w:pPr>
        <w:spacing w:after="1" w:line="280" w:lineRule="atLeast"/>
        <w:ind w:firstLine="567"/>
        <w:jc w:val="both"/>
        <w:rPr>
          <w:rFonts w:eastAsia="Arial Unicode MS"/>
        </w:rPr>
      </w:pPr>
      <w:r>
        <w:t>                   </w:t>
      </w:r>
    </w:p>
    <w:p w:rsidR="00B81244" w:rsidRDefault="00B81244" w:rsidP="00B81244">
      <w:pPr>
        <w:pStyle w:val="11"/>
        <w:shd w:val="clear" w:color="auto" w:fill="auto"/>
        <w:spacing w:line="276" w:lineRule="auto"/>
        <w:ind w:left="400"/>
        <w:jc w:val="center"/>
        <w:rPr>
          <w:rFonts w:ascii="Times New Roman" w:hAnsi="Times New Roman" w:cs="Times New Roman"/>
          <w:sz w:val="24"/>
          <w:szCs w:val="24"/>
        </w:rPr>
      </w:pPr>
      <w:r w:rsidRPr="00B81244">
        <w:rPr>
          <w:rFonts w:ascii="Times New Roman" w:hAnsi="Times New Roman" w:cs="Times New Roman"/>
          <w:sz w:val="24"/>
          <w:szCs w:val="24"/>
        </w:rPr>
        <w:t xml:space="preserve">Администрация </w:t>
      </w:r>
      <w:proofErr w:type="spellStart"/>
      <w:r w:rsidRPr="00B81244">
        <w:rPr>
          <w:rFonts w:ascii="Times New Roman" w:hAnsi="Times New Roman" w:cs="Times New Roman"/>
          <w:sz w:val="24"/>
          <w:szCs w:val="24"/>
        </w:rPr>
        <w:t>Спас-Деменского</w:t>
      </w:r>
      <w:proofErr w:type="spellEnd"/>
      <w:r w:rsidRPr="00B81244">
        <w:rPr>
          <w:rFonts w:ascii="Times New Roman" w:hAnsi="Times New Roman" w:cs="Times New Roman"/>
          <w:sz w:val="24"/>
          <w:szCs w:val="24"/>
        </w:rPr>
        <w:t xml:space="preserve"> муниципального округа</w:t>
      </w:r>
    </w:p>
    <w:p w:rsidR="00B77B60" w:rsidRPr="00B81244" w:rsidRDefault="00B77B60" w:rsidP="00B81244">
      <w:pPr>
        <w:pStyle w:val="11"/>
        <w:shd w:val="clear" w:color="auto" w:fill="auto"/>
        <w:spacing w:line="276" w:lineRule="auto"/>
        <w:ind w:left="400"/>
        <w:jc w:val="center"/>
        <w:rPr>
          <w:rFonts w:ascii="Times New Roman" w:eastAsia="Times New Roman" w:hAnsi="Times New Roman" w:cs="Times New Roman"/>
          <w:sz w:val="24"/>
          <w:szCs w:val="24"/>
        </w:rPr>
      </w:pPr>
    </w:p>
    <w:p w:rsidR="00B77B60" w:rsidRDefault="00B81244" w:rsidP="00B81244">
      <w:pPr>
        <w:pStyle w:val="11"/>
        <w:shd w:val="clear" w:color="auto" w:fill="auto"/>
        <w:spacing w:line="276" w:lineRule="auto"/>
        <w:rPr>
          <w:b/>
          <w:sz w:val="24"/>
          <w:szCs w:val="24"/>
        </w:rPr>
      </w:pPr>
      <w:r w:rsidRPr="00B81244">
        <w:rPr>
          <w:rFonts w:ascii="Times New Roman" w:hAnsi="Times New Roman" w:cs="Times New Roman"/>
          <w:b/>
          <w:sz w:val="24"/>
          <w:szCs w:val="24"/>
        </w:rPr>
        <w:t xml:space="preserve">                                                     ПОСТАНОВЛЯЕТ</w:t>
      </w:r>
      <w:r>
        <w:rPr>
          <w:b/>
          <w:sz w:val="24"/>
          <w:szCs w:val="24"/>
        </w:rPr>
        <w:t xml:space="preserve">: </w:t>
      </w:r>
    </w:p>
    <w:p w:rsidR="00B81244" w:rsidRDefault="00B81244" w:rsidP="00B81244">
      <w:pPr>
        <w:pStyle w:val="11"/>
        <w:shd w:val="clear" w:color="auto" w:fill="auto"/>
        <w:spacing w:line="276" w:lineRule="auto"/>
        <w:rPr>
          <w:b/>
          <w:sz w:val="24"/>
          <w:szCs w:val="24"/>
        </w:rPr>
      </w:pPr>
      <w:r>
        <w:rPr>
          <w:b/>
          <w:sz w:val="24"/>
          <w:szCs w:val="24"/>
        </w:rPr>
        <w:t xml:space="preserve">    </w:t>
      </w:r>
    </w:p>
    <w:p w:rsidR="00B81244" w:rsidRPr="00B81244" w:rsidRDefault="006A72FD" w:rsidP="00B81244">
      <w:pPr>
        <w:pStyle w:val="11"/>
        <w:shd w:val="clear" w:color="auto" w:fill="auto"/>
        <w:rPr>
          <w:rFonts w:ascii="Times New Roman" w:hAnsi="Times New Roman" w:cs="Times New Roman"/>
          <w:sz w:val="24"/>
          <w:szCs w:val="24"/>
        </w:rPr>
      </w:pPr>
      <w:r>
        <w:rPr>
          <w:rFonts w:ascii="Times New Roman" w:hAnsi="Times New Roman" w:cs="Times New Roman"/>
          <w:sz w:val="24"/>
          <w:szCs w:val="24"/>
        </w:rPr>
        <w:t xml:space="preserve">  Создать </w:t>
      </w:r>
      <w:r w:rsidR="00B81244" w:rsidRPr="00B81244">
        <w:rPr>
          <w:rFonts w:ascii="Times New Roman" w:hAnsi="Times New Roman" w:cs="Times New Roman"/>
          <w:sz w:val="24"/>
          <w:szCs w:val="24"/>
        </w:rPr>
        <w:t xml:space="preserve"> </w:t>
      </w:r>
      <w:r w:rsidR="00B81244">
        <w:rPr>
          <w:rFonts w:ascii="Times New Roman" w:hAnsi="Times New Roman" w:cs="Times New Roman"/>
          <w:sz w:val="24"/>
          <w:szCs w:val="24"/>
        </w:rPr>
        <w:t>отдел</w:t>
      </w:r>
      <w:r>
        <w:rPr>
          <w:rFonts w:ascii="Times New Roman" w:hAnsi="Times New Roman" w:cs="Times New Roman"/>
          <w:sz w:val="24"/>
          <w:szCs w:val="24"/>
        </w:rPr>
        <w:t xml:space="preserve"> городского хозяйства</w:t>
      </w:r>
      <w:r w:rsidR="00B81244">
        <w:rPr>
          <w:rFonts w:ascii="Times New Roman" w:hAnsi="Times New Roman" w:cs="Times New Roman"/>
          <w:sz w:val="24"/>
          <w:szCs w:val="24"/>
        </w:rPr>
        <w:t xml:space="preserve"> </w:t>
      </w:r>
      <w:r w:rsidR="00B81244" w:rsidRPr="00B81244">
        <w:rPr>
          <w:rFonts w:ascii="Times New Roman" w:hAnsi="Times New Roman" w:cs="Times New Roman"/>
          <w:sz w:val="24"/>
          <w:szCs w:val="24"/>
        </w:rPr>
        <w:t xml:space="preserve"> администрации </w:t>
      </w:r>
      <w:proofErr w:type="spellStart"/>
      <w:r w:rsidR="00B81244" w:rsidRPr="00B81244">
        <w:rPr>
          <w:rFonts w:ascii="Times New Roman" w:hAnsi="Times New Roman" w:cs="Times New Roman"/>
          <w:sz w:val="24"/>
          <w:szCs w:val="24"/>
        </w:rPr>
        <w:t>Спас-Деменского</w:t>
      </w:r>
      <w:proofErr w:type="spellEnd"/>
      <w:r w:rsidR="00B81244" w:rsidRPr="00B81244">
        <w:rPr>
          <w:rFonts w:ascii="Times New Roman" w:hAnsi="Times New Roman" w:cs="Times New Roman"/>
          <w:sz w:val="24"/>
          <w:szCs w:val="24"/>
        </w:rPr>
        <w:t xml:space="preserve"> муниципального округа Калужской  обла</w:t>
      </w:r>
      <w:r w:rsidR="00B81244">
        <w:rPr>
          <w:rFonts w:ascii="Times New Roman" w:hAnsi="Times New Roman" w:cs="Times New Roman"/>
          <w:sz w:val="24"/>
          <w:szCs w:val="24"/>
        </w:rPr>
        <w:t xml:space="preserve">сти,  не наделенный статусом  </w:t>
      </w:r>
      <w:r w:rsidR="00B81244" w:rsidRPr="00B81244">
        <w:rPr>
          <w:rFonts w:ascii="Times New Roman" w:hAnsi="Times New Roman" w:cs="Times New Roman"/>
          <w:sz w:val="24"/>
          <w:szCs w:val="24"/>
        </w:rPr>
        <w:t>юридического лица.</w:t>
      </w:r>
    </w:p>
    <w:p w:rsidR="00B81244" w:rsidRPr="00B81244" w:rsidRDefault="00B81244" w:rsidP="00B81244">
      <w:pPr>
        <w:pStyle w:val="11"/>
        <w:shd w:val="clear" w:color="auto" w:fill="auto"/>
        <w:rPr>
          <w:rFonts w:ascii="Times New Roman" w:hAnsi="Times New Roman" w:cs="Times New Roman"/>
          <w:sz w:val="24"/>
          <w:szCs w:val="24"/>
        </w:rPr>
      </w:pPr>
      <w:r w:rsidRPr="00B81244">
        <w:rPr>
          <w:rFonts w:ascii="Times New Roman" w:hAnsi="Times New Roman" w:cs="Times New Roman"/>
          <w:sz w:val="24"/>
          <w:szCs w:val="24"/>
        </w:rPr>
        <w:t xml:space="preserve">2. Установить: </w:t>
      </w:r>
    </w:p>
    <w:p w:rsidR="00B81244" w:rsidRPr="00B81244" w:rsidRDefault="00B81244" w:rsidP="00B81244">
      <w:pPr>
        <w:pStyle w:val="11"/>
        <w:shd w:val="clear" w:color="auto" w:fill="auto"/>
        <w:rPr>
          <w:rFonts w:ascii="Times New Roman" w:hAnsi="Times New Roman" w:cs="Times New Roman"/>
          <w:sz w:val="24"/>
          <w:szCs w:val="24"/>
        </w:rPr>
      </w:pPr>
      <w:r w:rsidRPr="00B81244">
        <w:rPr>
          <w:rFonts w:ascii="Times New Roman" w:hAnsi="Times New Roman" w:cs="Times New Roman"/>
          <w:sz w:val="24"/>
          <w:szCs w:val="24"/>
        </w:rPr>
        <w:t xml:space="preserve">2.1. Полное официальное наименование </w:t>
      </w:r>
      <w:r w:rsidR="006A72FD">
        <w:rPr>
          <w:rFonts w:ascii="Times New Roman" w:hAnsi="Times New Roman" w:cs="Times New Roman"/>
          <w:sz w:val="24"/>
          <w:szCs w:val="24"/>
        </w:rPr>
        <w:t>–</w:t>
      </w:r>
      <w:r w:rsidRPr="00B81244">
        <w:rPr>
          <w:rFonts w:ascii="Times New Roman" w:hAnsi="Times New Roman" w:cs="Times New Roman"/>
          <w:sz w:val="24"/>
          <w:szCs w:val="24"/>
        </w:rPr>
        <w:t xml:space="preserve"> отдел</w:t>
      </w:r>
      <w:r w:rsidR="006A72FD">
        <w:rPr>
          <w:rFonts w:ascii="Times New Roman" w:hAnsi="Times New Roman" w:cs="Times New Roman"/>
          <w:sz w:val="24"/>
          <w:szCs w:val="24"/>
        </w:rPr>
        <w:t xml:space="preserve"> городского хозяйства </w:t>
      </w:r>
      <w:r w:rsidRPr="00B81244">
        <w:rPr>
          <w:rFonts w:ascii="Times New Roman" w:hAnsi="Times New Roman" w:cs="Times New Roman"/>
          <w:sz w:val="24"/>
          <w:szCs w:val="24"/>
        </w:rPr>
        <w:t xml:space="preserve"> администрации </w:t>
      </w:r>
      <w:proofErr w:type="spellStart"/>
      <w:r w:rsidRPr="00B81244">
        <w:rPr>
          <w:rFonts w:ascii="Times New Roman" w:hAnsi="Times New Roman" w:cs="Times New Roman"/>
          <w:sz w:val="24"/>
          <w:szCs w:val="24"/>
        </w:rPr>
        <w:t>Спас-Деменского</w:t>
      </w:r>
      <w:proofErr w:type="spellEnd"/>
      <w:r w:rsidRPr="00B81244">
        <w:rPr>
          <w:rFonts w:ascii="Times New Roman" w:hAnsi="Times New Roman" w:cs="Times New Roman"/>
          <w:sz w:val="24"/>
          <w:szCs w:val="24"/>
        </w:rPr>
        <w:t xml:space="preserve"> муниципального округа Калужской области.</w:t>
      </w:r>
    </w:p>
    <w:p w:rsidR="00B81244" w:rsidRPr="00B81244" w:rsidRDefault="00B81244" w:rsidP="00B81244">
      <w:pPr>
        <w:pStyle w:val="11"/>
        <w:shd w:val="clear" w:color="auto" w:fill="auto"/>
        <w:rPr>
          <w:rFonts w:ascii="Times New Roman" w:hAnsi="Times New Roman" w:cs="Times New Roman"/>
          <w:sz w:val="24"/>
          <w:szCs w:val="24"/>
        </w:rPr>
      </w:pPr>
      <w:r w:rsidRPr="00B81244">
        <w:rPr>
          <w:rFonts w:ascii="Times New Roman" w:hAnsi="Times New Roman" w:cs="Times New Roman"/>
          <w:sz w:val="24"/>
          <w:szCs w:val="24"/>
        </w:rPr>
        <w:t xml:space="preserve">2.2. Сокращенное официальное наименование - отдел </w:t>
      </w:r>
      <w:r w:rsidR="00B77B60">
        <w:rPr>
          <w:rFonts w:ascii="Times New Roman" w:hAnsi="Times New Roman" w:cs="Times New Roman"/>
          <w:sz w:val="24"/>
          <w:szCs w:val="24"/>
        </w:rPr>
        <w:t>городского хозяйств</w:t>
      </w:r>
      <w:r w:rsidRPr="00B81244">
        <w:rPr>
          <w:rFonts w:ascii="Times New Roman" w:hAnsi="Times New Roman" w:cs="Times New Roman"/>
          <w:sz w:val="24"/>
          <w:szCs w:val="24"/>
        </w:rPr>
        <w:t xml:space="preserve"> администрации </w:t>
      </w:r>
      <w:proofErr w:type="spellStart"/>
      <w:r w:rsidRPr="00B81244">
        <w:rPr>
          <w:rFonts w:ascii="Times New Roman" w:hAnsi="Times New Roman" w:cs="Times New Roman"/>
          <w:sz w:val="24"/>
          <w:szCs w:val="24"/>
        </w:rPr>
        <w:t>Спас-Деменского</w:t>
      </w:r>
      <w:proofErr w:type="spellEnd"/>
      <w:r w:rsidRPr="00B81244">
        <w:rPr>
          <w:rFonts w:ascii="Times New Roman" w:hAnsi="Times New Roman" w:cs="Times New Roman"/>
          <w:sz w:val="24"/>
          <w:szCs w:val="24"/>
        </w:rPr>
        <w:t xml:space="preserve"> муниципального округа.</w:t>
      </w:r>
    </w:p>
    <w:p w:rsidR="00B81244" w:rsidRPr="00B81244" w:rsidRDefault="00B81244" w:rsidP="00B81244">
      <w:pPr>
        <w:pStyle w:val="11"/>
        <w:shd w:val="clear" w:color="auto" w:fill="auto"/>
        <w:rPr>
          <w:rFonts w:ascii="Times New Roman" w:hAnsi="Times New Roman" w:cs="Times New Roman"/>
          <w:sz w:val="24"/>
          <w:szCs w:val="24"/>
        </w:rPr>
      </w:pPr>
      <w:r w:rsidRPr="00B81244">
        <w:rPr>
          <w:rFonts w:ascii="Times New Roman" w:hAnsi="Times New Roman" w:cs="Times New Roman"/>
          <w:sz w:val="24"/>
          <w:szCs w:val="24"/>
        </w:rPr>
        <w:t>2.3. Местонахождение – Калужская область, адрес: 249610, Калужская область, город Спас-Деменск, улица Советская, дом 99.</w:t>
      </w:r>
    </w:p>
    <w:p w:rsidR="00B81244" w:rsidRPr="00B81244" w:rsidRDefault="00B81244" w:rsidP="00B81244">
      <w:pPr>
        <w:shd w:val="clear" w:color="auto" w:fill="FFFFFF"/>
        <w:spacing w:line="252" w:lineRule="atLeast"/>
        <w:ind w:firstLine="540"/>
      </w:pPr>
      <w:r w:rsidRPr="00B81244">
        <w:t>3. У</w:t>
      </w:r>
      <w:r w:rsidR="00B77B60">
        <w:t xml:space="preserve">твердить  Положение об </w:t>
      </w:r>
      <w:r w:rsidRPr="00B81244">
        <w:t xml:space="preserve">отделе </w:t>
      </w:r>
      <w:r w:rsidR="00B77B60">
        <w:t>городского хозяйства</w:t>
      </w:r>
      <w:r w:rsidRPr="00B81244">
        <w:t xml:space="preserve"> администрации </w:t>
      </w:r>
      <w:proofErr w:type="spellStart"/>
      <w:r w:rsidRPr="00B81244">
        <w:t>Спас-Деменского</w:t>
      </w:r>
      <w:proofErr w:type="spellEnd"/>
      <w:r w:rsidRPr="00B81244">
        <w:t xml:space="preserve"> муниципального округа Калужской области согласно приложению.</w:t>
      </w:r>
    </w:p>
    <w:p w:rsidR="00B81244" w:rsidRPr="00B81244" w:rsidRDefault="00B81244" w:rsidP="00B81244">
      <w:pPr>
        <w:shd w:val="clear" w:color="auto" w:fill="FFFFFF"/>
        <w:spacing w:line="252" w:lineRule="atLeast"/>
        <w:ind w:firstLine="540"/>
      </w:pPr>
      <w:r w:rsidRPr="00B81244">
        <w:t>4.Установить штатную ч</w:t>
      </w:r>
      <w:r w:rsidR="00EA7160">
        <w:t xml:space="preserve">исленность отдела в количестве 8 </w:t>
      </w:r>
      <w:r w:rsidRPr="00B81244">
        <w:t>штатных единиц:  главный специалист -</w:t>
      </w:r>
      <w:r w:rsidR="00EA7160">
        <w:t xml:space="preserve"> 4</w:t>
      </w:r>
      <w:r w:rsidR="006A72FD">
        <w:t xml:space="preserve"> единицы, ведущий специалист – 2</w:t>
      </w:r>
      <w:r w:rsidR="00B77B60">
        <w:t xml:space="preserve"> </w:t>
      </w:r>
      <w:r w:rsidR="00EA7160">
        <w:t>единицы, ведущий специалист</w:t>
      </w:r>
      <w:r w:rsidR="006A72FD">
        <w:t xml:space="preserve"> – 1 единица</w:t>
      </w:r>
      <w:r w:rsidR="00B77B60">
        <w:t>, водитель-1.</w:t>
      </w:r>
    </w:p>
    <w:p w:rsidR="00B81244" w:rsidRPr="00B81244" w:rsidRDefault="00B81244" w:rsidP="00B81244">
      <w:pPr>
        <w:spacing w:after="1" w:line="280" w:lineRule="atLeast"/>
        <w:ind w:firstLine="567"/>
        <w:rPr>
          <w:rFonts w:eastAsia="Arial Unicode MS"/>
        </w:rPr>
      </w:pPr>
      <w:r w:rsidRPr="00B81244">
        <w:t xml:space="preserve">5. Настоящее Постановление вступает в силу со дня официального опубликования. </w:t>
      </w:r>
    </w:p>
    <w:p w:rsidR="00B77B60" w:rsidRDefault="00B81244" w:rsidP="00B81244">
      <w:pPr>
        <w:ind w:firstLine="540"/>
        <w:textAlignment w:val="baseline"/>
      </w:pPr>
      <w:r w:rsidRPr="00B81244">
        <w:t>6. </w:t>
      </w:r>
      <w:proofErr w:type="gramStart"/>
      <w:r w:rsidRPr="00B81244">
        <w:t>Контроль за</w:t>
      </w:r>
      <w:proofErr w:type="gramEnd"/>
      <w:r w:rsidRPr="00B81244">
        <w:t> исполнением настоящего Постановления оставляю за собой. </w:t>
      </w:r>
    </w:p>
    <w:p w:rsidR="00B77B60" w:rsidRDefault="00B77B60" w:rsidP="00B81244">
      <w:pPr>
        <w:ind w:firstLine="540"/>
        <w:textAlignment w:val="baseline"/>
      </w:pPr>
    </w:p>
    <w:p w:rsidR="00B81244" w:rsidRPr="00B81244" w:rsidRDefault="00B81244" w:rsidP="00B81244">
      <w:pPr>
        <w:ind w:firstLine="540"/>
        <w:textAlignment w:val="baseline"/>
      </w:pPr>
      <w:r w:rsidRPr="00B81244">
        <w:t xml:space="preserve"> </w:t>
      </w:r>
    </w:p>
    <w:p w:rsidR="00B81244" w:rsidRPr="00B81244" w:rsidRDefault="00B81244" w:rsidP="00B81244">
      <w:pPr>
        <w:ind w:firstLine="540"/>
        <w:textAlignment w:val="baseline"/>
      </w:pPr>
    </w:p>
    <w:p w:rsidR="00B81244" w:rsidRPr="00B81244" w:rsidRDefault="00B81244" w:rsidP="00B81244">
      <w:pPr>
        <w:textAlignment w:val="baseline"/>
        <w:rPr>
          <w:b/>
          <w:bCs/>
        </w:rPr>
      </w:pPr>
      <w:r w:rsidRPr="00B81244">
        <w:t>  </w:t>
      </w:r>
      <w:r w:rsidRPr="00B81244">
        <w:rPr>
          <w:b/>
          <w:bCs/>
        </w:rPr>
        <w:t xml:space="preserve">Глава </w:t>
      </w:r>
      <w:proofErr w:type="spellStart"/>
      <w:r w:rsidRPr="00B81244">
        <w:rPr>
          <w:b/>
          <w:bCs/>
        </w:rPr>
        <w:t>Спас-Деменского</w:t>
      </w:r>
      <w:proofErr w:type="spellEnd"/>
      <w:r w:rsidRPr="00B81244">
        <w:rPr>
          <w:b/>
          <w:bCs/>
        </w:rPr>
        <w:t xml:space="preserve"> </w:t>
      </w:r>
    </w:p>
    <w:p w:rsidR="00B81244" w:rsidRPr="00B81244" w:rsidRDefault="00B81244" w:rsidP="00B81244">
      <w:pPr>
        <w:textAlignment w:val="baseline"/>
      </w:pPr>
      <w:r w:rsidRPr="00B81244">
        <w:rPr>
          <w:b/>
          <w:bCs/>
        </w:rPr>
        <w:t xml:space="preserve">муниципального округа </w:t>
      </w:r>
      <w:r w:rsidRPr="00B81244">
        <w:rPr>
          <w:b/>
          <w:bCs/>
        </w:rPr>
        <w:tab/>
      </w:r>
      <w:r w:rsidRPr="00B81244">
        <w:rPr>
          <w:b/>
          <w:bCs/>
        </w:rPr>
        <w:tab/>
      </w:r>
      <w:r w:rsidRPr="00B81244">
        <w:rPr>
          <w:b/>
          <w:bCs/>
        </w:rPr>
        <w:tab/>
      </w:r>
      <w:r w:rsidRPr="00B81244">
        <w:rPr>
          <w:b/>
          <w:bCs/>
        </w:rPr>
        <w:tab/>
      </w:r>
      <w:r w:rsidRPr="00B81244">
        <w:rPr>
          <w:b/>
          <w:bCs/>
        </w:rPr>
        <w:tab/>
      </w:r>
      <w:r w:rsidRPr="00B81244">
        <w:rPr>
          <w:b/>
          <w:bCs/>
        </w:rPr>
        <w:tab/>
      </w:r>
      <w:r w:rsidRPr="00B81244">
        <w:rPr>
          <w:b/>
          <w:bCs/>
        </w:rPr>
        <w:tab/>
        <w:t xml:space="preserve">            В.А.  </w:t>
      </w:r>
      <w:proofErr w:type="spellStart"/>
      <w:r w:rsidRPr="00B81244">
        <w:rPr>
          <w:b/>
          <w:bCs/>
        </w:rPr>
        <w:t>Бузанов</w:t>
      </w:r>
      <w:proofErr w:type="spellEnd"/>
      <w:r w:rsidRPr="00B81244">
        <w:t> </w:t>
      </w:r>
    </w:p>
    <w:p w:rsidR="00B81244" w:rsidRPr="00B77B60" w:rsidRDefault="00B81244" w:rsidP="00B81244">
      <w:pPr>
        <w:pStyle w:val="6"/>
        <w:spacing w:before="0"/>
        <w:jc w:val="right"/>
        <w:rPr>
          <w:i w:val="0"/>
          <w:color w:val="auto"/>
        </w:rPr>
      </w:pPr>
      <w:r w:rsidRPr="00B81244">
        <w:rPr>
          <w:rFonts w:ascii="Times New Roman" w:hAnsi="Times New Roman" w:cs="Times New Roman"/>
          <w:b/>
          <w:bCs/>
        </w:rPr>
        <w:br w:type="page"/>
      </w:r>
      <w:r w:rsidRPr="00B77B60">
        <w:rPr>
          <w:i w:val="0"/>
          <w:color w:val="auto"/>
        </w:rPr>
        <w:lastRenderedPageBreak/>
        <w:t>Приложение</w:t>
      </w:r>
    </w:p>
    <w:p w:rsidR="00B81244" w:rsidRDefault="00B81244" w:rsidP="00B81244">
      <w:pPr>
        <w:ind w:left="5812"/>
        <w:jc w:val="right"/>
      </w:pPr>
      <w:r>
        <w:t xml:space="preserve">к Постановлению администрации </w:t>
      </w:r>
      <w:proofErr w:type="spellStart"/>
      <w:r>
        <w:t>Спас-Деменского</w:t>
      </w:r>
      <w:proofErr w:type="spellEnd"/>
      <w:r>
        <w:t xml:space="preserve"> </w:t>
      </w:r>
    </w:p>
    <w:p w:rsidR="00B81244" w:rsidRDefault="00B81244" w:rsidP="00B81244">
      <w:pPr>
        <w:ind w:left="5812"/>
        <w:jc w:val="right"/>
      </w:pPr>
      <w:r>
        <w:t>муниципального округа</w:t>
      </w:r>
    </w:p>
    <w:p w:rsidR="00B81244" w:rsidRDefault="00B81244" w:rsidP="00B81244">
      <w:pPr>
        <w:ind w:left="5812"/>
        <w:jc w:val="right"/>
        <w:rPr>
          <w:rFonts w:eastAsia="Arial Unicode MS"/>
        </w:rPr>
      </w:pPr>
      <w:r>
        <w:t xml:space="preserve">Калужской области                                        </w:t>
      </w:r>
      <w:r w:rsidR="00EA7160">
        <w:t xml:space="preserve">                          от 26 ноября   2025  № 26</w:t>
      </w:r>
    </w:p>
    <w:p w:rsidR="00B81244" w:rsidRDefault="00B81244" w:rsidP="00B81244">
      <w:pPr>
        <w:jc w:val="both"/>
        <w:rPr>
          <w:b/>
        </w:rPr>
      </w:pPr>
      <w:r>
        <w:t xml:space="preserve">  </w:t>
      </w:r>
    </w:p>
    <w:p w:rsidR="004D6B8E" w:rsidRDefault="004D6B8E" w:rsidP="004D6B8E">
      <w:pPr>
        <w:ind w:firstLine="567"/>
        <w:rPr>
          <w:sz w:val="28"/>
          <w:szCs w:val="28"/>
        </w:rPr>
      </w:pPr>
    </w:p>
    <w:p w:rsidR="004D6B8E" w:rsidRDefault="004D6B8E" w:rsidP="004D6B8E">
      <w:pPr>
        <w:ind w:firstLine="567"/>
        <w:rPr>
          <w:sz w:val="28"/>
          <w:szCs w:val="28"/>
        </w:rPr>
      </w:pPr>
    </w:p>
    <w:p w:rsidR="004D6B8E" w:rsidRDefault="004D6B8E" w:rsidP="004D6B8E">
      <w:pPr>
        <w:ind w:firstLine="567"/>
        <w:jc w:val="center"/>
        <w:rPr>
          <w:b/>
          <w:sz w:val="28"/>
          <w:szCs w:val="28"/>
        </w:rPr>
      </w:pPr>
    </w:p>
    <w:p w:rsidR="004D6B8E" w:rsidRDefault="004D6B8E" w:rsidP="004D6B8E">
      <w:pPr>
        <w:ind w:firstLine="567"/>
        <w:jc w:val="center"/>
        <w:rPr>
          <w:b/>
          <w:sz w:val="28"/>
          <w:szCs w:val="28"/>
        </w:rPr>
      </w:pPr>
    </w:p>
    <w:p w:rsidR="004D6B8E" w:rsidRDefault="004D6B8E" w:rsidP="004D6B8E">
      <w:pPr>
        <w:ind w:firstLine="567"/>
        <w:jc w:val="center"/>
        <w:rPr>
          <w:b/>
          <w:sz w:val="28"/>
          <w:szCs w:val="28"/>
        </w:rPr>
      </w:pPr>
    </w:p>
    <w:p w:rsidR="004D6B8E" w:rsidRDefault="004D6B8E" w:rsidP="004D6B8E">
      <w:pPr>
        <w:ind w:firstLine="567"/>
        <w:jc w:val="center"/>
        <w:rPr>
          <w:sz w:val="28"/>
          <w:szCs w:val="28"/>
        </w:rPr>
      </w:pPr>
    </w:p>
    <w:p w:rsidR="004D6B8E" w:rsidRPr="00B77B60" w:rsidRDefault="00B77B60" w:rsidP="004D6B8E">
      <w:pPr>
        <w:ind w:firstLine="567"/>
        <w:jc w:val="center"/>
        <w:rPr>
          <w:b/>
          <w:sz w:val="28"/>
          <w:szCs w:val="28"/>
        </w:rPr>
      </w:pPr>
      <w:r w:rsidRPr="00B77B60">
        <w:rPr>
          <w:b/>
          <w:sz w:val="28"/>
          <w:szCs w:val="28"/>
        </w:rPr>
        <w:t xml:space="preserve">Положение </w:t>
      </w:r>
      <w:r w:rsidRPr="00B77B60">
        <w:rPr>
          <w:b/>
          <w:sz w:val="28"/>
          <w:szCs w:val="28"/>
        </w:rPr>
        <w:br/>
        <w:t>о</w:t>
      </w:r>
      <w:r>
        <w:rPr>
          <w:b/>
          <w:sz w:val="28"/>
          <w:szCs w:val="28"/>
        </w:rPr>
        <w:t>б</w:t>
      </w:r>
      <w:r w:rsidR="004D6B8E" w:rsidRPr="00B77B60">
        <w:rPr>
          <w:b/>
          <w:sz w:val="28"/>
          <w:szCs w:val="28"/>
        </w:rPr>
        <w:t xml:space="preserve"> отделе </w:t>
      </w:r>
      <w:r w:rsidRPr="00B77B60">
        <w:rPr>
          <w:b/>
          <w:sz w:val="28"/>
          <w:szCs w:val="28"/>
        </w:rPr>
        <w:t xml:space="preserve">городского хозяйства </w:t>
      </w:r>
      <w:r w:rsidR="004D6B8E" w:rsidRPr="00B77B60">
        <w:rPr>
          <w:b/>
          <w:sz w:val="28"/>
          <w:szCs w:val="28"/>
        </w:rPr>
        <w:t xml:space="preserve">администрации </w:t>
      </w:r>
      <w:r w:rsidR="004D6B8E" w:rsidRPr="00B77B60">
        <w:rPr>
          <w:b/>
          <w:sz w:val="28"/>
          <w:szCs w:val="28"/>
        </w:rPr>
        <w:br/>
      </w:r>
      <w:proofErr w:type="spellStart"/>
      <w:r w:rsidR="004D6B8E" w:rsidRPr="00B77B60">
        <w:rPr>
          <w:b/>
          <w:sz w:val="28"/>
          <w:szCs w:val="28"/>
        </w:rPr>
        <w:t>Спас-Деменского</w:t>
      </w:r>
      <w:proofErr w:type="spellEnd"/>
      <w:r w:rsidR="004D6B8E" w:rsidRPr="00B77B60">
        <w:rPr>
          <w:b/>
          <w:sz w:val="28"/>
          <w:szCs w:val="28"/>
        </w:rPr>
        <w:t xml:space="preserve"> муниципального округа</w:t>
      </w:r>
    </w:p>
    <w:p w:rsidR="004D6B8E" w:rsidRPr="00B77B60" w:rsidRDefault="004D6B8E" w:rsidP="004D6B8E">
      <w:pPr>
        <w:ind w:firstLine="567"/>
        <w:rPr>
          <w:b/>
          <w:sz w:val="28"/>
          <w:szCs w:val="28"/>
        </w:rPr>
      </w:pPr>
    </w:p>
    <w:p w:rsidR="004D6B8E" w:rsidRDefault="004D6B8E" w:rsidP="004D6B8E">
      <w:pPr>
        <w:ind w:firstLine="567"/>
        <w:jc w:val="center"/>
        <w:rPr>
          <w:b/>
          <w:sz w:val="28"/>
          <w:szCs w:val="28"/>
        </w:rPr>
      </w:pPr>
      <w:r>
        <w:rPr>
          <w:b/>
          <w:sz w:val="28"/>
          <w:szCs w:val="28"/>
        </w:rPr>
        <w:t>1. Общие положения</w:t>
      </w:r>
    </w:p>
    <w:p w:rsidR="004D6B8E" w:rsidRDefault="004D6B8E" w:rsidP="004D6B8E">
      <w:pPr>
        <w:ind w:firstLine="567"/>
        <w:jc w:val="center"/>
        <w:rPr>
          <w:b/>
          <w:sz w:val="28"/>
          <w:szCs w:val="28"/>
        </w:rPr>
      </w:pPr>
    </w:p>
    <w:p w:rsidR="004D6B8E" w:rsidRDefault="00B77B60" w:rsidP="004D6B8E">
      <w:pPr>
        <w:ind w:firstLine="567"/>
        <w:jc w:val="both"/>
        <w:rPr>
          <w:sz w:val="28"/>
          <w:szCs w:val="28"/>
        </w:rPr>
      </w:pPr>
      <w:r>
        <w:rPr>
          <w:sz w:val="28"/>
          <w:szCs w:val="28"/>
        </w:rPr>
        <w:t>1.1.О</w:t>
      </w:r>
      <w:r w:rsidR="004D6B8E">
        <w:rPr>
          <w:sz w:val="28"/>
          <w:szCs w:val="28"/>
        </w:rPr>
        <w:t>тдел</w:t>
      </w:r>
      <w:r>
        <w:rPr>
          <w:sz w:val="28"/>
          <w:szCs w:val="28"/>
        </w:rPr>
        <w:t xml:space="preserve"> городского хозяйства</w:t>
      </w:r>
      <w:r w:rsidR="004D6B8E">
        <w:rPr>
          <w:sz w:val="28"/>
          <w:szCs w:val="28"/>
        </w:rPr>
        <w:t xml:space="preserve"> администрации </w:t>
      </w:r>
      <w:proofErr w:type="spellStart"/>
      <w:r w:rsidR="004D6B8E">
        <w:rPr>
          <w:sz w:val="28"/>
          <w:szCs w:val="28"/>
        </w:rPr>
        <w:t>Спас-Деменского</w:t>
      </w:r>
      <w:proofErr w:type="spellEnd"/>
      <w:r w:rsidR="004D6B8E">
        <w:rPr>
          <w:sz w:val="28"/>
          <w:szCs w:val="28"/>
        </w:rPr>
        <w:t xml:space="preserve"> муниципального окр</w:t>
      </w:r>
      <w:r>
        <w:rPr>
          <w:sz w:val="28"/>
          <w:szCs w:val="28"/>
        </w:rPr>
        <w:t xml:space="preserve">уга Калужской области (далее </w:t>
      </w:r>
      <w:r w:rsidR="00EA7160">
        <w:rPr>
          <w:sz w:val="28"/>
          <w:szCs w:val="28"/>
        </w:rPr>
        <w:t>–</w:t>
      </w:r>
      <w:r>
        <w:rPr>
          <w:sz w:val="28"/>
          <w:szCs w:val="28"/>
        </w:rPr>
        <w:t xml:space="preserve"> </w:t>
      </w:r>
      <w:r w:rsidR="00EA7160">
        <w:rPr>
          <w:sz w:val="28"/>
          <w:szCs w:val="28"/>
        </w:rPr>
        <w:t xml:space="preserve">отдел </w:t>
      </w:r>
      <w:r>
        <w:rPr>
          <w:sz w:val="28"/>
          <w:szCs w:val="28"/>
        </w:rPr>
        <w:t>г</w:t>
      </w:r>
      <w:r w:rsidR="00EA7160">
        <w:rPr>
          <w:sz w:val="28"/>
          <w:szCs w:val="28"/>
        </w:rPr>
        <w:t>ородского хозяйства</w:t>
      </w:r>
      <w:r w:rsidR="004D6B8E">
        <w:rPr>
          <w:sz w:val="28"/>
          <w:szCs w:val="28"/>
        </w:rPr>
        <w:t xml:space="preserve">) является структурным подразделением администрации </w:t>
      </w:r>
      <w:proofErr w:type="spellStart"/>
      <w:r w:rsidR="004D6B8E">
        <w:rPr>
          <w:sz w:val="28"/>
          <w:szCs w:val="28"/>
        </w:rPr>
        <w:t>Спас-Деменского</w:t>
      </w:r>
      <w:proofErr w:type="spellEnd"/>
      <w:r w:rsidR="004D6B8E">
        <w:rPr>
          <w:sz w:val="28"/>
          <w:szCs w:val="28"/>
        </w:rPr>
        <w:t xml:space="preserve"> муниципального округа, без права юридического лица, созданным для осуществления в пределах своих полномочий на  деятельности по реализации полномочий администрации </w:t>
      </w:r>
      <w:proofErr w:type="spellStart"/>
      <w:r w:rsidR="004D6B8E">
        <w:rPr>
          <w:sz w:val="28"/>
          <w:szCs w:val="28"/>
        </w:rPr>
        <w:t>Спас-Деменского</w:t>
      </w:r>
      <w:proofErr w:type="spellEnd"/>
      <w:r w:rsidR="004D6B8E">
        <w:rPr>
          <w:sz w:val="28"/>
          <w:szCs w:val="28"/>
        </w:rPr>
        <w:t xml:space="preserve"> муниципального округа Калужской области.</w:t>
      </w:r>
    </w:p>
    <w:p w:rsidR="004D6B8E" w:rsidRDefault="004D6B8E" w:rsidP="004D6B8E">
      <w:pPr>
        <w:ind w:firstLine="567"/>
        <w:jc w:val="both"/>
        <w:rPr>
          <w:sz w:val="28"/>
          <w:szCs w:val="28"/>
        </w:rPr>
      </w:pPr>
      <w:r>
        <w:rPr>
          <w:sz w:val="28"/>
          <w:szCs w:val="28"/>
        </w:rPr>
        <w:t xml:space="preserve">1.2. </w:t>
      </w:r>
      <w:r w:rsidR="00EA7160">
        <w:rPr>
          <w:sz w:val="28"/>
          <w:szCs w:val="28"/>
        </w:rPr>
        <w:t xml:space="preserve">Отдел городского хозяйства </w:t>
      </w:r>
      <w:r>
        <w:rPr>
          <w:sz w:val="28"/>
          <w:szCs w:val="28"/>
        </w:rPr>
        <w:t xml:space="preserve">создаётся для обеспечения управления и осуществления исполнительно-распорядительных, контрольных функций в пределах административных границ </w:t>
      </w:r>
      <w:proofErr w:type="spellStart"/>
      <w:r>
        <w:rPr>
          <w:sz w:val="28"/>
          <w:szCs w:val="28"/>
        </w:rPr>
        <w:t>Спас-Деменского</w:t>
      </w:r>
      <w:proofErr w:type="spellEnd"/>
      <w:r>
        <w:rPr>
          <w:sz w:val="28"/>
          <w:szCs w:val="28"/>
        </w:rPr>
        <w:t xml:space="preserve"> муниципального округа Калужской области.</w:t>
      </w:r>
    </w:p>
    <w:p w:rsidR="004D6B8E" w:rsidRDefault="004D6B8E" w:rsidP="004D6B8E">
      <w:pPr>
        <w:ind w:firstLine="567"/>
        <w:jc w:val="both"/>
        <w:rPr>
          <w:sz w:val="28"/>
          <w:szCs w:val="28"/>
        </w:rPr>
      </w:pPr>
      <w:r>
        <w:rPr>
          <w:sz w:val="28"/>
          <w:szCs w:val="28"/>
        </w:rPr>
        <w:t xml:space="preserve">1.3. </w:t>
      </w:r>
      <w:proofErr w:type="gramStart"/>
      <w:r w:rsidR="00EA7160">
        <w:rPr>
          <w:sz w:val="28"/>
          <w:szCs w:val="28"/>
        </w:rPr>
        <w:t xml:space="preserve">Отдел городского хозяйства </w:t>
      </w:r>
      <w:r>
        <w:rPr>
          <w:sz w:val="28"/>
          <w:szCs w:val="28"/>
        </w:rPr>
        <w:t xml:space="preserve">в своей деятельности руководствуется Конституцией Российской Федерации, федеральными конституционными законами, федеральными законами, нормативными правовыми актами Президента Российской Федерации, Правительства Российской Федерации, федеральных органов исполнительной власти, международными договорами Российской Федерации, Уставом Калужской области, законами Калужской области, указами Губернатора Калужской области, постановлениями и распоряжениями Правительства Калужской области, Уставом </w:t>
      </w:r>
      <w:proofErr w:type="spellStart"/>
      <w:r>
        <w:rPr>
          <w:sz w:val="28"/>
          <w:szCs w:val="28"/>
        </w:rPr>
        <w:t>Спас-Деменского</w:t>
      </w:r>
      <w:proofErr w:type="spellEnd"/>
      <w:r>
        <w:rPr>
          <w:sz w:val="28"/>
          <w:szCs w:val="28"/>
        </w:rPr>
        <w:t xml:space="preserve"> муниципального округа, муниципальными правовыми актами </w:t>
      </w:r>
      <w:proofErr w:type="spellStart"/>
      <w:r>
        <w:rPr>
          <w:sz w:val="28"/>
          <w:szCs w:val="28"/>
        </w:rPr>
        <w:t>Спас-Деменского</w:t>
      </w:r>
      <w:proofErr w:type="spellEnd"/>
      <w:r>
        <w:rPr>
          <w:sz w:val="28"/>
          <w:szCs w:val="28"/>
        </w:rPr>
        <w:t xml:space="preserve"> муниципального округа, настоящим Положением</w:t>
      </w:r>
      <w:proofErr w:type="gramEnd"/>
      <w:r>
        <w:rPr>
          <w:sz w:val="28"/>
          <w:szCs w:val="28"/>
        </w:rPr>
        <w:t xml:space="preserve"> (далее - Положение).</w:t>
      </w:r>
    </w:p>
    <w:p w:rsidR="004D6B8E" w:rsidRDefault="004D6B8E" w:rsidP="004D6B8E">
      <w:pPr>
        <w:ind w:firstLine="567"/>
        <w:jc w:val="both"/>
        <w:rPr>
          <w:sz w:val="28"/>
          <w:szCs w:val="28"/>
        </w:rPr>
      </w:pPr>
      <w:r>
        <w:rPr>
          <w:sz w:val="28"/>
          <w:szCs w:val="28"/>
        </w:rPr>
        <w:t xml:space="preserve">1.4. </w:t>
      </w:r>
      <w:r w:rsidR="00EA7160">
        <w:rPr>
          <w:sz w:val="28"/>
          <w:szCs w:val="28"/>
        </w:rPr>
        <w:t xml:space="preserve">Отдел городского хозяйства </w:t>
      </w:r>
      <w:r>
        <w:rPr>
          <w:sz w:val="28"/>
          <w:szCs w:val="28"/>
        </w:rPr>
        <w:t xml:space="preserve">подчинён и подотчётен Главе </w:t>
      </w:r>
      <w:proofErr w:type="spellStart"/>
      <w:r>
        <w:rPr>
          <w:sz w:val="28"/>
          <w:szCs w:val="28"/>
        </w:rPr>
        <w:t>Спас-Деменского</w:t>
      </w:r>
      <w:proofErr w:type="spellEnd"/>
      <w:r>
        <w:rPr>
          <w:sz w:val="28"/>
          <w:szCs w:val="28"/>
        </w:rPr>
        <w:t xml:space="preserve"> муниципального округа Калужской области.</w:t>
      </w:r>
    </w:p>
    <w:p w:rsidR="00A010F1" w:rsidRDefault="00A010F1" w:rsidP="004D6B8E">
      <w:pPr>
        <w:ind w:firstLine="567"/>
        <w:jc w:val="both"/>
        <w:rPr>
          <w:sz w:val="28"/>
          <w:szCs w:val="28"/>
        </w:rPr>
      </w:pPr>
      <w:r>
        <w:rPr>
          <w:sz w:val="28"/>
          <w:szCs w:val="28"/>
        </w:rPr>
        <w:t>1.5.</w:t>
      </w:r>
      <w:r w:rsidRPr="00A010F1">
        <w:rPr>
          <w:sz w:val="28"/>
          <w:szCs w:val="28"/>
        </w:rPr>
        <w:t xml:space="preserve"> </w:t>
      </w:r>
      <w:r>
        <w:rPr>
          <w:sz w:val="28"/>
          <w:szCs w:val="28"/>
        </w:rPr>
        <w:t>Отдел городского хозяйства может иметь штампы, бланки установленного образца.</w:t>
      </w:r>
    </w:p>
    <w:p w:rsidR="004D6B8E" w:rsidRDefault="00A010F1" w:rsidP="004D6B8E">
      <w:pPr>
        <w:ind w:firstLine="567"/>
        <w:jc w:val="both"/>
        <w:rPr>
          <w:sz w:val="28"/>
          <w:szCs w:val="28"/>
        </w:rPr>
      </w:pPr>
      <w:r>
        <w:rPr>
          <w:sz w:val="28"/>
          <w:szCs w:val="28"/>
        </w:rPr>
        <w:t>1.6</w:t>
      </w:r>
      <w:r w:rsidR="004D6B8E">
        <w:rPr>
          <w:sz w:val="28"/>
          <w:szCs w:val="28"/>
        </w:rPr>
        <w:t xml:space="preserve">.  </w:t>
      </w:r>
      <w:r w:rsidR="00EA7160">
        <w:rPr>
          <w:sz w:val="28"/>
          <w:szCs w:val="28"/>
        </w:rPr>
        <w:t xml:space="preserve">Отдел городского хозяйства </w:t>
      </w:r>
      <w:r w:rsidR="004D6B8E">
        <w:rPr>
          <w:sz w:val="28"/>
          <w:szCs w:val="28"/>
        </w:rPr>
        <w:t xml:space="preserve">возглавляет заместитель Главы </w:t>
      </w:r>
      <w:proofErr w:type="spellStart"/>
      <w:r w:rsidR="004D6B8E">
        <w:rPr>
          <w:sz w:val="28"/>
          <w:szCs w:val="28"/>
        </w:rPr>
        <w:t>Спас-Деменского</w:t>
      </w:r>
      <w:proofErr w:type="spellEnd"/>
      <w:r w:rsidR="004D6B8E">
        <w:rPr>
          <w:sz w:val="28"/>
          <w:szCs w:val="28"/>
        </w:rPr>
        <w:t xml:space="preserve"> муниципального округа Калужско</w:t>
      </w:r>
      <w:r w:rsidR="00B77B60">
        <w:rPr>
          <w:sz w:val="28"/>
          <w:szCs w:val="28"/>
        </w:rPr>
        <w:t xml:space="preserve">й области - начальник </w:t>
      </w:r>
      <w:r w:rsidR="004D6B8E">
        <w:rPr>
          <w:sz w:val="28"/>
          <w:szCs w:val="28"/>
        </w:rPr>
        <w:t xml:space="preserve"> отдела</w:t>
      </w:r>
      <w:r w:rsidR="00B77B60">
        <w:rPr>
          <w:sz w:val="28"/>
          <w:szCs w:val="28"/>
        </w:rPr>
        <w:t xml:space="preserve"> городского хозяйства</w:t>
      </w:r>
      <w:r w:rsidR="004D6B8E">
        <w:rPr>
          <w:sz w:val="28"/>
          <w:szCs w:val="28"/>
        </w:rPr>
        <w:t>.</w:t>
      </w:r>
    </w:p>
    <w:p w:rsidR="004D6B8E" w:rsidRDefault="00A010F1" w:rsidP="004D6B8E">
      <w:pPr>
        <w:ind w:firstLine="567"/>
        <w:jc w:val="both"/>
        <w:rPr>
          <w:sz w:val="28"/>
          <w:szCs w:val="28"/>
        </w:rPr>
      </w:pPr>
      <w:r>
        <w:rPr>
          <w:sz w:val="28"/>
          <w:szCs w:val="28"/>
        </w:rPr>
        <w:lastRenderedPageBreak/>
        <w:t>1.7</w:t>
      </w:r>
      <w:r w:rsidR="004D6B8E">
        <w:rPr>
          <w:sz w:val="28"/>
          <w:szCs w:val="28"/>
        </w:rPr>
        <w:t xml:space="preserve">. Штатная численность </w:t>
      </w:r>
      <w:r w:rsidR="00EA7160">
        <w:rPr>
          <w:sz w:val="28"/>
          <w:szCs w:val="28"/>
        </w:rPr>
        <w:t xml:space="preserve">отдел городского хозяйства </w:t>
      </w:r>
      <w:r w:rsidR="004D6B8E">
        <w:rPr>
          <w:sz w:val="28"/>
          <w:szCs w:val="28"/>
        </w:rPr>
        <w:t xml:space="preserve">определяются штатным расписанием администрации </w:t>
      </w:r>
      <w:proofErr w:type="spellStart"/>
      <w:r w:rsidR="004D6B8E">
        <w:rPr>
          <w:sz w:val="28"/>
          <w:szCs w:val="28"/>
        </w:rPr>
        <w:t>Спас-Деменского</w:t>
      </w:r>
      <w:proofErr w:type="spellEnd"/>
      <w:r w:rsidR="004D6B8E">
        <w:rPr>
          <w:sz w:val="28"/>
          <w:szCs w:val="28"/>
        </w:rPr>
        <w:t xml:space="preserve"> муниципального округа Калужской области.</w:t>
      </w:r>
    </w:p>
    <w:p w:rsidR="004D6B8E" w:rsidRDefault="00A010F1" w:rsidP="004D6B8E">
      <w:pPr>
        <w:ind w:firstLine="567"/>
        <w:jc w:val="both"/>
        <w:rPr>
          <w:sz w:val="28"/>
          <w:szCs w:val="28"/>
        </w:rPr>
      </w:pPr>
      <w:r>
        <w:rPr>
          <w:sz w:val="28"/>
          <w:szCs w:val="28"/>
        </w:rPr>
        <w:t>1.8</w:t>
      </w:r>
      <w:r w:rsidR="004D6B8E">
        <w:rPr>
          <w:sz w:val="28"/>
          <w:szCs w:val="28"/>
        </w:rPr>
        <w:t xml:space="preserve">. Функции и полномочия начальника, специалистов, экспертов, водителя (далее – сотрудники) </w:t>
      </w:r>
      <w:r w:rsidR="00EA7160">
        <w:rPr>
          <w:sz w:val="28"/>
          <w:szCs w:val="28"/>
        </w:rPr>
        <w:t xml:space="preserve">отдела городского хозяйства </w:t>
      </w:r>
      <w:r w:rsidR="004D6B8E">
        <w:rPr>
          <w:sz w:val="28"/>
          <w:szCs w:val="28"/>
        </w:rPr>
        <w:t xml:space="preserve">определяются должностными инструкциями. Назначение и освобождение от должности начальника и сотрудников Территориального отдела, применение к ним мер дисциплинарного воздействия и поощрения осуществляются Главой </w:t>
      </w:r>
      <w:proofErr w:type="spellStart"/>
      <w:r w:rsidR="004D6B8E">
        <w:rPr>
          <w:sz w:val="28"/>
          <w:szCs w:val="28"/>
        </w:rPr>
        <w:t>Спас-Деменского</w:t>
      </w:r>
      <w:proofErr w:type="spellEnd"/>
      <w:r w:rsidR="004D6B8E">
        <w:rPr>
          <w:sz w:val="28"/>
          <w:szCs w:val="28"/>
        </w:rPr>
        <w:t xml:space="preserve"> муниципального округа Калужской области на основании распоряжения администрации </w:t>
      </w:r>
      <w:proofErr w:type="spellStart"/>
      <w:r w:rsidR="004D6B8E">
        <w:rPr>
          <w:sz w:val="28"/>
          <w:szCs w:val="28"/>
        </w:rPr>
        <w:t>Спас-Деменского</w:t>
      </w:r>
      <w:proofErr w:type="spellEnd"/>
      <w:r w:rsidR="004D6B8E">
        <w:rPr>
          <w:sz w:val="28"/>
          <w:szCs w:val="28"/>
        </w:rPr>
        <w:t xml:space="preserve"> муниципального округа.</w:t>
      </w:r>
    </w:p>
    <w:p w:rsidR="004D6B8E" w:rsidRDefault="00A010F1" w:rsidP="00D809CC">
      <w:pPr>
        <w:ind w:firstLine="567"/>
        <w:jc w:val="center"/>
        <w:rPr>
          <w:sz w:val="28"/>
          <w:szCs w:val="28"/>
        </w:rPr>
      </w:pPr>
      <w:r>
        <w:rPr>
          <w:sz w:val="28"/>
          <w:szCs w:val="28"/>
        </w:rPr>
        <w:t>1.9</w:t>
      </w:r>
      <w:r w:rsidR="004D6B8E">
        <w:rPr>
          <w:sz w:val="28"/>
          <w:szCs w:val="28"/>
        </w:rPr>
        <w:t>. Финансирование</w:t>
      </w:r>
      <w:r w:rsidR="00D809CC">
        <w:rPr>
          <w:sz w:val="28"/>
          <w:szCs w:val="28"/>
        </w:rPr>
        <w:t xml:space="preserve"> </w:t>
      </w:r>
      <w:r w:rsidR="004D6B8E">
        <w:rPr>
          <w:sz w:val="28"/>
          <w:szCs w:val="28"/>
        </w:rPr>
        <w:t xml:space="preserve"> </w:t>
      </w:r>
      <w:r w:rsidR="00D809CC">
        <w:rPr>
          <w:sz w:val="28"/>
          <w:szCs w:val="28"/>
        </w:rPr>
        <w:t xml:space="preserve">отдел городского хозяйства </w:t>
      </w:r>
      <w:r w:rsidR="004D6B8E">
        <w:rPr>
          <w:sz w:val="28"/>
          <w:szCs w:val="28"/>
        </w:rPr>
        <w:t xml:space="preserve">осуществляется за счет средств бюджета </w:t>
      </w:r>
      <w:proofErr w:type="spellStart"/>
      <w:r w:rsidR="004D6B8E">
        <w:rPr>
          <w:sz w:val="28"/>
          <w:szCs w:val="28"/>
        </w:rPr>
        <w:t>Спас-Деменского</w:t>
      </w:r>
      <w:proofErr w:type="spellEnd"/>
      <w:r w:rsidR="004D6B8E">
        <w:rPr>
          <w:sz w:val="28"/>
          <w:szCs w:val="28"/>
        </w:rPr>
        <w:t xml:space="preserve"> муниципального округа Калужской области.</w:t>
      </w:r>
    </w:p>
    <w:p w:rsidR="004D6B8E" w:rsidRDefault="004D6B8E" w:rsidP="004D6B8E">
      <w:pPr>
        <w:ind w:firstLine="567"/>
        <w:rPr>
          <w:sz w:val="28"/>
          <w:szCs w:val="28"/>
        </w:rPr>
      </w:pPr>
    </w:p>
    <w:p w:rsidR="004D6B8E" w:rsidRDefault="00C30E48" w:rsidP="004D6B8E">
      <w:pPr>
        <w:ind w:firstLine="567"/>
        <w:jc w:val="center"/>
        <w:rPr>
          <w:rFonts w:eastAsia="Calibri"/>
          <w:b/>
          <w:sz w:val="28"/>
          <w:szCs w:val="28"/>
        </w:rPr>
      </w:pPr>
      <w:r>
        <w:rPr>
          <w:rFonts w:eastAsia="Calibri"/>
          <w:b/>
          <w:sz w:val="28"/>
          <w:szCs w:val="28"/>
        </w:rPr>
        <w:t xml:space="preserve">2.Основные задачи </w:t>
      </w:r>
      <w:r w:rsidR="004D6B8E">
        <w:rPr>
          <w:rFonts w:eastAsia="Calibri"/>
          <w:b/>
          <w:sz w:val="28"/>
          <w:szCs w:val="28"/>
        </w:rPr>
        <w:t xml:space="preserve"> отдела</w:t>
      </w:r>
      <w:r>
        <w:rPr>
          <w:rFonts w:eastAsia="Calibri"/>
          <w:b/>
          <w:sz w:val="28"/>
          <w:szCs w:val="28"/>
        </w:rPr>
        <w:t xml:space="preserve"> городского хозяйства</w:t>
      </w:r>
    </w:p>
    <w:p w:rsidR="004D6B8E" w:rsidRDefault="004D6B8E" w:rsidP="004D6B8E">
      <w:pPr>
        <w:ind w:firstLine="567"/>
        <w:jc w:val="center"/>
        <w:rPr>
          <w:rFonts w:eastAsia="Calibri"/>
          <w:b/>
          <w:sz w:val="28"/>
          <w:szCs w:val="28"/>
        </w:rPr>
      </w:pPr>
    </w:p>
    <w:p w:rsidR="004D6B8E" w:rsidRDefault="00C30E48" w:rsidP="004D6B8E">
      <w:pPr>
        <w:ind w:firstLine="567"/>
        <w:jc w:val="both"/>
        <w:rPr>
          <w:rFonts w:eastAsia="Calibri"/>
          <w:sz w:val="28"/>
          <w:szCs w:val="28"/>
        </w:rPr>
      </w:pPr>
      <w:r>
        <w:rPr>
          <w:rFonts w:eastAsia="Calibri"/>
          <w:sz w:val="28"/>
          <w:szCs w:val="28"/>
        </w:rPr>
        <w:t>2.1.</w:t>
      </w:r>
      <w:r>
        <w:rPr>
          <w:rFonts w:eastAsia="Calibri"/>
          <w:sz w:val="28"/>
          <w:szCs w:val="28"/>
        </w:rPr>
        <w:tab/>
        <w:t xml:space="preserve">К основным задачам </w:t>
      </w:r>
      <w:r w:rsidR="00D809CC">
        <w:rPr>
          <w:sz w:val="28"/>
          <w:szCs w:val="28"/>
        </w:rPr>
        <w:t xml:space="preserve">отдел городского хозяйства </w:t>
      </w:r>
      <w:r w:rsidR="004D6B8E">
        <w:rPr>
          <w:rFonts w:eastAsia="Calibri"/>
          <w:sz w:val="28"/>
          <w:szCs w:val="28"/>
        </w:rPr>
        <w:t>относятся:</w:t>
      </w:r>
    </w:p>
    <w:p w:rsidR="004D6B8E" w:rsidRDefault="004D6B8E" w:rsidP="004D6B8E">
      <w:pPr>
        <w:ind w:firstLine="567"/>
        <w:jc w:val="both"/>
        <w:rPr>
          <w:rFonts w:eastAsia="Calibri"/>
          <w:sz w:val="28"/>
          <w:szCs w:val="28"/>
        </w:rPr>
      </w:pPr>
      <w:r>
        <w:rPr>
          <w:rFonts w:eastAsia="Calibri"/>
          <w:sz w:val="28"/>
          <w:szCs w:val="28"/>
        </w:rPr>
        <w:t xml:space="preserve"> </w:t>
      </w:r>
    </w:p>
    <w:p w:rsidR="004D6B8E" w:rsidRDefault="00112382" w:rsidP="004D6B8E">
      <w:pPr>
        <w:ind w:firstLine="567"/>
        <w:jc w:val="both"/>
        <w:rPr>
          <w:rFonts w:eastAsia="Calibri"/>
          <w:sz w:val="28"/>
          <w:szCs w:val="28"/>
        </w:rPr>
      </w:pPr>
      <w:r>
        <w:rPr>
          <w:rFonts w:eastAsia="Calibri"/>
          <w:sz w:val="28"/>
          <w:szCs w:val="28"/>
        </w:rPr>
        <w:t xml:space="preserve">1) </w:t>
      </w:r>
      <w:r w:rsidR="004D6B8E">
        <w:rPr>
          <w:rFonts w:eastAsia="Calibri"/>
          <w:sz w:val="28"/>
          <w:szCs w:val="28"/>
        </w:rPr>
        <w:t>Приём, и работа с обращениями граждан в установленном настоящим положением порядке.</w:t>
      </w:r>
    </w:p>
    <w:p w:rsidR="004D6B8E" w:rsidRDefault="00112382" w:rsidP="004D6B8E">
      <w:pPr>
        <w:ind w:firstLine="567"/>
        <w:jc w:val="both"/>
        <w:rPr>
          <w:rFonts w:eastAsia="Calibri"/>
          <w:sz w:val="28"/>
          <w:szCs w:val="28"/>
        </w:rPr>
      </w:pPr>
      <w:r>
        <w:rPr>
          <w:rFonts w:eastAsia="Calibri"/>
          <w:sz w:val="28"/>
          <w:szCs w:val="28"/>
        </w:rPr>
        <w:t xml:space="preserve">2) </w:t>
      </w:r>
      <w:r w:rsidR="004D6B8E">
        <w:rPr>
          <w:rFonts w:eastAsia="Calibri"/>
          <w:sz w:val="28"/>
          <w:szCs w:val="28"/>
        </w:rPr>
        <w:t xml:space="preserve"> Иные задачи, определенные нормативными правовыми и распорядительными актами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w:t>
      </w:r>
    </w:p>
    <w:p w:rsidR="004D6B8E" w:rsidRDefault="004D6B8E" w:rsidP="004D6B8E">
      <w:pPr>
        <w:ind w:firstLine="567"/>
        <w:rPr>
          <w:rFonts w:eastAsia="Calibri"/>
          <w:sz w:val="28"/>
          <w:szCs w:val="28"/>
        </w:rPr>
      </w:pPr>
    </w:p>
    <w:p w:rsidR="004D6B8E" w:rsidRDefault="004D6B8E" w:rsidP="004D6B8E">
      <w:pPr>
        <w:ind w:firstLine="567"/>
        <w:jc w:val="center"/>
        <w:rPr>
          <w:rFonts w:eastAsia="Calibri"/>
          <w:b/>
          <w:sz w:val="28"/>
          <w:szCs w:val="28"/>
        </w:rPr>
      </w:pPr>
      <w:r>
        <w:rPr>
          <w:rFonts w:eastAsia="Calibri"/>
          <w:b/>
          <w:sz w:val="28"/>
          <w:szCs w:val="28"/>
        </w:rPr>
        <w:t>3.Основные функции  отдела</w:t>
      </w:r>
      <w:r w:rsidR="00C30E48">
        <w:rPr>
          <w:rFonts w:eastAsia="Calibri"/>
          <w:b/>
          <w:sz w:val="28"/>
          <w:szCs w:val="28"/>
        </w:rPr>
        <w:t xml:space="preserve"> городского хозяйства</w:t>
      </w:r>
    </w:p>
    <w:p w:rsidR="00112382" w:rsidRDefault="00112382" w:rsidP="004D6B8E">
      <w:pPr>
        <w:ind w:firstLine="567"/>
        <w:jc w:val="center"/>
        <w:rPr>
          <w:rFonts w:eastAsia="Calibri"/>
          <w:b/>
          <w:sz w:val="28"/>
          <w:szCs w:val="28"/>
        </w:rPr>
      </w:pPr>
    </w:p>
    <w:p w:rsidR="004D6B8E" w:rsidRDefault="004D6B8E" w:rsidP="004D6B8E">
      <w:pPr>
        <w:ind w:firstLine="567"/>
        <w:jc w:val="both"/>
        <w:rPr>
          <w:rFonts w:eastAsia="Calibri"/>
          <w:sz w:val="28"/>
          <w:szCs w:val="28"/>
        </w:rPr>
      </w:pPr>
      <w:r>
        <w:rPr>
          <w:rFonts w:eastAsia="Calibri"/>
          <w:sz w:val="28"/>
          <w:szCs w:val="28"/>
        </w:rPr>
        <w:t xml:space="preserve">3.1. </w:t>
      </w:r>
      <w:r w:rsidR="00D809CC">
        <w:rPr>
          <w:sz w:val="28"/>
          <w:szCs w:val="28"/>
        </w:rPr>
        <w:t xml:space="preserve">Отдел городского хозяйства </w:t>
      </w:r>
      <w:r>
        <w:rPr>
          <w:rFonts w:eastAsia="Calibri"/>
          <w:sz w:val="28"/>
          <w:szCs w:val="28"/>
        </w:rPr>
        <w:t>в соответствии с возложенными на него задачами осуществляет следующие функции:</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 xml:space="preserve">1) участие во владении, пользовании и распоряжении имуществом, находящимся в муниципальной собственности </w:t>
      </w:r>
      <w:proofErr w:type="spellStart"/>
      <w:r w:rsidR="004D6B8E">
        <w:rPr>
          <w:sz w:val="28"/>
          <w:szCs w:val="28"/>
        </w:rPr>
        <w:t>Спас-Деменского</w:t>
      </w:r>
      <w:proofErr w:type="spellEnd"/>
      <w:r w:rsidR="004D6B8E">
        <w:rPr>
          <w:sz w:val="28"/>
          <w:szCs w:val="28"/>
        </w:rPr>
        <w:t xml:space="preserve"> муниципального округа;</w:t>
      </w:r>
    </w:p>
    <w:p w:rsidR="004D6B8E" w:rsidRDefault="00112382" w:rsidP="00112382">
      <w:pPr>
        <w:autoSpaceDE w:val="0"/>
        <w:autoSpaceDN w:val="0"/>
        <w:adjustRightInd w:val="0"/>
        <w:jc w:val="both"/>
        <w:rPr>
          <w:sz w:val="28"/>
          <w:szCs w:val="28"/>
        </w:rPr>
      </w:pPr>
      <w:r>
        <w:rPr>
          <w:sz w:val="28"/>
          <w:szCs w:val="28"/>
        </w:rPr>
        <w:t xml:space="preserve">       </w:t>
      </w:r>
      <w:r w:rsidR="004D6B8E">
        <w:rPr>
          <w:sz w:val="28"/>
          <w:szCs w:val="28"/>
        </w:rPr>
        <w:t xml:space="preserve">2)  участие в организации  </w:t>
      </w:r>
      <w:proofErr w:type="spellStart"/>
      <w:r w:rsidR="004D6B8E">
        <w:rPr>
          <w:sz w:val="28"/>
          <w:szCs w:val="28"/>
        </w:rPr>
        <w:t>электро</w:t>
      </w:r>
      <w:proofErr w:type="spellEnd"/>
      <w:r w:rsidR="004D6B8E">
        <w:rPr>
          <w:sz w:val="28"/>
          <w:szCs w:val="28"/>
        </w:rPr>
        <w:t>-, тепл</w:t>
      </w:r>
      <w:proofErr w:type="gramStart"/>
      <w:r w:rsidR="004D6B8E">
        <w:rPr>
          <w:sz w:val="28"/>
          <w:szCs w:val="28"/>
        </w:rPr>
        <w:t>о-</w:t>
      </w:r>
      <w:proofErr w:type="gramEnd"/>
      <w:r w:rsidR="004D6B8E">
        <w:rPr>
          <w:sz w:val="28"/>
          <w:szCs w:val="28"/>
        </w:rPr>
        <w:t xml:space="preserve">, </w:t>
      </w:r>
      <w:proofErr w:type="spellStart"/>
      <w:r w:rsidR="004D6B8E">
        <w:rPr>
          <w:sz w:val="28"/>
          <w:szCs w:val="28"/>
        </w:rPr>
        <w:t>газо</w:t>
      </w:r>
      <w:proofErr w:type="spellEnd"/>
      <w:r w:rsidR="004D6B8E">
        <w:rPr>
          <w:sz w:val="28"/>
          <w:szCs w:val="28"/>
        </w:rPr>
        <w:t>- и водоснабжения населения, водоотведения, снабжения населения топливом в пределах полномочий, установленных законод</w:t>
      </w:r>
      <w:r>
        <w:rPr>
          <w:sz w:val="28"/>
          <w:szCs w:val="28"/>
        </w:rPr>
        <w:t>ательством Российской Федерации</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3) участие в осуществлении муниципального </w:t>
      </w:r>
      <w:proofErr w:type="gramStart"/>
      <w:r w:rsidR="004D6B8E">
        <w:rPr>
          <w:sz w:val="28"/>
          <w:szCs w:val="28"/>
        </w:rPr>
        <w:t>контроля за</w:t>
      </w:r>
      <w:proofErr w:type="gramEnd"/>
      <w:r w:rsidR="004D6B8E">
        <w:rPr>
          <w:sz w:val="28"/>
          <w:szCs w:val="28"/>
        </w:rPr>
        <w:t xml:space="preserve"> исполнением единой теплоснабжающей организацией обязательств по строительству, реконструкции и (или) модернизации объектов теплоснабжения; </w:t>
      </w:r>
    </w:p>
    <w:p w:rsidR="004D6B8E" w:rsidRDefault="00112382" w:rsidP="004D6B8E">
      <w:pPr>
        <w:autoSpaceDE w:val="0"/>
        <w:autoSpaceDN w:val="0"/>
        <w:adjustRightInd w:val="0"/>
        <w:jc w:val="both"/>
        <w:rPr>
          <w:sz w:val="28"/>
          <w:szCs w:val="28"/>
        </w:rPr>
      </w:pPr>
      <w:r>
        <w:rPr>
          <w:sz w:val="28"/>
          <w:szCs w:val="28"/>
        </w:rPr>
        <w:t xml:space="preserve">    </w:t>
      </w:r>
      <w:proofErr w:type="gramStart"/>
      <w:r w:rsidR="004D6B8E">
        <w:rPr>
          <w:sz w:val="28"/>
          <w:szCs w:val="28"/>
        </w:rPr>
        <w:t>4) участие в дорожной деятельности в отношении автомобильных дорог местного значения в границах города Спас-Деменска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в дорожном хозяйстве в границах города Спас-Деменска,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004D6B8E">
        <w:rPr>
          <w:sz w:val="28"/>
          <w:szCs w:val="28"/>
        </w:rPr>
        <w:t xml:space="preserve"> в соответствии с </w:t>
      </w:r>
      <w:hyperlink r:id="rId6" w:history="1">
        <w:r w:rsidR="004D6B8E">
          <w:rPr>
            <w:rStyle w:val="a4"/>
            <w:color w:val="000000" w:themeColor="text1"/>
            <w:sz w:val="28"/>
            <w:szCs w:val="28"/>
          </w:rPr>
          <w:t>законодательством</w:t>
        </w:r>
      </w:hyperlink>
      <w:r w:rsidR="004D6B8E">
        <w:rPr>
          <w:sz w:val="28"/>
          <w:szCs w:val="28"/>
        </w:rPr>
        <w:t xml:space="preserve"> Российской Федерации;</w:t>
      </w:r>
    </w:p>
    <w:p w:rsidR="004D6B8E"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 xml:space="preserve">5) участие в обеспечении проживающих на территории </w:t>
      </w:r>
      <w:proofErr w:type="spellStart"/>
      <w:r>
        <w:rPr>
          <w:sz w:val="28"/>
          <w:szCs w:val="28"/>
        </w:rPr>
        <w:t>Спас-Деменского</w:t>
      </w:r>
      <w:proofErr w:type="spellEnd"/>
      <w:r>
        <w:rPr>
          <w:sz w:val="28"/>
          <w:szCs w:val="28"/>
        </w:rPr>
        <w:t xml:space="preserve"> муниципального округа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w:t>
      </w:r>
      <w:r>
        <w:rPr>
          <w:sz w:val="28"/>
          <w:szCs w:val="28"/>
        </w:rPr>
        <w:lastRenderedPageBreak/>
        <w:t xml:space="preserve">муниципального жилищного контроля, а также иных полномочий органов местного самоуправления в соответствии с жилищным </w:t>
      </w:r>
      <w:hyperlink r:id="rId7" w:history="1">
        <w:r>
          <w:rPr>
            <w:rStyle w:val="a4"/>
            <w:color w:val="000000" w:themeColor="text1"/>
            <w:sz w:val="28"/>
            <w:szCs w:val="28"/>
          </w:rPr>
          <w:t>законодательством</w:t>
        </w:r>
      </w:hyperlink>
      <w:r>
        <w:rPr>
          <w:sz w:val="28"/>
          <w:szCs w:val="28"/>
        </w:rPr>
        <w:t>;</w:t>
      </w:r>
    </w:p>
    <w:p w:rsidR="004D6B8E"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6) участие в создании условий для предоставления транспортных услуг населению и организация транспортного обслуживания населения в границах города Спас-Деменска;</w:t>
      </w:r>
    </w:p>
    <w:p w:rsidR="004D6B8E" w:rsidRDefault="00112382" w:rsidP="004D6B8E">
      <w:pPr>
        <w:autoSpaceDE w:val="0"/>
        <w:autoSpaceDN w:val="0"/>
        <w:adjustRightInd w:val="0"/>
        <w:spacing w:before="280"/>
        <w:jc w:val="both"/>
        <w:rPr>
          <w:sz w:val="28"/>
          <w:szCs w:val="28"/>
        </w:rPr>
      </w:pPr>
      <w:r>
        <w:rPr>
          <w:sz w:val="28"/>
          <w:szCs w:val="28"/>
        </w:rPr>
        <w:t xml:space="preserve">    </w:t>
      </w:r>
      <w:r w:rsidR="004D6B8E">
        <w:rPr>
          <w:sz w:val="28"/>
          <w:szCs w:val="28"/>
        </w:rPr>
        <w:t>7)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Спас-Деменска;</w:t>
      </w:r>
    </w:p>
    <w:p w:rsidR="004D6B8E"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8) участие в создании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города Спас-Деменска, социальную и культурную адаптацию мигрантов, профилактику межнациональных (межэтнических) конфликтов;</w:t>
      </w:r>
    </w:p>
    <w:p w:rsidR="00112382"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9) участие в предупреждении и ликвидации последствий чрезвычайных ситуаций в границах города Спас-Деменска;</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10)  участие в обеспечении первичных мер пожарной безопасности в границах города Спас-Деменска;</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11) участие в создании условий для обеспечения жителей города Спас-Деменска услугами связи, общественного питания, торговли и бытового обслуживания;</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12) участие в организации библиотечного обслуживания населения, комплектование и обеспечение сохранности библиотечных фондов библиотек;</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13) участие в создании условий для организации досуга и обеспечения жителей города Спас-Деменска услугами организаций культуры;</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 xml:space="preserve">14) участие в сохранении, использовании и популяризации объектов культурного наследия (памятников истории и культуры), находящихся в собственности </w:t>
      </w:r>
      <w:proofErr w:type="spellStart"/>
      <w:r w:rsidR="004D6B8E">
        <w:rPr>
          <w:sz w:val="28"/>
          <w:szCs w:val="28"/>
        </w:rPr>
        <w:t>Спас-Деменского</w:t>
      </w:r>
      <w:proofErr w:type="spellEnd"/>
      <w:r w:rsidR="004D6B8E">
        <w:rPr>
          <w:sz w:val="28"/>
          <w:szCs w:val="28"/>
        </w:rPr>
        <w:t xml:space="preserve">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города Спас-Деменска;</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15) участие в создании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Спас-Деменске;</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16)</w:t>
      </w:r>
      <w:r w:rsidR="004D6B8E">
        <w:rPr>
          <w:color w:val="000000" w:themeColor="text1"/>
          <w:sz w:val="28"/>
          <w:szCs w:val="28"/>
        </w:rPr>
        <w:t xml:space="preserve"> </w:t>
      </w:r>
      <w:r>
        <w:rPr>
          <w:color w:val="000000" w:themeColor="text1"/>
          <w:sz w:val="28"/>
          <w:szCs w:val="28"/>
        </w:rPr>
        <w:t xml:space="preserve"> </w:t>
      </w:r>
      <w:r w:rsidR="004D6B8E">
        <w:rPr>
          <w:color w:val="000000" w:themeColor="text1"/>
          <w:sz w:val="28"/>
          <w:szCs w:val="28"/>
        </w:rPr>
        <w:t xml:space="preserve">участие в </w:t>
      </w:r>
      <w:hyperlink r:id="rId8" w:history="1">
        <w:r w:rsidR="004D6B8E">
          <w:rPr>
            <w:rStyle w:val="a4"/>
            <w:color w:val="000000" w:themeColor="text1"/>
            <w:sz w:val="28"/>
            <w:szCs w:val="28"/>
          </w:rPr>
          <w:t>обеспечении условий</w:t>
        </w:r>
      </w:hyperlink>
      <w:r w:rsidR="004D6B8E">
        <w:rPr>
          <w:sz w:val="28"/>
          <w:szCs w:val="28"/>
        </w:rPr>
        <w:t xml:space="preserve"> для развития на территории города Спас-Деменска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Спас-Деменска; </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17)  участие в создании  условий для массового отдыха жителей города Спас-Деменска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 </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18) участие в формировании архивных фондов;</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19) организация деятельности по накоплению (в том числе раздельному накоплению) и транспортированию твердых коммунальных отходов; </w:t>
      </w:r>
    </w:p>
    <w:p w:rsidR="004D6B8E" w:rsidRDefault="004D6B8E" w:rsidP="004D6B8E">
      <w:pPr>
        <w:autoSpaceDE w:val="0"/>
        <w:autoSpaceDN w:val="0"/>
        <w:adjustRightInd w:val="0"/>
        <w:jc w:val="both"/>
        <w:rPr>
          <w:sz w:val="28"/>
          <w:szCs w:val="28"/>
        </w:rPr>
      </w:pPr>
      <w:proofErr w:type="gramStart"/>
      <w:r>
        <w:rPr>
          <w:sz w:val="28"/>
          <w:szCs w:val="28"/>
        </w:rPr>
        <w:t xml:space="preserve">20) участие в утверждении правил благоустройства, касающихся </w:t>
      </w:r>
      <w:r w:rsidR="00A010F1">
        <w:rPr>
          <w:sz w:val="28"/>
          <w:szCs w:val="28"/>
        </w:rPr>
        <w:t>территории города Спас-Деменска</w:t>
      </w:r>
      <w:r>
        <w:rPr>
          <w:sz w:val="28"/>
          <w:szCs w:val="28"/>
        </w:rPr>
        <w:t xml:space="preserve">, осуществление муниципального контроля в сфере благоустройства, предметом которого является соблюдение правил благоустройства территории города Спас-Деменска, требований к обеспечению доступности для инвалидов объектов </w:t>
      </w:r>
      <w:r>
        <w:rPr>
          <w:sz w:val="28"/>
          <w:szCs w:val="28"/>
        </w:rPr>
        <w:lastRenderedPageBreak/>
        <w:t>социальной, инженерной и транспортной инфраструктур и предоставляемых услуг, организация благоустройства территории города Спас-Деменска в соответствии с указанными правилами, а также организация использования, охраны, защиты, воспроизводства городских лесов, лесов</w:t>
      </w:r>
      <w:proofErr w:type="gramEnd"/>
      <w:r>
        <w:rPr>
          <w:sz w:val="28"/>
          <w:szCs w:val="28"/>
        </w:rPr>
        <w:t xml:space="preserve"> особо охраняемых природных территорий, расположенных в границах города Спас-Деменска;</w:t>
      </w:r>
    </w:p>
    <w:p w:rsidR="004D6B8E" w:rsidRDefault="004D6B8E" w:rsidP="004D6B8E">
      <w:pPr>
        <w:autoSpaceDE w:val="0"/>
        <w:autoSpaceDN w:val="0"/>
        <w:adjustRightInd w:val="0"/>
        <w:spacing w:before="280"/>
        <w:jc w:val="both"/>
        <w:rPr>
          <w:sz w:val="28"/>
          <w:szCs w:val="28"/>
        </w:rPr>
      </w:pPr>
      <w:proofErr w:type="gramStart"/>
      <w:r>
        <w:rPr>
          <w:sz w:val="28"/>
          <w:szCs w:val="28"/>
        </w:rPr>
        <w:t xml:space="preserve">21) участие в утверждении генеральных планов в части, касающихся территории города Спас-Деменска, правил землепользования и застройки, утверждение подготовленной на основе генеральных планов города Спас-Деменска документации по планировке территории, выдача градостроительного </w:t>
      </w:r>
      <w:hyperlink r:id="rId9" w:history="1">
        <w:r>
          <w:rPr>
            <w:rStyle w:val="a4"/>
            <w:sz w:val="28"/>
            <w:szCs w:val="28"/>
          </w:rPr>
          <w:t>плана</w:t>
        </w:r>
      </w:hyperlink>
      <w:r>
        <w:rPr>
          <w:sz w:val="28"/>
          <w:szCs w:val="28"/>
        </w:rPr>
        <w:t xml:space="preserve"> земельного участка, расположенного в границах города Спас-Деменска, выдача разрешений на строительство (за исключением случаев, предусмотренных Градостроительным </w:t>
      </w:r>
      <w:hyperlink r:id="rId10" w:history="1">
        <w:r>
          <w:rPr>
            <w:rStyle w:val="a4"/>
            <w:sz w:val="28"/>
            <w:szCs w:val="28"/>
          </w:rPr>
          <w:t>кодексом</w:t>
        </w:r>
      </w:hyperlink>
      <w:r>
        <w:rPr>
          <w:sz w:val="28"/>
          <w:szCs w:val="28"/>
        </w:rPr>
        <w:t xml:space="preserve"> Российской Федерации, иными федеральными законами), разрешений на ввод объектов в эксплуатацию при</w:t>
      </w:r>
      <w:proofErr w:type="gramEnd"/>
      <w:r>
        <w:rPr>
          <w:sz w:val="28"/>
          <w:szCs w:val="28"/>
        </w:rPr>
        <w:t xml:space="preserve"> </w:t>
      </w:r>
      <w:proofErr w:type="gramStart"/>
      <w:r>
        <w:rPr>
          <w:sz w:val="28"/>
          <w:szCs w:val="28"/>
        </w:rPr>
        <w:t xml:space="preserve">осуществлении строительства, реконструкции объектов капитального строительства, расположенных на территории города Спас-Деменска, утверждение местных нормативов градостроительного проектирования города Спас-Деменска, резервирование земель и изъятие земельных участков в границах города Спас-Деменска для муниципальных нужд, осуществление муниципального земельного контроля в границах города Спас-Деменска, осуществление в случаях, предусмотренных Градостроительным </w:t>
      </w:r>
      <w:hyperlink r:id="rId11" w:history="1">
        <w:r>
          <w:rPr>
            <w:rStyle w:val="a4"/>
            <w:sz w:val="28"/>
            <w:szCs w:val="28"/>
          </w:rPr>
          <w:t>кодексом</w:t>
        </w:r>
      </w:hyperlink>
      <w:r>
        <w:rPr>
          <w:sz w:val="28"/>
          <w:szCs w:val="28"/>
        </w:rPr>
        <w:t xml:space="preserve"> Российской Федерации, осмотров зданий, сооружений и выдача рекомендаций об устранении выявленных в ходе таких осмотров</w:t>
      </w:r>
      <w:proofErr w:type="gramEnd"/>
      <w:r>
        <w:rPr>
          <w:sz w:val="28"/>
          <w:szCs w:val="28"/>
        </w:rPr>
        <w:t xml:space="preserve"> </w:t>
      </w:r>
      <w:proofErr w:type="gramStart"/>
      <w:r>
        <w:rPr>
          <w:sz w:val="28"/>
          <w:szCs w:val="28"/>
        </w:rPr>
        <w:t xml:space="preserve">нарушений, направление уведомления о соответствии указанных в </w:t>
      </w:r>
      <w:hyperlink r:id="rId12" w:history="1">
        <w:r>
          <w:rPr>
            <w:rStyle w:val="a4"/>
            <w:sz w:val="28"/>
            <w:szCs w:val="28"/>
          </w:rPr>
          <w:t>уведомлении</w:t>
        </w:r>
      </w:hyperlink>
      <w:r>
        <w:rPr>
          <w:sz w:val="28"/>
          <w:szCs w:val="28"/>
        </w:rPr>
        <w:t xml:space="preserve"> о планируемых строительстве или реконструкции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w:t>
      </w:r>
      <w:hyperlink r:id="rId13" w:history="1">
        <w:r>
          <w:rPr>
            <w:rStyle w:val="a4"/>
            <w:sz w:val="28"/>
            <w:szCs w:val="28"/>
          </w:rPr>
          <w:t>уведомлении</w:t>
        </w:r>
      </w:hyperlink>
      <w:r>
        <w:rPr>
          <w:sz w:val="28"/>
          <w:szCs w:val="28"/>
        </w:rPr>
        <w:t xml:space="preserve"> о планируемом строительстве параметров объекта индивидуального</w:t>
      </w:r>
      <w:proofErr w:type="gramEnd"/>
      <w:r>
        <w:rPr>
          <w:sz w:val="28"/>
          <w:szCs w:val="28"/>
        </w:rPr>
        <w:t xml:space="preserve"> </w:t>
      </w:r>
      <w:proofErr w:type="gramStart"/>
      <w:r>
        <w:rPr>
          <w:sz w:val="28"/>
          <w:szCs w:val="28"/>
        </w:rPr>
        <w:t>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Спас-Деменска</w:t>
      </w:r>
      <w:proofErr w:type="gramEnd"/>
      <w:r>
        <w:rPr>
          <w:sz w:val="28"/>
          <w:szCs w:val="28"/>
        </w:rPr>
        <w:t xml:space="preserve">, </w:t>
      </w:r>
      <w:proofErr w:type="gramStart"/>
      <w:r>
        <w:rPr>
          <w:sz w:val="28"/>
          <w:szCs w:val="28"/>
        </w:rPr>
        <w:t xml:space="preserve">принятие в соответствии с гражданским </w:t>
      </w:r>
      <w:hyperlink r:id="rId14" w:history="1">
        <w:r>
          <w:rPr>
            <w:rStyle w:val="a4"/>
            <w:sz w:val="28"/>
            <w:szCs w:val="28"/>
          </w:rPr>
          <w:t>законодательством</w:t>
        </w:r>
      </w:hyperlink>
      <w:r>
        <w:rPr>
          <w:sz w:val="28"/>
          <w:szCs w:val="28"/>
        </w:rPr>
        <w:t xml:space="preserve">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w:t>
      </w:r>
      <w:hyperlink r:id="rId15" w:history="1">
        <w:r>
          <w:rPr>
            <w:rStyle w:val="a4"/>
            <w:sz w:val="28"/>
            <w:szCs w:val="28"/>
          </w:rPr>
          <w:t>правилами</w:t>
        </w:r>
      </w:hyperlink>
      <w:r>
        <w:rPr>
          <w:sz w:val="28"/>
          <w:szCs w:val="28"/>
        </w:rPr>
        <w:t xml:space="preserve"> землепользования и застройки, </w:t>
      </w:r>
      <w:hyperlink r:id="rId16" w:history="1">
        <w:r>
          <w:rPr>
            <w:rStyle w:val="a4"/>
            <w:sz w:val="28"/>
            <w:szCs w:val="28"/>
          </w:rPr>
          <w:t>документацией</w:t>
        </w:r>
      </w:hyperlink>
      <w:r>
        <w:rPr>
          <w:sz w:val="28"/>
          <w:szCs w:val="28"/>
        </w:rPr>
        <w:t xml:space="preserve">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roofErr w:type="gramEnd"/>
      <w:r>
        <w:rPr>
          <w:sz w:val="28"/>
          <w:szCs w:val="28"/>
        </w:rPr>
        <w:t xml:space="preserve">), решения об изъятии земельного участка, не используемого по целевому назначению или используемого с нарушением законодательства Российской </w:t>
      </w:r>
      <w:r>
        <w:rPr>
          <w:sz w:val="28"/>
          <w:szCs w:val="28"/>
        </w:rPr>
        <w:lastRenderedPageBreak/>
        <w:t xml:space="preserve">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17" w:history="1">
        <w:r>
          <w:rPr>
            <w:rStyle w:val="a4"/>
            <w:sz w:val="28"/>
            <w:szCs w:val="28"/>
          </w:rPr>
          <w:t>кодексом</w:t>
        </w:r>
      </w:hyperlink>
      <w:r>
        <w:rPr>
          <w:sz w:val="28"/>
          <w:szCs w:val="28"/>
        </w:rPr>
        <w:t xml:space="preserve"> Российской Федерации;</w:t>
      </w:r>
    </w:p>
    <w:p w:rsidR="004D6B8E" w:rsidRDefault="004D6B8E" w:rsidP="004D6B8E">
      <w:pPr>
        <w:autoSpaceDE w:val="0"/>
        <w:autoSpaceDN w:val="0"/>
        <w:adjustRightInd w:val="0"/>
        <w:jc w:val="both"/>
        <w:rPr>
          <w:sz w:val="28"/>
          <w:szCs w:val="28"/>
        </w:rPr>
      </w:pPr>
      <w:r>
        <w:rPr>
          <w:sz w:val="28"/>
          <w:szCs w:val="28"/>
        </w:rPr>
        <w:t xml:space="preserve"> </w:t>
      </w:r>
    </w:p>
    <w:p w:rsidR="00112382" w:rsidRDefault="00112382" w:rsidP="004D6B8E">
      <w:pPr>
        <w:autoSpaceDE w:val="0"/>
        <w:autoSpaceDN w:val="0"/>
        <w:adjustRightInd w:val="0"/>
        <w:spacing w:before="280"/>
        <w:jc w:val="both"/>
        <w:rPr>
          <w:sz w:val="28"/>
          <w:szCs w:val="28"/>
        </w:rPr>
      </w:pPr>
      <w:r>
        <w:rPr>
          <w:sz w:val="28"/>
          <w:szCs w:val="28"/>
        </w:rPr>
        <w:t xml:space="preserve">  </w:t>
      </w:r>
      <w:r w:rsidR="004D6B8E">
        <w:rPr>
          <w:sz w:val="28"/>
          <w:szCs w:val="28"/>
        </w:rPr>
        <w:t>22) участие в принятии решений о создании, об упразднении лесничеств, создаваемых в их составе участковых лесничеств, расположенных на землях города Спас-Деменска, в установлении и изменении их границ, а также осуществление разработки и утверждения лесохозяйственных регламентов лесничеств, расположенных на землях города Спас-Деменска;</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23) осуществление мероприятий по лесоустройству в отношении лесов, расположенных на землях города Спас-Деменска;</w:t>
      </w:r>
    </w:p>
    <w:p w:rsidR="004D6B8E"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24)  присвоение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округа), наименований элементам планировочной структуры в границах города Спас-Деменска, изменение, аннулирование таких наименований, размещение информации в государственном адресном реестре;</w:t>
      </w:r>
    </w:p>
    <w:p w:rsidR="00112382" w:rsidRDefault="004D6B8E" w:rsidP="00112382">
      <w:pPr>
        <w:autoSpaceDE w:val="0"/>
        <w:autoSpaceDN w:val="0"/>
        <w:adjustRightInd w:val="0"/>
        <w:jc w:val="both"/>
        <w:rPr>
          <w:sz w:val="28"/>
          <w:szCs w:val="28"/>
        </w:rPr>
      </w:pPr>
      <w:r>
        <w:rPr>
          <w:sz w:val="28"/>
          <w:szCs w:val="28"/>
        </w:rPr>
        <w:t xml:space="preserve"> </w:t>
      </w:r>
      <w:r w:rsidR="00112382">
        <w:rPr>
          <w:sz w:val="28"/>
          <w:szCs w:val="28"/>
        </w:rPr>
        <w:t xml:space="preserve"> </w:t>
      </w:r>
      <w:r>
        <w:rPr>
          <w:sz w:val="28"/>
          <w:szCs w:val="28"/>
        </w:rPr>
        <w:t>25)  участие в организации ритуальных услуг и содержание мест захоронения;</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26)  участие в  </w:t>
      </w:r>
      <w:hyperlink r:id="rId18" w:history="1">
        <w:r w:rsidR="004D6B8E">
          <w:rPr>
            <w:rStyle w:val="a4"/>
            <w:color w:val="000000" w:themeColor="text1"/>
            <w:sz w:val="28"/>
            <w:szCs w:val="28"/>
          </w:rPr>
          <w:t>организации</w:t>
        </w:r>
      </w:hyperlink>
      <w:r w:rsidR="004D6B8E">
        <w:rPr>
          <w:sz w:val="28"/>
          <w:szCs w:val="28"/>
        </w:rPr>
        <w:t xml:space="preserve"> и осуществление мероприятий по территориальной обороне и гражданской обороне, защите населения и территории города Спас-Деменска от чрезвычайных ситуаций природного и техногенного характера; </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27) участие в создании, содержании и организации деятельности аварийно-спасательных служб и (или) аварийно-спасательных формирований на территории города Спас-Деменска; </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 xml:space="preserve">28) участие в осуществлении мероприятий по обеспечению </w:t>
      </w:r>
      <w:hyperlink r:id="rId19" w:history="1">
        <w:r w:rsidR="004D6B8E">
          <w:rPr>
            <w:rStyle w:val="a4"/>
            <w:color w:val="000000" w:themeColor="text1"/>
            <w:sz w:val="28"/>
            <w:szCs w:val="28"/>
          </w:rPr>
          <w:t>безопасности</w:t>
        </w:r>
      </w:hyperlink>
      <w:r w:rsidR="004D6B8E">
        <w:rPr>
          <w:sz w:val="28"/>
          <w:szCs w:val="28"/>
        </w:rPr>
        <w:t xml:space="preserve"> людей на водных объектах, охране их жизни и здоровья;</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29) осуществление муниципального контроля в области охраны и использования особо охраняемых природных территорий местного значения;</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30) участие в содействии в развитии сельскохозяйственного производства, создании условий для развития малого и среднего предпринимательства; </w:t>
      </w:r>
    </w:p>
    <w:p w:rsidR="00112382" w:rsidRDefault="00112382" w:rsidP="00112382">
      <w:pPr>
        <w:autoSpaceDE w:val="0"/>
        <w:autoSpaceDN w:val="0"/>
        <w:adjustRightInd w:val="0"/>
        <w:jc w:val="both"/>
        <w:rPr>
          <w:sz w:val="28"/>
          <w:szCs w:val="28"/>
        </w:rPr>
      </w:pPr>
      <w:r>
        <w:rPr>
          <w:sz w:val="28"/>
          <w:szCs w:val="28"/>
        </w:rPr>
        <w:t xml:space="preserve">  </w:t>
      </w:r>
      <w:proofErr w:type="gramStart"/>
      <w:r w:rsidR="004D6B8E">
        <w:rPr>
          <w:sz w:val="28"/>
          <w:szCs w:val="28"/>
        </w:rPr>
        <w:t>31) участие в организации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городе Спас-Деменске;</w:t>
      </w:r>
      <w:proofErr w:type="gramEnd"/>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32) осуществление в пределах, установленных водным </w:t>
      </w:r>
      <w:hyperlink r:id="rId20" w:history="1">
        <w:r w:rsidR="004D6B8E">
          <w:rPr>
            <w:rStyle w:val="a4"/>
            <w:color w:val="000000" w:themeColor="text1"/>
            <w:sz w:val="28"/>
            <w:szCs w:val="28"/>
          </w:rPr>
          <w:t>законодательством</w:t>
        </w:r>
      </w:hyperlink>
      <w:r w:rsidR="004D6B8E">
        <w:rPr>
          <w:sz w:val="28"/>
          <w:szCs w:val="28"/>
        </w:rPr>
        <w:t xml:space="preserve"> Российской Федерации, полномочий собственника водных объектов, информирование населения об ограничениях их использования; </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33) участие в осуществлении муниципального лесного контроля; </w:t>
      </w:r>
    </w:p>
    <w:p w:rsidR="004D6B8E" w:rsidRDefault="00112382" w:rsidP="004D6B8E">
      <w:pPr>
        <w:autoSpaceDE w:val="0"/>
        <w:autoSpaceDN w:val="0"/>
        <w:adjustRightInd w:val="0"/>
        <w:jc w:val="both"/>
        <w:rPr>
          <w:sz w:val="28"/>
          <w:szCs w:val="28"/>
        </w:rPr>
      </w:pPr>
      <w:r>
        <w:rPr>
          <w:sz w:val="28"/>
          <w:szCs w:val="28"/>
        </w:rPr>
        <w:t xml:space="preserve"> </w:t>
      </w:r>
      <w:r w:rsidR="004D6B8E">
        <w:rPr>
          <w:sz w:val="28"/>
          <w:szCs w:val="28"/>
        </w:rPr>
        <w:t xml:space="preserve">34) участие в  оказании поддержки гражданам и их объединениям, участвующим в охране общественного порядка, создание условий для деятельности народных дружин; </w:t>
      </w:r>
    </w:p>
    <w:p w:rsidR="00112382" w:rsidRDefault="00112382" w:rsidP="00112382">
      <w:pPr>
        <w:autoSpaceDE w:val="0"/>
        <w:autoSpaceDN w:val="0"/>
        <w:adjustRightInd w:val="0"/>
        <w:jc w:val="both"/>
        <w:rPr>
          <w:sz w:val="28"/>
          <w:szCs w:val="28"/>
        </w:rPr>
      </w:pPr>
      <w:r>
        <w:rPr>
          <w:sz w:val="28"/>
          <w:szCs w:val="28"/>
        </w:rPr>
        <w:t xml:space="preserve"> </w:t>
      </w:r>
      <w:r w:rsidR="004D6B8E">
        <w:rPr>
          <w:sz w:val="28"/>
          <w:szCs w:val="28"/>
        </w:rPr>
        <w:t>35) предоставление помещения для работы на обслуживаемом административном участке города Спас-Деменска сотруднику, замещающему должность участкового уполномоченного полиции;</w:t>
      </w:r>
    </w:p>
    <w:p w:rsidR="004D6B8E" w:rsidRDefault="004D6B8E" w:rsidP="00112382">
      <w:pPr>
        <w:autoSpaceDE w:val="0"/>
        <w:autoSpaceDN w:val="0"/>
        <w:adjustRightInd w:val="0"/>
        <w:jc w:val="both"/>
        <w:rPr>
          <w:sz w:val="28"/>
          <w:szCs w:val="28"/>
        </w:rPr>
      </w:pPr>
      <w:r>
        <w:rPr>
          <w:sz w:val="28"/>
          <w:szCs w:val="28"/>
        </w:rPr>
        <w:lastRenderedPageBreak/>
        <w:t xml:space="preserve"> 36) участие в оказании поддержки социально ориентированным некоммерческим организациям в пределах полномочий, установленных </w:t>
      </w:r>
      <w:hyperlink r:id="rId21" w:history="1">
        <w:r>
          <w:rPr>
            <w:rStyle w:val="a4"/>
            <w:sz w:val="28"/>
            <w:szCs w:val="28"/>
          </w:rPr>
          <w:t>статьями 31.1</w:t>
        </w:r>
      </w:hyperlink>
      <w:r>
        <w:rPr>
          <w:sz w:val="28"/>
          <w:szCs w:val="28"/>
        </w:rPr>
        <w:t xml:space="preserve"> и </w:t>
      </w:r>
      <w:hyperlink r:id="rId22" w:history="1">
        <w:r>
          <w:rPr>
            <w:rStyle w:val="a4"/>
            <w:sz w:val="28"/>
            <w:szCs w:val="28"/>
          </w:rPr>
          <w:t>31.3</w:t>
        </w:r>
      </w:hyperlink>
      <w:r>
        <w:rPr>
          <w:sz w:val="28"/>
          <w:szCs w:val="28"/>
        </w:rPr>
        <w:t xml:space="preserve"> Федерального закона от 12 января 1996 года N 7-ФЗ "О некоммерческих организациях";</w:t>
      </w:r>
    </w:p>
    <w:p w:rsidR="004D6B8E" w:rsidRDefault="004D6B8E" w:rsidP="004D6B8E">
      <w:pPr>
        <w:autoSpaceDE w:val="0"/>
        <w:autoSpaceDN w:val="0"/>
        <w:adjustRightInd w:val="0"/>
        <w:jc w:val="both"/>
        <w:rPr>
          <w:sz w:val="28"/>
          <w:szCs w:val="28"/>
        </w:rPr>
      </w:pPr>
      <w:r>
        <w:rPr>
          <w:sz w:val="28"/>
          <w:szCs w:val="28"/>
        </w:rPr>
        <w:t xml:space="preserve"> </w:t>
      </w:r>
    </w:p>
    <w:p w:rsidR="00112382" w:rsidRDefault="004D6B8E" w:rsidP="004D6B8E">
      <w:pPr>
        <w:autoSpaceDE w:val="0"/>
        <w:autoSpaceDN w:val="0"/>
        <w:adjustRightInd w:val="0"/>
        <w:spacing w:before="280"/>
        <w:jc w:val="both"/>
        <w:rPr>
          <w:sz w:val="28"/>
          <w:szCs w:val="28"/>
        </w:rPr>
      </w:pPr>
      <w:r>
        <w:rPr>
          <w:sz w:val="28"/>
          <w:szCs w:val="28"/>
        </w:rPr>
        <w:t xml:space="preserve">38) обеспечение выполнения работ, необходимых для создания искусственных земельных участков для нужд города Спас-Деменска в соответствии с федеральным </w:t>
      </w:r>
      <w:hyperlink r:id="rId23" w:history="1">
        <w:r>
          <w:rPr>
            <w:rStyle w:val="a4"/>
            <w:sz w:val="28"/>
            <w:szCs w:val="28"/>
          </w:rPr>
          <w:t>законом</w:t>
        </w:r>
      </w:hyperlink>
      <w:r>
        <w:rPr>
          <w:sz w:val="28"/>
          <w:szCs w:val="28"/>
        </w:rPr>
        <w:t>;</w:t>
      </w:r>
    </w:p>
    <w:p w:rsidR="004D6B8E" w:rsidRDefault="004D6B8E" w:rsidP="004D6B8E">
      <w:pPr>
        <w:autoSpaceDE w:val="0"/>
        <w:autoSpaceDN w:val="0"/>
        <w:adjustRightInd w:val="0"/>
        <w:jc w:val="both"/>
        <w:rPr>
          <w:sz w:val="28"/>
          <w:szCs w:val="28"/>
        </w:rPr>
      </w:pPr>
      <w:r>
        <w:rPr>
          <w:sz w:val="28"/>
          <w:szCs w:val="28"/>
        </w:rPr>
        <w:t>39)  участие в осуществлении мер по противодействию коррупции в границах города Спас-Деменска</w:t>
      </w:r>
      <w:r w:rsidRPr="00112382">
        <w:rPr>
          <w:color w:val="C00000"/>
          <w:sz w:val="28"/>
          <w:szCs w:val="28"/>
        </w:rPr>
        <w:t>;</w:t>
      </w:r>
      <w:r w:rsidR="00112382" w:rsidRPr="00112382">
        <w:rPr>
          <w:color w:val="C00000"/>
          <w:sz w:val="28"/>
          <w:szCs w:val="28"/>
        </w:rPr>
        <w:t xml:space="preserve">    </w:t>
      </w:r>
      <w:r>
        <w:rPr>
          <w:sz w:val="28"/>
          <w:szCs w:val="28"/>
        </w:rPr>
        <w:t xml:space="preserve"> </w:t>
      </w:r>
    </w:p>
    <w:p w:rsidR="00C30E48" w:rsidRDefault="004D6B8E" w:rsidP="00C30E48">
      <w:pPr>
        <w:autoSpaceDE w:val="0"/>
        <w:autoSpaceDN w:val="0"/>
        <w:adjustRightInd w:val="0"/>
        <w:jc w:val="both"/>
        <w:rPr>
          <w:sz w:val="28"/>
          <w:szCs w:val="28"/>
        </w:rPr>
      </w:pPr>
      <w:r>
        <w:rPr>
          <w:sz w:val="28"/>
          <w:szCs w:val="28"/>
        </w:rPr>
        <w:t xml:space="preserve">40) участие в соответствии с федеральным </w:t>
      </w:r>
      <w:hyperlink r:id="rId24" w:history="1">
        <w:r>
          <w:rPr>
            <w:rStyle w:val="a4"/>
            <w:sz w:val="28"/>
            <w:szCs w:val="28"/>
          </w:rPr>
          <w:t>законом</w:t>
        </w:r>
      </w:hyperlink>
      <w:r>
        <w:rPr>
          <w:sz w:val="28"/>
          <w:szCs w:val="28"/>
        </w:rPr>
        <w:t xml:space="preserve"> в выполнении комплексных кадастровых работ;</w:t>
      </w:r>
    </w:p>
    <w:p w:rsidR="00C30E48" w:rsidRDefault="004D6B8E" w:rsidP="00C30E48">
      <w:pPr>
        <w:autoSpaceDE w:val="0"/>
        <w:autoSpaceDN w:val="0"/>
        <w:adjustRightInd w:val="0"/>
        <w:jc w:val="both"/>
        <w:rPr>
          <w:sz w:val="28"/>
          <w:szCs w:val="28"/>
        </w:rPr>
      </w:pPr>
      <w:r>
        <w:rPr>
          <w:sz w:val="28"/>
          <w:szCs w:val="28"/>
        </w:rPr>
        <w:t xml:space="preserve">41) принятие решений и проведение на территории города Спас-Деменска мероприятий по </w:t>
      </w:r>
      <w:hyperlink r:id="rId25" w:history="1">
        <w:r>
          <w:rPr>
            <w:rStyle w:val="a4"/>
            <w:sz w:val="28"/>
            <w:szCs w:val="28"/>
          </w:rPr>
          <w:t>выявлению</w:t>
        </w:r>
      </w:hyperlink>
      <w:r>
        <w:rPr>
          <w:sz w:val="28"/>
          <w:szCs w:val="28"/>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C30E48" w:rsidRDefault="004D6B8E" w:rsidP="00C30E48">
      <w:pPr>
        <w:autoSpaceDE w:val="0"/>
        <w:autoSpaceDN w:val="0"/>
        <w:adjustRightInd w:val="0"/>
        <w:jc w:val="both"/>
        <w:rPr>
          <w:sz w:val="28"/>
          <w:szCs w:val="28"/>
        </w:rPr>
      </w:pPr>
      <w:r>
        <w:rPr>
          <w:sz w:val="28"/>
          <w:szCs w:val="28"/>
        </w:rPr>
        <w:t xml:space="preserve">42)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w:t>
      </w:r>
      <w:proofErr w:type="spellStart"/>
      <w:r>
        <w:rPr>
          <w:sz w:val="28"/>
          <w:szCs w:val="28"/>
        </w:rPr>
        <w:t>Спас-Деменского</w:t>
      </w:r>
      <w:proofErr w:type="spellEnd"/>
      <w:r>
        <w:rPr>
          <w:sz w:val="28"/>
          <w:szCs w:val="28"/>
        </w:rPr>
        <w:t xml:space="preserve"> муниципального округа;</w:t>
      </w:r>
    </w:p>
    <w:p w:rsidR="004D6B8E" w:rsidRDefault="004D6B8E" w:rsidP="00C30E48">
      <w:pPr>
        <w:autoSpaceDE w:val="0"/>
        <w:autoSpaceDN w:val="0"/>
        <w:adjustRightInd w:val="0"/>
        <w:jc w:val="both"/>
        <w:rPr>
          <w:sz w:val="28"/>
          <w:szCs w:val="28"/>
        </w:rPr>
      </w:pPr>
      <w:r>
        <w:rPr>
          <w:sz w:val="28"/>
          <w:szCs w:val="28"/>
        </w:rPr>
        <w:t xml:space="preserve">43) осуществление учета личных подсобных хозяйств, которые ведут граждане в соответствии с Федеральным </w:t>
      </w:r>
      <w:hyperlink r:id="rId26" w:history="1">
        <w:r>
          <w:rPr>
            <w:rStyle w:val="a4"/>
            <w:sz w:val="28"/>
            <w:szCs w:val="28"/>
          </w:rPr>
          <w:t>законом</w:t>
        </w:r>
      </w:hyperlink>
      <w:r>
        <w:rPr>
          <w:sz w:val="28"/>
          <w:szCs w:val="28"/>
        </w:rPr>
        <w:t xml:space="preserve"> от 7 июля 2003 года N 112-ФЗ "О личном подсобном хозяйстве", в </w:t>
      </w:r>
      <w:proofErr w:type="spellStart"/>
      <w:r>
        <w:rPr>
          <w:sz w:val="28"/>
          <w:szCs w:val="28"/>
        </w:rPr>
        <w:t>похозяйственных</w:t>
      </w:r>
      <w:proofErr w:type="spellEnd"/>
      <w:r>
        <w:rPr>
          <w:sz w:val="28"/>
          <w:szCs w:val="28"/>
        </w:rPr>
        <w:t xml:space="preserve"> книгах;</w:t>
      </w:r>
    </w:p>
    <w:p w:rsidR="004D6B8E" w:rsidRDefault="004D6B8E" w:rsidP="004D6B8E">
      <w:pPr>
        <w:autoSpaceDE w:val="0"/>
        <w:autoSpaceDN w:val="0"/>
        <w:adjustRightInd w:val="0"/>
        <w:jc w:val="both"/>
        <w:rPr>
          <w:sz w:val="28"/>
          <w:szCs w:val="28"/>
        </w:rPr>
      </w:pPr>
      <w:proofErr w:type="gramStart"/>
      <w:r>
        <w:rPr>
          <w:sz w:val="28"/>
          <w:szCs w:val="28"/>
        </w:rPr>
        <w:t>44) установление порядка создания и контроль за деятельностью межведомственной комиссии  для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а также иных жилых помещений в случаях, установленных  Положением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w:t>
      </w:r>
      <w:proofErr w:type="gramEnd"/>
      <w:r>
        <w:rPr>
          <w:sz w:val="28"/>
          <w:szCs w:val="28"/>
        </w:rPr>
        <w:t xml:space="preserve"> жилым домом и жилого дома садовым домом, утвержденным Постановлением Правительства Российской Федерации от 28.01.2006 N 47;</w:t>
      </w:r>
    </w:p>
    <w:p w:rsidR="004D6B8E" w:rsidRDefault="004D6B8E" w:rsidP="004D6B8E">
      <w:pPr>
        <w:autoSpaceDE w:val="0"/>
        <w:autoSpaceDN w:val="0"/>
        <w:adjustRightInd w:val="0"/>
        <w:jc w:val="both"/>
        <w:rPr>
          <w:sz w:val="28"/>
          <w:szCs w:val="28"/>
        </w:rPr>
      </w:pPr>
      <w:r>
        <w:rPr>
          <w:sz w:val="28"/>
          <w:szCs w:val="28"/>
        </w:rPr>
        <w:t xml:space="preserve">45) организация и осуществление деятельности административной комиссии </w:t>
      </w:r>
      <w:proofErr w:type="spellStart"/>
      <w:r>
        <w:rPr>
          <w:sz w:val="28"/>
          <w:szCs w:val="28"/>
        </w:rPr>
        <w:t>Спас-Деменского</w:t>
      </w:r>
      <w:proofErr w:type="spellEnd"/>
      <w:r>
        <w:rPr>
          <w:sz w:val="28"/>
          <w:szCs w:val="28"/>
        </w:rPr>
        <w:t xml:space="preserve"> муниципального округа Калужской области;</w:t>
      </w:r>
    </w:p>
    <w:p w:rsidR="004D6B8E" w:rsidRDefault="004D6B8E" w:rsidP="00C30E48">
      <w:pPr>
        <w:autoSpaceDE w:val="0"/>
        <w:autoSpaceDN w:val="0"/>
        <w:adjustRightInd w:val="0"/>
        <w:jc w:val="both"/>
        <w:rPr>
          <w:color w:val="C0504D" w:themeColor="accent2"/>
          <w:sz w:val="28"/>
          <w:szCs w:val="28"/>
        </w:rPr>
      </w:pPr>
      <w:r>
        <w:rPr>
          <w:sz w:val="28"/>
          <w:szCs w:val="28"/>
        </w:rPr>
        <w:t xml:space="preserve">46) </w:t>
      </w:r>
      <w:r>
        <w:rPr>
          <w:color w:val="C0504D" w:themeColor="accent2"/>
          <w:sz w:val="28"/>
          <w:szCs w:val="28"/>
        </w:rPr>
        <w:t>организация и ведение воинского учета;</w:t>
      </w:r>
      <w:r w:rsidR="00C30E48">
        <w:rPr>
          <w:color w:val="C0504D" w:themeColor="accent2"/>
          <w:sz w:val="28"/>
          <w:szCs w:val="28"/>
        </w:rPr>
        <w:t xml:space="preserve">  </w:t>
      </w:r>
    </w:p>
    <w:p w:rsidR="00C30E48" w:rsidRDefault="00C30E48" w:rsidP="00C30E48">
      <w:pPr>
        <w:autoSpaceDE w:val="0"/>
        <w:autoSpaceDN w:val="0"/>
        <w:adjustRightInd w:val="0"/>
        <w:jc w:val="both"/>
        <w:rPr>
          <w:sz w:val="28"/>
          <w:szCs w:val="28"/>
        </w:rPr>
      </w:pPr>
    </w:p>
    <w:p w:rsidR="004D6B8E" w:rsidRDefault="004D6B8E" w:rsidP="004D6B8E">
      <w:pPr>
        <w:autoSpaceDE w:val="0"/>
        <w:autoSpaceDN w:val="0"/>
        <w:adjustRightInd w:val="0"/>
        <w:jc w:val="both"/>
        <w:rPr>
          <w:sz w:val="28"/>
          <w:szCs w:val="28"/>
        </w:rPr>
      </w:pPr>
      <w:r>
        <w:rPr>
          <w:sz w:val="28"/>
          <w:szCs w:val="28"/>
        </w:rPr>
        <w:t xml:space="preserve"> </w:t>
      </w:r>
      <w:r>
        <w:rPr>
          <w:rFonts w:eastAsia="Calibri"/>
          <w:sz w:val="28"/>
          <w:szCs w:val="28"/>
        </w:rPr>
        <w:t>3.2.</w:t>
      </w:r>
      <w:r w:rsidR="00C30E48">
        <w:rPr>
          <w:rFonts w:eastAsia="Calibri"/>
          <w:sz w:val="28"/>
          <w:szCs w:val="28"/>
        </w:rPr>
        <w:t xml:space="preserve"> </w:t>
      </w:r>
      <w:r>
        <w:rPr>
          <w:rFonts w:eastAsia="Calibri"/>
          <w:sz w:val="28"/>
          <w:szCs w:val="28"/>
        </w:rPr>
        <w:t>В целях создания условий для организации досуга и обеспечения жителей</w:t>
      </w:r>
      <w:r w:rsidR="00C30E48">
        <w:rPr>
          <w:rFonts w:eastAsia="Calibri"/>
          <w:sz w:val="28"/>
          <w:szCs w:val="28"/>
        </w:rPr>
        <w:t xml:space="preserve"> услугами организаций культуры </w:t>
      </w:r>
      <w:r w:rsidR="00D809CC">
        <w:rPr>
          <w:sz w:val="28"/>
          <w:szCs w:val="28"/>
        </w:rPr>
        <w:t>отдел городского хозяйства</w:t>
      </w:r>
      <w:r>
        <w:rPr>
          <w:rFonts w:eastAsia="Calibri"/>
          <w:sz w:val="28"/>
          <w:szCs w:val="28"/>
        </w:rPr>
        <w:t>:</w:t>
      </w:r>
    </w:p>
    <w:p w:rsidR="004D6B8E" w:rsidRPr="00C30E48" w:rsidRDefault="004D6B8E" w:rsidP="004D6B8E">
      <w:pPr>
        <w:pStyle w:val="a3"/>
        <w:widowControl w:val="0"/>
        <w:tabs>
          <w:tab w:val="left" w:pos="-2552"/>
          <w:tab w:val="left" w:pos="-2410"/>
          <w:tab w:val="left" w:pos="-2127"/>
        </w:tabs>
        <w:ind w:left="0" w:firstLine="567"/>
        <w:jc w:val="both"/>
        <w:rPr>
          <w:sz w:val="28"/>
          <w:szCs w:val="28"/>
        </w:rPr>
      </w:pPr>
      <w:r w:rsidRPr="00C30E48">
        <w:rPr>
          <w:sz w:val="28"/>
          <w:szCs w:val="28"/>
        </w:rPr>
        <w:t>1) Участвует в планировании, организации и проведении культурно - массовых мероприятий, проводимых учреждениями культуры на территории города Спас-Деменска.</w:t>
      </w:r>
    </w:p>
    <w:p w:rsidR="004D6B8E" w:rsidRPr="00C30E48" w:rsidRDefault="004D6B8E" w:rsidP="004D6B8E">
      <w:pPr>
        <w:pStyle w:val="a3"/>
        <w:widowControl w:val="0"/>
        <w:tabs>
          <w:tab w:val="left" w:pos="-2552"/>
          <w:tab w:val="left" w:pos="-2410"/>
          <w:tab w:val="left" w:pos="-2127"/>
        </w:tabs>
        <w:ind w:left="0" w:firstLine="567"/>
        <w:jc w:val="both"/>
        <w:rPr>
          <w:sz w:val="28"/>
          <w:szCs w:val="28"/>
        </w:rPr>
      </w:pPr>
      <w:r w:rsidRPr="00C30E48">
        <w:rPr>
          <w:sz w:val="28"/>
          <w:szCs w:val="28"/>
        </w:rPr>
        <w:t>2) Участвует в работе по сохранению, возрождению и развитию народных художественных промыслов на территории города Спас-Деменска.</w:t>
      </w:r>
    </w:p>
    <w:p w:rsidR="004D6B8E" w:rsidRPr="00C30E48" w:rsidRDefault="004D6B8E" w:rsidP="004D6B8E">
      <w:pPr>
        <w:pStyle w:val="a3"/>
        <w:widowControl w:val="0"/>
        <w:tabs>
          <w:tab w:val="left" w:pos="-2552"/>
          <w:tab w:val="left" w:pos="-2410"/>
          <w:tab w:val="left" w:pos="-2127"/>
        </w:tabs>
        <w:ind w:left="0" w:firstLine="567"/>
        <w:jc w:val="both"/>
        <w:rPr>
          <w:sz w:val="28"/>
          <w:szCs w:val="28"/>
        </w:rPr>
      </w:pPr>
      <w:r w:rsidRPr="00C30E48">
        <w:rPr>
          <w:sz w:val="28"/>
          <w:szCs w:val="28"/>
        </w:rPr>
        <w:t xml:space="preserve">3) Участвует в работе по сохранению, использованию и популяризации объектов культурного наследия (памятников истории и культуры), находящихся в муниципальной собственности, охране объектов культурного наследия на  территории </w:t>
      </w:r>
      <w:r w:rsidRPr="00C30E48">
        <w:rPr>
          <w:sz w:val="28"/>
          <w:szCs w:val="28"/>
        </w:rPr>
        <w:lastRenderedPageBreak/>
        <w:t>города Спас-Деменска.</w:t>
      </w:r>
    </w:p>
    <w:p w:rsidR="004D6B8E" w:rsidRDefault="004D6B8E" w:rsidP="004D6B8E">
      <w:pPr>
        <w:ind w:firstLine="567"/>
        <w:jc w:val="both"/>
        <w:rPr>
          <w:rFonts w:eastAsia="Calibri"/>
          <w:sz w:val="28"/>
          <w:szCs w:val="28"/>
        </w:rPr>
      </w:pPr>
      <w:r>
        <w:rPr>
          <w:rFonts w:eastAsia="Calibri"/>
          <w:sz w:val="28"/>
          <w:szCs w:val="28"/>
        </w:rPr>
        <w:t>4) Участвует в организации культурно-массовых и спортивных мероприятий путем направления предложений для включения в план их проведения, взаимодействует с организациями различных форм собственности в целях развития культурного пространства на территории города Спас-Деменска.</w:t>
      </w:r>
    </w:p>
    <w:p w:rsidR="004D6B8E" w:rsidRDefault="004D6B8E" w:rsidP="004D6B8E">
      <w:pPr>
        <w:jc w:val="both"/>
        <w:rPr>
          <w:rFonts w:eastAsia="Calibri"/>
          <w:sz w:val="28"/>
          <w:szCs w:val="28"/>
        </w:rPr>
      </w:pPr>
    </w:p>
    <w:p w:rsidR="004D6B8E" w:rsidRDefault="004D6B8E" w:rsidP="004D6B8E">
      <w:pPr>
        <w:jc w:val="both"/>
        <w:rPr>
          <w:rFonts w:eastAsia="Calibri"/>
          <w:sz w:val="28"/>
          <w:szCs w:val="28"/>
        </w:rPr>
      </w:pPr>
      <w:r>
        <w:rPr>
          <w:rFonts w:eastAsia="Calibri"/>
          <w:sz w:val="28"/>
          <w:szCs w:val="28"/>
        </w:rPr>
        <w:t xml:space="preserve">3.3. В целях обеспечения условий для развития физической культуры, школьного спорта и массового спорта, организация проведения официальных физкультурно-оздоровительных и спортивных мероприятий: </w:t>
      </w:r>
    </w:p>
    <w:p w:rsidR="004D6B8E" w:rsidRPr="00C30E48" w:rsidRDefault="004D6B8E" w:rsidP="004D6B8E">
      <w:pPr>
        <w:pStyle w:val="a3"/>
        <w:widowControl w:val="0"/>
        <w:tabs>
          <w:tab w:val="left" w:pos="-2552"/>
          <w:tab w:val="left" w:pos="-2410"/>
          <w:tab w:val="left" w:pos="-2127"/>
        </w:tabs>
        <w:ind w:left="0" w:firstLine="567"/>
        <w:jc w:val="both"/>
        <w:rPr>
          <w:rFonts w:eastAsia="Calibri"/>
          <w:sz w:val="28"/>
          <w:szCs w:val="28"/>
        </w:rPr>
      </w:pPr>
      <w:r w:rsidRPr="00C30E48">
        <w:rPr>
          <w:sz w:val="28"/>
          <w:szCs w:val="28"/>
        </w:rPr>
        <w:t>1) Участвует в планировании, организации и проведении спортивных мероприятий.</w:t>
      </w:r>
    </w:p>
    <w:p w:rsidR="004D6B8E" w:rsidRPr="00C30E48" w:rsidRDefault="004D6B8E" w:rsidP="004D6B8E">
      <w:pPr>
        <w:pStyle w:val="a3"/>
        <w:widowControl w:val="0"/>
        <w:tabs>
          <w:tab w:val="left" w:pos="-2552"/>
          <w:tab w:val="left" w:pos="-2410"/>
          <w:tab w:val="left" w:pos="-2127"/>
        </w:tabs>
        <w:ind w:left="0" w:firstLine="567"/>
        <w:jc w:val="both"/>
        <w:rPr>
          <w:sz w:val="28"/>
          <w:szCs w:val="28"/>
        </w:rPr>
      </w:pPr>
      <w:r w:rsidRPr="00C30E48">
        <w:rPr>
          <w:sz w:val="28"/>
          <w:szCs w:val="28"/>
        </w:rPr>
        <w:t>2) Содействует обустройству спортивных площадок, иных спортивных сооружений во дворах жилых домов, на территориях со свободным доступом.</w:t>
      </w:r>
    </w:p>
    <w:p w:rsidR="004D6B8E" w:rsidRPr="00C30E48" w:rsidRDefault="004D6B8E" w:rsidP="004D6B8E">
      <w:pPr>
        <w:jc w:val="both"/>
        <w:rPr>
          <w:rFonts w:eastAsia="Calibri"/>
          <w:sz w:val="28"/>
          <w:szCs w:val="28"/>
          <w:lang w:eastAsia="en-US"/>
        </w:rPr>
      </w:pPr>
    </w:p>
    <w:p w:rsidR="004D6B8E" w:rsidRDefault="004D6B8E" w:rsidP="004D6B8E">
      <w:pPr>
        <w:jc w:val="both"/>
        <w:rPr>
          <w:rFonts w:eastAsia="Calibri"/>
          <w:sz w:val="28"/>
          <w:szCs w:val="28"/>
        </w:rPr>
      </w:pPr>
      <w:r>
        <w:rPr>
          <w:rFonts w:eastAsia="Calibri"/>
          <w:sz w:val="28"/>
          <w:szCs w:val="28"/>
        </w:rPr>
        <w:t>3.4.</w:t>
      </w:r>
      <w:r w:rsidR="00C30E48">
        <w:rPr>
          <w:rFonts w:eastAsia="Calibri"/>
          <w:sz w:val="28"/>
          <w:szCs w:val="28"/>
        </w:rPr>
        <w:t xml:space="preserve"> </w:t>
      </w:r>
      <w:r>
        <w:rPr>
          <w:rFonts w:eastAsia="Calibri"/>
          <w:sz w:val="28"/>
          <w:szCs w:val="28"/>
        </w:rPr>
        <w:t>В целях организации и проведения мероприятий по работе с детьми и молодежью:</w:t>
      </w:r>
    </w:p>
    <w:p w:rsidR="004D6B8E" w:rsidRDefault="004D6B8E" w:rsidP="004D6B8E">
      <w:pPr>
        <w:widowControl w:val="0"/>
        <w:tabs>
          <w:tab w:val="left" w:pos="-2552"/>
          <w:tab w:val="left" w:pos="-2410"/>
          <w:tab w:val="left" w:pos="-2127"/>
        </w:tabs>
        <w:ind w:firstLine="567"/>
        <w:jc w:val="both"/>
        <w:rPr>
          <w:rFonts w:eastAsia="Calibri"/>
          <w:sz w:val="28"/>
          <w:szCs w:val="28"/>
          <w:lang w:eastAsia="en-US"/>
        </w:rPr>
      </w:pPr>
      <w:r>
        <w:rPr>
          <w:rFonts w:eastAsia="Calibri"/>
          <w:sz w:val="28"/>
          <w:szCs w:val="28"/>
          <w:lang w:eastAsia="en-US"/>
        </w:rPr>
        <w:t>1) Участвует в планировании, организации и проведении мероприятий для детей и молодежи.</w:t>
      </w:r>
    </w:p>
    <w:p w:rsidR="004D6B8E" w:rsidRDefault="004D6B8E" w:rsidP="004D6B8E">
      <w:pPr>
        <w:widowControl w:val="0"/>
        <w:tabs>
          <w:tab w:val="left" w:pos="-2552"/>
          <w:tab w:val="left" w:pos="-2410"/>
          <w:tab w:val="left" w:pos="-2127"/>
        </w:tabs>
        <w:ind w:firstLine="567"/>
        <w:jc w:val="both"/>
        <w:rPr>
          <w:rFonts w:eastAsia="Calibri"/>
          <w:sz w:val="28"/>
          <w:szCs w:val="28"/>
          <w:lang w:eastAsia="en-US"/>
        </w:rPr>
      </w:pPr>
      <w:r>
        <w:rPr>
          <w:rFonts w:eastAsia="Calibri"/>
          <w:sz w:val="28"/>
          <w:szCs w:val="28"/>
          <w:lang w:eastAsia="en-US"/>
        </w:rPr>
        <w:t>2) Осуществляет организационную и информационную поддержку молодежных общественных объединений.</w:t>
      </w:r>
    </w:p>
    <w:p w:rsidR="004D6B8E" w:rsidRDefault="004D6B8E" w:rsidP="004D6B8E">
      <w:pPr>
        <w:widowControl w:val="0"/>
        <w:tabs>
          <w:tab w:val="left" w:pos="-2552"/>
          <w:tab w:val="left" w:pos="-2410"/>
          <w:tab w:val="left" w:pos="-2127"/>
        </w:tabs>
        <w:ind w:firstLine="567"/>
        <w:jc w:val="both"/>
        <w:rPr>
          <w:rFonts w:eastAsia="Calibri"/>
          <w:sz w:val="28"/>
          <w:szCs w:val="28"/>
          <w:lang w:eastAsia="en-US"/>
        </w:rPr>
      </w:pPr>
      <w:r>
        <w:rPr>
          <w:rFonts w:eastAsia="Calibri"/>
          <w:sz w:val="28"/>
          <w:szCs w:val="28"/>
          <w:lang w:eastAsia="en-US"/>
        </w:rPr>
        <w:t>3) Взаимодействует с образовательными организациями по вопросам организации и проведения мероприятий с детьми и молодежью.</w:t>
      </w:r>
    </w:p>
    <w:p w:rsidR="004D6B8E" w:rsidRDefault="004D6B8E" w:rsidP="004D6B8E">
      <w:pPr>
        <w:widowControl w:val="0"/>
        <w:tabs>
          <w:tab w:val="left" w:pos="-2552"/>
          <w:tab w:val="left" w:pos="-2410"/>
          <w:tab w:val="left" w:pos="-2127"/>
        </w:tabs>
        <w:ind w:firstLine="567"/>
        <w:jc w:val="both"/>
        <w:rPr>
          <w:rFonts w:eastAsia="Calibri"/>
          <w:sz w:val="28"/>
          <w:szCs w:val="28"/>
          <w:lang w:eastAsia="en-US"/>
        </w:rPr>
      </w:pPr>
      <w:r>
        <w:rPr>
          <w:rFonts w:eastAsia="Calibri"/>
          <w:sz w:val="28"/>
          <w:szCs w:val="28"/>
          <w:lang w:eastAsia="en-US"/>
        </w:rPr>
        <w:t xml:space="preserve">4) Организует участие представителей молодежи в мероприятиях </w:t>
      </w:r>
      <w:proofErr w:type="spellStart"/>
      <w:r>
        <w:rPr>
          <w:rFonts w:eastAsia="Calibri"/>
          <w:sz w:val="28"/>
          <w:szCs w:val="28"/>
          <w:lang w:eastAsia="en-US"/>
        </w:rPr>
        <w:t>Спас-Деменского</w:t>
      </w:r>
      <w:proofErr w:type="spellEnd"/>
      <w:r>
        <w:rPr>
          <w:rFonts w:eastAsia="Calibri"/>
          <w:sz w:val="28"/>
          <w:szCs w:val="28"/>
          <w:lang w:eastAsia="en-US"/>
        </w:rPr>
        <w:t xml:space="preserve"> муниципального округа в сфере молодежной политики.</w:t>
      </w:r>
    </w:p>
    <w:p w:rsidR="004D6B8E" w:rsidRDefault="004D6B8E" w:rsidP="004D6B8E">
      <w:pPr>
        <w:widowControl w:val="0"/>
        <w:tabs>
          <w:tab w:val="left" w:pos="-2552"/>
          <w:tab w:val="left" w:pos="-2410"/>
          <w:tab w:val="left" w:pos="-2127"/>
        </w:tabs>
        <w:ind w:firstLine="567"/>
        <w:jc w:val="both"/>
        <w:rPr>
          <w:rFonts w:eastAsia="Calibri"/>
          <w:sz w:val="28"/>
          <w:szCs w:val="28"/>
          <w:lang w:eastAsia="en-US"/>
        </w:rPr>
      </w:pPr>
    </w:p>
    <w:p w:rsidR="004D6B8E" w:rsidRDefault="00C30E48" w:rsidP="004D6B8E">
      <w:pPr>
        <w:jc w:val="both"/>
        <w:rPr>
          <w:rFonts w:eastAsia="Calibri"/>
          <w:sz w:val="28"/>
          <w:szCs w:val="28"/>
        </w:rPr>
      </w:pPr>
      <w:r>
        <w:rPr>
          <w:rFonts w:eastAsia="Calibri"/>
          <w:sz w:val="28"/>
          <w:szCs w:val="28"/>
        </w:rPr>
        <w:t>3.5</w:t>
      </w:r>
      <w:r w:rsidR="004D6B8E">
        <w:rPr>
          <w:rFonts w:eastAsia="Calibri"/>
          <w:sz w:val="28"/>
          <w:szCs w:val="28"/>
        </w:rPr>
        <w:t>. В целях организации в реализации мероприятий, направленных на социальную поддержку населения.</w:t>
      </w:r>
    </w:p>
    <w:p w:rsidR="004D6B8E" w:rsidRPr="00C30E48" w:rsidRDefault="004D6B8E" w:rsidP="004D6B8E">
      <w:pPr>
        <w:pStyle w:val="a3"/>
        <w:widowControl w:val="0"/>
        <w:tabs>
          <w:tab w:val="left" w:pos="-2552"/>
          <w:tab w:val="left" w:pos="-2410"/>
          <w:tab w:val="left" w:pos="-2127"/>
        </w:tabs>
        <w:ind w:left="0" w:firstLine="567"/>
        <w:jc w:val="both"/>
        <w:rPr>
          <w:rFonts w:eastAsia="Calibri"/>
          <w:sz w:val="28"/>
          <w:szCs w:val="28"/>
        </w:rPr>
      </w:pPr>
      <w:r w:rsidRPr="00C30E48">
        <w:rPr>
          <w:sz w:val="28"/>
          <w:szCs w:val="28"/>
        </w:rPr>
        <w:t>1) Участвует в создании условий по оказанию медицинского и социального обслуживания населения.</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2) Осуществляет подготовку характеристик граждан, проживающих на подведомственной территории, выдачу справок населению.</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 xml:space="preserve">3) Организует участие граждан в мероприятиях </w:t>
      </w:r>
      <w:proofErr w:type="spellStart"/>
      <w:r w:rsidRPr="00C30E48">
        <w:rPr>
          <w:sz w:val="28"/>
          <w:szCs w:val="28"/>
        </w:rPr>
        <w:t>Спас-Деменского</w:t>
      </w:r>
      <w:proofErr w:type="spellEnd"/>
      <w:r w:rsidRPr="00C30E48">
        <w:rPr>
          <w:sz w:val="28"/>
          <w:szCs w:val="28"/>
        </w:rPr>
        <w:t xml:space="preserve"> муниципального округа в сфере социальной политики (форумах, конкурсах, акциях).</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4)</w:t>
      </w:r>
      <w:r w:rsidR="008F2471">
        <w:rPr>
          <w:sz w:val="28"/>
          <w:szCs w:val="28"/>
        </w:rPr>
        <w:t xml:space="preserve"> </w:t>
      </w:r>
      <w:r w:rsidRPr="00C30E48">
        <w:rPr>
          <w:sz w:val="28"/>
          <w:szCs w:val="28"/>
        </w:rPr>
        <w:t xml:space="preserve"> Взаимодействует с комиссией по делам несовершеннолетних и защите их прав в работе с неблагополучными семьями и по профилактике правонарушений несовершеннолетних и защите их прав.</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5) Оказывает содействие в обследовании жилищно-бытовых условий семей, находящихся в трудной жизненной ситуации.</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6) Участвует в создании условий для обеспечения жителей на подведомственной территории услугами связи, общественного питания, торговли и бытового обслуживания, почтовой связи, аптечной сети.</w:t>
      </w:r>
    </w:p>
    <w:p w:rsidR="004D6B8E" w:rsidRPr="00C30E48" w:rsidRDefault="004D6B8E" w:rsidP="004D6B8E">
      <w:pPr>
        <w:pStyle w:val="a3"/>
        <w:widowControl w:val="0"/>
        <w:tabs>
          <w:tab w:val="left" w:pos="-2552"/>
          <w:tab w:val="left" w:pos="-2410"/>
          <w:tab w:val="left" w:pos="-2127"/>
          <w:tab w:val="left" w:pos="1418"/>
        </w:tabs>
        <w:ind w:left="0" w:firstLine="567"/>
        <w:jc w:val="both"/>
        <w:rPr>
          <w:sz w:val="28"/>
          <w:szCs w:val="28"/>
        </w:rPr>
      </w:pPr>
      <w:r w:rsidRPr="00C30E48">
        <w:rPr>
          <w:sz w:val="28"/>
          <w:szCs w:val="28"/>
        </w:rPr>
        <w:t xml:space="preserve">7) Участие в организации увековечения памяти ветеранов ВОВ, локальных конфликтов, выдающихся жителей округа. </w:t>
      </w:r>
    </w:p>
    <w:p w:rsidR="004D6B8E" w:rsidRDefault="004D6B8E" w:rsidP="004D6B8E">
      <w:pPr>
        <w:pStyle w:val="a3"/>
        <w:widowControl w:val="0"/>
        <w:tabs>
          <w:tab w:val="left" w:pos="-2552"/>
          <w:tab w:val="left" w:pos="-2410"/>
          <w:tab w:val="left" w:pos="-2127"/>
          <w:tab w:val="left" w:pos="1418"/>
        </w:tabs>
        <w:ind w:left="0" w:firstLine="567"/>
        <w:jc w:val="both"/>
        <w:rPr>
          <w:szCs w:val="28"/>
        </w:rPr>
      </w:pPr>
    </w:p>
    <w:p w:rsidR="004D6B8E" w:rsidRDefault="00734C1D" w:rsidP="004D6B8E">
      <w:pPr>
        <w:jc w:val="both"/>
        <w:rPr>
          <w:rFonts w:eastAsia="Calibri"/>
          <w:sz w:val="28"/>
          <w:szCs w:val="28"/>
        </w:rPr>
      </w:pPr>
      <w:r>
        <w:rPr>
          <w:rFonts w:eastAsia="Calibri"/>
          <w:sz w:val="28"/>
          <w:szCs w:val="28"/>
        </w:rPr>
        <w:t xml:space="preserve">  </w:t>
      </w:r>
      <w:r w:rsidR="00C30E48">
        <w:rPr>
          <w:rFonts w:eastAsia="Calibri"/>
          <w:sz w:val="28"/>
          <w:szCs w:val="28"/>
        </w:rPr>
        <w:t>3.6</w:t>
      </w:r>
      <w:r w:rsidR="004D6B8E">
        <w:rPr>
          <w:rFonts w:eastAsia="Calibri"/>
          <w:sz w:val="28"/>
          <w:szCs w:val="28"/>
        </w:rPr>
        <w:t>. В рамках участия в реализации мероприятий, направленных на развитие институтов гражданского общества:</w:t>
      </w:r>
    </w:p>
    <w:p w:rsidR="004D6B8E" w:rsidRDefault="004D6B8E" w:rsidP="004D6B8E">
      <w:pPr>
        <w:widowControl w:val="0"/>
        <w:tabs>
          <w:tab w:val="left" w:pos="-2552"/>
          <w:tab w:val="left" w:pos="-2410"/>
          <w:tab w:val="left" w:pos="-2127"/>
          <w:tab w:val="left" w:pos="1418"/>
        </w:tabs>
        <w:ind w:firstLine="567"/>
        <w:jc w:val="both"/>
        <w:rPr>
          <w:rFonts w:eastAsia="Calibri"/>
          <w:sz w:val="28"/>
          <w:szCs w:val="28"/>
          <w:lang w:eastAsia="en-US"/>
        </w:rPr>
      </w:pPr>
      <w:r>
        <w:rPr>
          <w:rFonts w:eastAsia="Calibri"/>
          <w:sz w:val="28"/>
          <w:szCs w:val="28"/>
          <w:lang w:eastAsia="en-US"/>
        </w:rPr>
        <w:t>1) Взаимодействует с ячейками местных отделений общественных организаций ветеранов и инвалидов по вопросам их уставной деятельности.</w:t>
      </w:r>
    </w:p>
    <w:p w:rsidR="004D6B8E" w:rsidRDefault="004D6B8E" w:rsidP="004D6B8E">
      <w:pPr>
        <w:ind w:firstLine="567"/>
        <w:jc w:val="both"/>
        <w:rPr>
          <w:rFonts w:eastAsia="Calibri"/>
          <w:sz w:val="28"/>
          <w:szCs w:val="28"/>
        </w:rPr>
      </w:pPr>
      <w:r>
        <w:rPr>
          <w:rFonts w:eastAsia="Calibri"/>
          <w:sz w:val="28"/>
          <w:szCs w:val="28"/>
          <w:lang w:eastAsia="en-US"/>
        </w:rPr>
        <w:lastRenderedPageBreak/>
        <w:t xml:space="preserve">2) </w:t>
      </w:r>
      <w:r>
        <w:rPr>
          <w:rFonts w:eastAsia="Calibri"/>
          <w:sz w:val="28"/>
          <w:szCs w:val="28"/>
        </w:rPr>
        <w:t>Содействует созданию органов территориального общественного самоуправления, взаимодействует с органами территориального общественного самоуправления, общественными и иными некоммерческими организациями, религиозными объединениями, осуществляющими деятельность на  территории города Спас-Деменска, по вопр</w:t>
      </w:r>
      <w:r w:rsidR="00C30E48">
        <w:rPr>
          <w:rFonts w:eastAsia="Calibri"/>
          <w:sz w:val="28"/>
          <w:szCs w:val="28"/>
        </w:rPr>
        <w:t>осам, отнесенным к компетенции г</w:t>
      </w:r>
      <w:r>
        <w:rPr>
          <w:rFonts w:eastAsia="Calibri"/>
          <w:sz w:val="28"/>
          <w:szCs w:val="28"/>
        </w:rPr>
        <w:t>ородского отдела.</w:t>
      </w:r>
    </w:p>
    <w:p w:rsidR="004D6B8E" w:rsidRDefault="004D6B8E" w:rsidP="004D6B8E">
      <w:pPr>
        <w:widowControl w:val="0"/>
        <w:tabs>
          <w:tab w:val="left" w:pos="-2552"/>
          <w:tab w:val="left" w:pos="-2410"/>
          <w:tab w:val="left" w:pos="-2127"/>
          <w:tab w:val="left" w:pos="1418"/>
        </w:tabs>
        <w:ind w:firstLine="567"/>
        <w:jc w:val="both"/>
        <w:rPr>
          <w:rFonts w:eastAsia="Calibri"/>
          <w:sz w:val="28"/>
          <w:szCs w:val="28"/>
          <w:lang w:eastAsia="en-US"/>
        </w:rPr>
      </w:pPr>
      <w:r>
        <w:rPr>
          <w:rFonts w:eastAsia="Calibri"/>
          <w:sz w:val="28"/>
          <w:szCs w:val="28"/>
          <w:lang w:eastAsia="en-US"/>
        </w:rPr>
        <w:t xml:space="preserve">3) Содействует общественным организациям, </w:t>
      </w:r>
      <w:proofErr w:type="gramStart"/>
      <w:r>
        <w:rPr>
          <w:rFonts w:eastAsia="Calibri"/>
          <w:sz w:val="28"/>
          <w:szCs w:val="28"/>
          <w:lang w:eastAsia="en-US"/>
        </w:rPr>
        <w:t>осуществляющими</w:t>
      </w:r>
      <w:proofErr w:type="gramEnd"/>
      <w:r>
        <w:rPr>
          <w:rFonts w:eastAsia="Calibri"/>
          <w:sz w:val="28"/>
          <w:szCs w:val="28"/>
          <w:lang w:eastAsia="en-US"/>
        </w:rPr>
        <w:t xml:space="preserve"> свою деятельность на  территории города Спас-Деменска, в реализации социально-значимых проектов.</w:t>
      </w:r>
    </w:p>
    <w:p w:rsidR="004D6B8E" w:rsidRDefault="004D6B8E" w:rsidP="004D6B8E">
      <w:pPr>
        <w:widowControl w:val="0"/>
        <w:tabs>
          <w:tab w:val="left" w:pos="-2552"/>
          <w:tab w:val="left" w:pos="-2410"/>
          <w:tab w:val="left" w:pos="-2127"/>
          <w:tab w:val="left" w:pos="1418"/>
        </w:tabs>
        <w:ind w:firstLine="567"/>
        <w:jc w:val="both"/>
        <w:rPr>
          <w:rFonts w:eastAsia="Calibri"/>
          <w:sz w:val="28"/>
          <w:szCs w:val="28"/>
          <w:lang w:eastAsia="en-US"/>
        </w:rPr>
      </w:pPr>
      <w:r>
        <w:rPr>
          <w:rFonts w:eastAsia="Calibri"/>
          <w:sz w:val="28"/>
          <w:szCs w:val="28"/>
          <w:lang w:eastAsia="en-US"/>
        </w:rPr>
        <w:t>4) Участвует в создании и организации деятельности института старост.</w:t>
      </w:r>
    </w:p>
    <w:p w:rsidR="004D6B8E" w:rsidRDefault="004D6B8E" w:rsidP="004D6B8E">
      <w:pPr>
        <w:widowControl w:val="0"/>
        <w:tabs>
          <w:tab w:val="left" w:pos="-2552"/>
          <w:tab w:val="left" w:pos="-2410"/>
          <w:tab w:val="left" w:pos="-2127"/>
          <w:tab w:val="left" w:pos="1418"/>
        </w:tabs>
        <w:ind w:firstLine="567"/>
        <w:jc w:val="both"/>
        <w:rPr>
          <w:rFonts w:eastAsia="Calibri"/>
          <w:sz w:val="28"/>
          <w:szCs w:val="28"/>
          <w:lang w:eastAsia="en-US"/>
        </w:rPr>
      </w:pPr>
      <w:r>
        <w:rPr>
          <w:rFonts w:eastAsia="Calibri"/>
          <w:sz w:val="28"/>
          <w:szCs w:val="28"/>
          <w:lang w:eastAsia="en-US"/>
        </w:rPr>
        <w:t>5) Создает и организует р</w:t>
      </w:r>
      <w:r w:rsidR="00C30E48">
        <w:rPr>
          <w:rFonts w:eastAsia="Calibri"/>
          <w:sz w:val="28"/>
          <w:szCs w:val="28"/>
          <w:lang w:eastAsia="en-US"/>
        </w:rPr>
        <w:t>аботу Общественного совета при г</w:t>
      </w:r>
      <w:r>
        <w:rPr>
          <w:rFonts w:eastAsia="Calibri"/>
          <w:sz w:val="28"/>
          <w:szCs w:val="28"/>
          <w:lang w:eastAsia="en-US"/>
        </w:rPr>
        <w:t>ородском отделе.</w:t>
      </w:r>
    </w:p>
    <w:p w:rsidR="004D6B8E" w:rsidRDefault="004D6B8E" w:rsidP="004D6B8E">
      <w:pPr>
        <w:ind w:firstLine="567"/>
        <w:jc w:val="both"/>
        <w:rPr>
          <w:rFonts w:eastAsia="Calibri"/>
          <w:sz w:val="28"/>
          <w:szCs w:val="28"/>
        </w:rPr>
      </w:pPr>
      <w:r>
        <w:rPr>
          <w:rFonts w:eastAsia="Calibri"/>
          <w:sz w:val="28"/>
          <w:szCs w:val="28"/>
        </w:rPr>
        <w:t>6) Осуществляет мониторинг общественного мнения, прогнозирует возможное обострение социальной напряженности, принимает профилактические меры по предупреждению конфликтов.</w:t>
      </w:r>
    </w:p>
    <w:p w:rsidR="004D6B8E" w:rsidRDefault="004D6B8E" w:rsidP="004D6B8E">
      <w:pPr>
        <w:ind w:firstLine="567"/>
        <w:jc w:val="both"/>
        <w:rPr>
          <w:rFonts w:eastAsia="Calibri"/>
          <w:sz w:val="28"/>
          <w:szCs w:val="28"/>
        </w:rPr>
      </w:pPr>
      <w:r>
        <w:rPr>
          <w:rFonts w:eastAsia="Calibri"/>
          <w:sz w:val="28"/>
          <w:szCs w:val="28"/>
        </w:rPr>
        <w:t xml:space="preserve">7) Оказывает содействие депутатам Думы </w:t>
      </w:r>
      <w:proofErr w:type="spellStart"/>
      <w:r>
        <w:rPr>
          <w:rFonts w:eastAsia="Calibri"/>
          <w:sz w:val="28"/>
          <w:szCs w:val="28"/>
        </w:rPr>
        <w:t>Спас-Деменского</w:t>
      </w:r>
      <w:proofErr w:type="spellEnd"/>
      <w:r>
        <w:rPr>
          <w:rFonts w:eastAsia="Calibri"/>
          <w:sz w:val="28"/>
          <w:szCs w:val="28"/>
        </w:rPr>
        <w:t xml:space="preserve"> муниципального округа, избирательным комиссиям, комиссиям референдума в проведении на </w:t>
      </w:r>
      <w:r w:rsidR="000F45E0">
        <w:rPr>
          <w:rFonts w:eastAsia="Calibri"/>
          <w:sz w:val="28"/>
          <w:szCs w:val="28"/>
        </w:rPr>
        <w:t xml:space="preserve">территории  города </w:t>
      </w:r>
      <w:r>
        <w:rPr>
          <w:rFonts w:eastAsia="Calibri"/>
          <w:sz w:val="28"/>
          <w:szCs w:val="28"/>
        </w:rPr>
        <w:t>референдумов, выборов должностных лиц, органов государственной власти и местного самоуправления.</w:t>
      </w:r>
    </w:p>
    <w:p w:rsidR="004D6B8E" w:rsidRDefault="004D6B8E" w:rsidP="004D6B8E">
      <w:pPr>
        <w:ind w:firstLine="567"/>
        <w:jc w:val="both"/>
        <w:rPr>
          <w:rFonts w:eastAsia="Calibri"/>
          <w:sz w:val="28"/>
          <w:szCs w:val="28"/>
        </w:rPr>
      </w:pPr>
    </w:p>
    <w:p w:rsidR="004D6B8E" w:rsidRDefault="00734C1D" w:rsidP="004D6B8E">
      <w:pPr>
        <w:jc w:val="both"/>
        <w:rPr>
          <w:rFonts w:eastAsia="Calibri"/>
          <w:sz w:val="28"/>
          <w:szCs w:val="28"/>
        </w:rPr>
      </w:pPr>
      <w:r>
        <w:rPr>
          <w:rFonts w:eastAsia="Calibri"/>
          <w:sz w:val="28"/>
          <w:szCs w:val="28"/>
        </w:rPr>
        <w:t>3.7</w:t>
      </w:r>
      <w:r w:rsidR="004D6B8E">
        <w:rPr>
          <w:rFonts w:eastAsia="Calibri"/>
          <w:sz w:val="28"/>
          <w:szCs w:val="28"/>
        </w:rPr>
        <w:t>.</w:t>
      </w:r>
      <w:r w:rsidR="004D6B8E">
        <w:rPr>
          <w:rFonts w:eastAsia="Calibri"/>
          <w:sz w:val="28"/>
          <w:szCs w:val="28"/>
        </w:rPr>
        <w:tab/>
        <w:t>Участие в реализации мероприятий, направленных на комплексное развитие подведомственной территории.</w:t>
      </w:r>
    </w:p>
    <w:p w:rsidR="004D6B8E" w:rsidRPr="00734C1D" w:rsidRDefault="004D6B8E" w:rsidP="004D6B8E">
      <w:pPr>
        <w:pStyle w:val="a3"/>
        <w:widowControl w:val="0"/>
        <w:tabs>
          <w:tab w:val="left" w:pos="-2552"/>
          <w:tab w:val="left" w:pos="-2410"/>
          <w:tab w:val="left" w:pos="-2127"/>
          <w:tab w:val="left" w:pos="567"/>
          <w:tab w:val="left" w:pos="1418"/>
        </w:tabs>
        <w:ind w:left="0" w:firstLine="567"/>
        <w:jc w:val="both"/>
        <w:rPr>
          <w:rFonts w:eastAsia="Calibri"/>
          <w:sz w:val="28"/>
          <w:szCs w:val="28"/>
        </w:rPr>
      </w:pPr>
      <w:r w:rsidRPr="00734C1D">
        <w:rPr>
          <w:sz w:val="28"/>
          <w:szCs w:val="28"/>
        </w:rPr>
        <w:t xml:space="preserve">1) Участвует в разработке программных документов </w:t>
      </w:r>
      <w:proofErr w:type="spellStart"/>
      <w:r w:rsidRPr="00734C1D">
        <w:rPr>
          <w:sz w:val="28"/>
          <w:szCs w:val="28"/>
        </w:rPr>
        <w:t>Спас-Деменского</w:t>
      </w:r>
      <w:proofErr w:type="spellEnd"/>
      <w:r w:rsidRPr="00734C1D">
        <w:rPr>
          <w:sz w:val="28"/>
          <w:szCs w:val="28"/>
        </w:rPr>
        <w:t xml:space="preserve"> муниципального округа, нацеленных на социально-экономические развитие территории (стратегий, программ, планов и т.п.).</w:t>
      </w:r>
    </w:p>
    <w:p w:rsidR="004D6B8E" w:rsidRPr="00734C1D" w:rsidRDefault="004D6B8E" w:rsidP="004D6B8E">
      <w:pPr>
        <w:pStyle w:val="a3"/>
        <w:widowControl w:val="0"/>
        <w:tabs>
          <w:tab w:val="left" w:pos="-2552"/>
          <w:tab w:val="left" w:pos="-2410"/>
          <w:tab w:val="left" w:pos="-2127"/>
          <w:tab w:val="left" w:pos="567"/>
          <w:tab w:val="left" w:pos="1418"/>
        </w:tabs>
        <w:ind w:left="0" w:firstLine="567"/>
        <w:jc w:val="both"/>
        <w:rPr>
          <w:sz w:val="28"/>
          <w:szCs w:val="28"/>
        </w:rPr>
      </w:pPr>
      <w:r w:rsidRPr="00734C1D">
        <w:rPr>
          <w:sz w:val="28"/>
          <w:szCs w:val="28"/>
        </w:rPr>
        <w:t>2) Оказывает содействие в реализации мероприятий, направленных на комплексное развитие территории города Спас-Деменска.</w:t>
      </w:r>
    </w:p>
    <w:p w:rsidR="004D6B8E" w:rsidRPr="00734C1D" w:rsidRDefault="004D6B8E" w:rsidP="004D6B8E">
      <w:pPr>
        <w:pStyle w:val="a3"/>
        <w:widowControl w:val="0"/>
        <w:tabs>
          <w:tab w:val="left" w:pos="-2552"/>
          <w:tab w:val="left" w:pos="-2410"/>
          <w:tab w:val="left" w:pos="-2127"/>
          <w:tab w:val="left" w:pos="567"/>
          <w:tab w:val="left" w:pos="1418"/>
        </w:tabs>
        <w:ind w:left="0" w:firstLine="567"/>
        <w:jc w:val="both"/>
        <w:rPr>
          <w:sz w:val="28"/>
          <w:szCs w:val="28"/>
        </w:rPr>
      </w:pPr>
      <w:r w:rsidRPr="00734C1D">
        <w:rPr>
          <w:sz w:val="28"/>
          <w:szCs w:val="28"/>
        </w:rPr>
        <w:t>3) Участвует в работе комиссии по приёмке выполненных работ в рамках муниципальных контрактов по строительству, реконструкции, капитальному ремонту, обустройству объектов социальной/инженерной инфраструктуры.</w:t>
      </w:r>
    </w:p>
    <w:p w:rsidR="004D6B8E" w:rsidRPr="00734C1D" w:rsidRDefault="004D6B8E" w:rsidP="004D6B8E">
      <w:pPr>
        <w:pStyle w:val="a3"/>
        <w:widowControl w:val="0"/>
        <w:tabs>
          <w:tab w:val="left" w:pos="-2552"/>
          <w:tab w:val="left" w:pos="-2410"/>
          <w:tab w:val="left" w:pos="-2127"/>
          <w:tab w:val="left" w:pos="567"/>
          <w:tab w:val="left" w:pos="1418"/>
        </w:tabs>
        <w:ind w:left="0" w:firstLine="567"/>
        <w:jc w:val="both"/>
        <w:rPr>
          <w:sz w:val="28"/>
          <w:szCs w:val="28"/>
        </w:rPr>
      </w:pPr>
      <w:r w:rsidRPr="00734C1D">
        <w:rPr>
          <w:sz w:val="28"/>
          <w:szCs w:val="28"/>
        </w:rPr>
        <w:t>6) Участвует в реализации инициативных проектов на  территории города Спас-Деменска.</w:t>
      </w:r>
    </w:p>
    <w:p w:rsidR="004D6B8E" w:rsidRPr="00734C1D" w:rsidRDefault="004D6B8E" w:rsidP="004D6B8E">
      <w:pPr>
        <w:jc w:val="both"/>
        <w:rPr>
          <w:rFonts w:eastAsia="Calibri"/>
          <w:sz w:val="28"/>
          <w:szCs w:val="28"/>
          <w:lang w:eastAsia="en-US"/>
        </w:rPr>
      </w:pPr>
    </w:p>
    <w:p w:rsidR="004D6B8E" w:rsidRDefault="00734C1D" w:rsidP="004D6B8E">
      <w:pPr>
        <w:jc w:val="both"/>
        <w:rPr>
          <w:rFonts w:eastAsia="Calibri"/>
          <w:sz w:val="28"/>
          <w:szCs w:val="28"/>
        </w:rPr>
      </w:pPr>
      <w:r>
        <w:rPr>
          <w:rFonts w:eastAsia="Calibri"/>
          <w:sz w:val="28"/>
          <w:szCs w:val="28"/>
        </w:rPr>
        <w:t>3.8</w:t>
      </w:r>
      <w:r w:rsidR="004D6B8E">
        <w:rPr>
          <w:rFonts w:eastAsia="Calibri"/>
          <w:sz w:val="28"/>
          <w:szCs w:val="28"/>
        </w:rPr>
        <w:t>. В сфере градостроительной деятельности в пределах полномочий, установленных законодательством:</w:t>
      </w:r>
    </w:p>
    <w:p w:rsidR="004D6B8E" w:rsidRPr="00734C1D" w:rsidRDefault="004D6B8E" w:rsidP="004D6B8E">
      <w:pPr>
        <w:pStyle w:val="a3"/>
        <w:widowControl w:val="0"/>
        <w:tabs>
          <w:tab w:val="left" w:pos="-2552"/>
          <w:tab w:val="left" w:pos="-2410"/>
          <w:tab w:val="left" w:pos="-2127"/>
          <w:tab w:val="left" w:pos="1418"/>
        </w:tabs>
        <w:ind w:left="0" w:firstLine="567"/>
        <w:jc w:val="both"/>
        <w:rPr>
          <w:rFonts w:eastAsia="Calibri"/>
          <w:sz w:val="28"/>
          <w:szCs w:val="28"/>
        </w:rPr>
      </w:pPr>
      <w:r w:rsidRPr="00734C1D">
        <w:rPr>
          <w:sz w:val="28"/>
          <w:szCs w:val="28"/>
        </w:rPr>
        <w:t>1) В случаях, предусмотренных Градостроительным кодексом Российской Федерации, принимает участие в осмотре зданий, сооружений и выдаче рекомендаций об устранении выявленных в ходе таких осмотров нарушений.</w:t>
      </w:r>
    </w:p>
    <w:p w:rsidR="004D6B8E" w:rsidRPr="00734C1D" w:rsidRDefault="004D6B8E" w:rsidP="004D6B8E">
      <w:pPr>
        <w:jc w:val="both"/>
        <w:rPr>
          <w:rFonts w:eastAsia="Calibri"/>
          <w:sz w:val="28"/>
          <w:szCs w:val="28"/>
          <w:lang w:eastAsia="en-US"/>
        </w:rPr>
      </w:pPr>
    </w:p>
    <w:p w:rsidR="004D6B8E" w:rsidRDefault="00734C1D" w:rsidP="004D6B8E">
      <w:pPr>
        <w:jc w:val="both"/>
        <w:rPr>
          <w:rFonts w:eastAsia="Calibri"/>
          <w:sz w:val="28"/>
          <w:szCs w:val="28"/>
        </w:rPr>
      </w:pPr>
      <w:r>
        <w:rPr>
          <w:rFonts w:eastAsia="Calibri"/>
          <w:sz w:val="28"/>
          <w:szCs w:val="28"/>
        </w:rPr>
        <w:t>3.9</w:t>
      </w:r>
      <w:r w:rsidR="004D6B8E">
        <w:rPr>
          <w:rFonts w:eastAsia="Calibri"/>
          <w:sz w:val="28"/>
          <w:szCs w:val="28"/>
        </w:rPr>
        <w:t>. В целях присвоения адресов объектам адресации, наименований элементам улично-дорожной сети и элементам планировочной структуры:</w:t>
      </w:r>
    </w:p>
    <w:p w:rsidR="004D6B8E" w:rsidRDefault="004D6B8E" w:rsidP="004D6B8E">
      <w:pPr>
        <w:ind w:firstLine="567"/>
        <w:jc w:val="both"/>
        <w:rPr>
          <w:rFonts w:eastAsia="Calibri"/>
          <w:sz w:val="28"/>
          <w:szCs w:val="28"/>
        </w:rPr>
      </w:pPr>
      <w:r>
        <w:rPr>
          <w:sz w:val="28"/>
          <w:szCs w:val="28"/>
        </w:rPr>
        <w:t xml:space="preserve">1) </w:t>
      </w:r>
      <w:r>
        <w:rPr>
          <w:rFonts w:eastAsia="Calibri"/>
          <w:sz w:val="28"/>
          <w:szCs w:val="28"/>
        </w:rPr>
        <w:t xml:space="preserve">Участие в присвоении наименований улицам, площадям и иным территориям проживания граждан на территории города Спас-Деменска, установлении нумерации домов и установки указателей с наименованиями улиц, ведение адресного хозяйства на  территории города Спас-Деменска. </w:t>
      </w:r>
    </w:p>
    <w:p w:rsidR="004D6B8E" w:rsidRPr="00734C1D" w:rsidRDefault="004D6B8E" w:rsidP="004D6B8E">
      <w:pPr>
        <w:pStyle w:val="a3"/>
        <w:widowControl w:val="0"/>
        <w:ind w:left="0" w:firstLine="567"/>
        <w:jc w:val="both"/>
        <w:rPr>
          <w:rFonts w:eastAsia="Calibri"/>
          <w:sz w:val="28"/>
          <w:szCs w:val="28"/>
        </w:rPr>
      </w:pPr>
      <w:r w:rsidRPr="00734C1D">
        <w:rPr>
          <w:sz w:val="28"/>
          <w:szCs w:val="28"/>
        </w:rPr>
        <w:t xml:space="preserve">2) Участие в присвоении </w:t>
      </w:r>
      <w:proofErr w:type="spellStart"/>
      <w:r w:rsidRPr="00734C1D">
        <w:rPr>
          <w:sz w:val="28"/>
          <w:szCs w:val="28"/>
        </w:rPr>
        <w:t>наименованийэлементам</w:t>
      </w:r>
      <w:proofErr w:type="spellEnd"/>
      <w:r w:rsidRPr="00734C1D">
        <w:rPr>
          <w:sz w:val="28"/>
          <w:szCs w:val="28"/>
        </w:rPr>
        <w:t xml:space="preserve"> улично-дорожной сети (за исключением автомобильных дорог федерального значения, автомобильных дорог регионального или межмуниципального значения).</w:t>
      </w:r>
    </w:p>
    <w:p w:rsidR="004D6B8E" w:rsidRPr="00734C1D" w:rsidRDefault="004D6B8E" w:rsidP="004D6B8E">
      <w:pPr>
        <w:jc w:val="both"/>
        <w:rPr>
          <w:rFonts w:eastAsia="Calibri"/>
          <w:b/>
          <w:sz w:val="28"/>
          <w:szCs w:val="28"/>
          <w:lang w:eastAsia="en-US"/>
        </w:rPr>
      </w:pPr>
    </w:p>
    <w:p w:rsidR="004D6B8E" w:rsidRDefault="00734C1D" w:rsidP="004D6B8E">
      <w:pPr>
        <w:jc w:val="both"/>
        <w:rPr>
          <w:rFonts w:eastAsia="Calibri"/>
          <w:sz w:val="28"/>
          <w:szCs w:val="28"/>
        </w:rPr>
      </w:pPr>
      <w:r>
        <w:rPr>
          <w:rFonts w:eastAsia="Calibri"/>
          <w:sz w:val="28"/>
          <w:szCs w:val="28"/>
        </w:rPr>
        <w:lastRenderedPageBreak/>
        <w:t>3.10</w:t>
      </w:r>
      <w:r w:rsidR="004D6B8E">
        <w:rPr>
          <w:rFonts w:eastAsia="Calibri"/>
          <w:sz w:val="28"/>
          <w:szCs w:val="28"/>
        </w:rPr>
        <w:t xml:space="preserve">. В целях организации  </w:t>
      </w:r>
      <w:proofErr w:type="spellStart"/>
      <w:r w:rsidR="004D6B8E">
        <w:rPr>
          <w:rFonts w:eastAsia="Calibri"/>
          <w:sz w:val="28"/>
          <w:szCs w:val="28"/>
        </w:rPr>
        <w:t>электр</w:t>
      </w:r>
      <w:proofErr w:type="gramStart"/>
      <w:r w:rsidR="004D6B8E">
        <w:rPr>
          <w:rFonts w:eastAsia="Calibri"/>
          <w:sz w:val="28"/>
          <w:szCs w:val="28"/>
        </w:rPr>
        <w:t>о</w:t>
      </w:r>
      <w:proofErr w:type="spellEnd"/>
      <w:r w:rsidR="004D6B8E">
        <w:rPr>
          <w:rFonts w:eastAsia="Calibri"/>
          <w:sz w:val="28"/>
          <w:szCs w:val="28"/>
        </w:rPr>
        <w:t>-</w:t>
      </w:r>
      <w:proofErr w:type="gramEnd"/>
      <w:r w:rsidR="004D6B8E">
        <w:rPr>
          <w:rFonts w:eastAsia="Calibri"/>
          <w:sz w:val="28"/>
          <w:szCs w:val="28"/>
        </w:rPr>
        <w:t xml:space="preserve"> тепло- </w:t>
      </w:r>
      <w:proofErr w:type="spellStart"/>
      <w:r w:rsidR="004D6B8E">
        <w:rPr>
          <w:rFonts w:eastAsia="Calibri"/>
          <w:sz w:val="28"/>
          <w:szCs w:val="28"/>
        </w:rPr>
        <w:t>газо</w:t>
      </w:r>
      <w:proofErr w:type="spellEnd"/>
      <w:r w:rsidR="004D6B8E">
        <w:rPr>
          <w:rFonts w:eastAsia="Calibri"/>
          <w:sz w:val="28"/>
          <w:szCs w:val="28"/>
        </w:rPr>
        <w:t>- и водоснабжения населения, водоотведения, снабжения населения топливом в пределах полномочий, установленных законодательством.</w:t>
      </w:r>
    </w:p>
    <w:p w:rsidR="004D6B8E" w:rsidRDefault="004D6B8E" w:rsidP="004D6B8E">
      <w:pPr>
        <w:ind w:firstLine="567"/>
        <w:jc w:val="both"/>
        <w:rPr>
          <w:rFonts w:eastAsia="Calibri"/>
          <w:sz w:val="28"/>
          <w:szCs w:val="28"/>
        </w:rPr>
      </w:pPr>
      <w:r>
        <w:rPr>
          <w:rFonts w:eastAsia="Calibri"/>
          <w:sz w:val="28"/>
          <w:szCs w:val="28"/>
        </w:rPr>
        <w:t>1) Обеспечивает доведение до жителей, проживающих на территории города Спас-Деменска, и организаций информации о сроках ограничений (прекращения) оказания жилищно-коммунальной услуги и принимаемых мерах по устранению аварий.</w:t>
      </w:r>
    </w:p>
    <w:p w:rsidR="004D6B8E" w:rsidRPr="00734C1D" w:rsidRDefault="004D6B8E" w:rsidP="004D6B8E">
      <w:pPr>
        <w:pStyle w:val="a3"/>
        <w:widowControl w:val="0"/>
        <w:tabs>
          <w:tab w:val="left" w:pos="-2552"/>
          <w:tab w:val="left" w:pos="-2410"/>
          <w:tab w:val="left" w:pos="-2127"/>
          <w:tab w:val="left" w:pos="1418"/>
        </w:tabs>
        <w:ind w:left="0" w:firstLine="567"/>
        <w:jc w:val="both"/>
        <w:rPr>
          <w:rFonts w:eastAsia="Calibri"/>
          <w:sz w:val="28"/>
          <w:szCs w:val="28"/>
        </w:rPr>
      </w:pPr>
      <w:r w:rsidRPr="00734C1D">
        <w:rPr>
          <w:sz w:val="28"/>
          <w:szCs w:val="28"/>
        </w:rPr>
        <w:t>2) Вносит предложения для включения в сводный план мероприятий по подготовке объектов топливно-энергетического и жилищно-коммунального комплекса для работы в осенне-зимнем (отопительном) периоде.</w:t>
      </w:r>
    </w:p>
    <w:p w:rsidR="004D6B8E" w:rsidRPr="00734C1D" w:rsidRDefault="004D6B8E" w:rsidP="004D6B8E">
      <w:pPr>
        <w:pStyle w:val="a3"/>
        <w:widowControl w:val="0"/>
        <w:tabs>
          <w:tab w:val="left" w:pos="-2552"/>
          <w:tab w:val="left" w:pos="-2410"/>
          <w:tab w:val="left" w:pos="-2127"/>
          <w:tab w:val="left" w:pos="1418"/>
        </w:tabs>
        <w:ind w:left="0" w:firstLine="567"/>
        <w:jc w:val="both"/>
        <w:rPr>
          <w:sz w:val="28"/>
          <w:szCs w:val="28"/>
        </w:rPr>
      </w:pPr>
      <w:r w:rsidRPr="00734C1D">
        <w:rPr>
          <w:sz w:val="28"/>
          <w:szCs w:val="28"/>
        </w:rPr>
        <w:t>3) Обеспечивает взаимодействие с населением при подготовке паспортов готовности жилых домов к отопительному сезону.</w:t>
      </w:r>
    </w:p>
    <w:p w:rsidR="004D6B8E" w:rsidRPr="00734C1D" w:rsidRDefault="004D6B8E" w:rsidP="004D6B8E">
      <w:pPr>
        <w:pStyle w:val="a3"/>
        <w:widowControl w:val="0"/>
        <w:tabs>
          <w:tab w:val="left" w:pos="-2552"/>
          <w:tab w:val="left" w:pos="-2410"/>
          <w:tab w:val="left" w:pos="-2127"/>
          <w:tab w:val="left" w:pos="1418"/>
        </w:tabs>
        <w:ind w:left="0" w:firstLine="567"/>
        <w:jc w:val="both"/>
        <w:rPr>
          <w:sz w:val="28"/>
          <w:szCs w:val="28"/>
        </w:rPr>
      </w:pPr>
      <w:r w:rsidRPr="00734C1D">
        <w:rPr>
          <w:sz w:val="28"/>
          <w:szCs w:val="28"/>
        </w:rPr>
        <w:t xml:space="preserve">4) Обеспечивает информирование уполномоченных подразделений </w:t>
      </w:r>
      <w:proofErr w:type="spellStart"/>
      <w:r w:rsidRPr="00734C1D">
        <w:rPr>
          <w:sz w:val="28"/>
          <w:szCs w:val="28"/>
        </w:rPr>
        <w:t>Спас-Деменского</w:t>
      </w:r>
      <w:proofErr w:type="spellEnd"/>
      <w:r w:rsidRPr="00734C1D">
        <w:rPr>
          <w:sz w:val="28"/>
          <w:szCs w:val="28"/>
        </w:rPr>
        <w:t xml:space="preserve"> муниципального округа об аварийных, экстренных ситуациях в сфере организации </w:t>
      </w:r>
      <w:proofErr w:type="spellStart"/>
      <w:r w:rsidRPr="00734C1D">
        <w:rPr>
          <w:sz w:val="28"/>
          <w:szCs w:val="28"/>
        </w:rPr>
        <w:t>электр</w:t>
      </w:r>
      <w:proofErr w:type="gramStart"/>
      <w:r w:rsidRPr="00734C1D">
        <w:rPr>
          <w:sz w:val="28"/>
          <w:szCs w:val="28"/>
        </w:rPr>
        <w:t>о</w:t>
      </w:r>
      <w:proofErr w:type="spellEnd"/>
      <w:r w:rsidRPr="00734C1D">
        <w:rPr>
          <w:sz w:val="28"/>
          <w:szCs w:val="28"/>
        </w:rPr>
        <w:t>-</w:t>
      </w:r>
      <w:proofErr w:type="gramEnd"/>
      <w:r w:rsidRPr="00734C1D">
        <w:rPr>
          <w:sz w:val="28"/>
          <w:szCs w:val="28"/>
        </w:rPr>
        <w:t xml:space="preserve"> тепло- </w:t>
      </w:r>
      <w:proofErr w:type="spellStart"/>
      <w:r w:rsidRPr="00734C1D">
        <w:rPr>
          <w:sz w:val="28"/>
          <w:szCs w:val="28"/>
        </w:rPr>
        <w:t>газо</w:t>
      </w:r>
      <w:proofErr w:type="spellEnd"/>
      <w:r w:rsidRPr="00734C1D">
        <w:rPr>
          <w:sz w:val="28"/>
          <w:szCs w:val="28"/>
        </w:rPr>
        <w:t>- и водоснабжения населения, возникающих на территории города Спас-Деменска.</w:t>
      </w:r>
    </w:p>
    <w:p w:rsidR="004D6B8E" w:rsidRPr="00734C1D" w:rsidRDefault="004D6B8E" w:rsidP="004D6B8E">
      <w:pPr>
        <w:pStyle w:val="a3"/>
        <w:widowControl w:val="0"/>
        <w:tabs>
          <w:tab w:val="left" w:pos="-2552"/>
          <w:tab w:val="left" w:pos="-2410"/>
          <w:tab w:val="left" w:pos="-2127"/>
          <w:tab w:val="left" w:pos="1418"/>
        </w:tabs>
        <w:ind w:left="0" w:firstLine="567"/>
        <w:jc w:val="both"/>
        <w:rPr>
          <w:sz w:val="28"/>
          <w:szCs w:val="28"/>
        </w:rPr>
      </w:pPr>
    </w:p>
    <w:p w:rsidR="004D6B8E" w:rsidRDefault="00734C1D" w:rsidP="004D6B8E">
      <w:pPr>
        <w:ind w:firstLine="567"/>
        <w:jc w:val="both"/>
        <w:rPr>
          <w:rFonts w:eastAsia="Calibri"/>
          <w:sz w:val="28"/>
          <w:szCs w:val="28"/>
        </w:rPr>
      </w:pPr>
      <w:r>
        <w:rPr>
          <w:rFonts w:eastAsia="Calibri"/>
          <w:sz w:val="28"/>
          <w:szCs w:val="28"/>
        </w:rPr>
        <w:t>3.11</w:t>
      </w:r>
      <w:r w:rsidR="004D6B8E">
        <w:rPr>
          <w:rFonts w:eastAsia="Calibri"/>
          <w:sz w:val="28"/>
          <w:szCs w:val="28"/>
        </w:rPr>
        <w:t>. В целях обеспечения нуждающихся в жилых помещениях малоимущих граждан жилыми помещениями, организации строительства и содержания муниципального жилищного фонда:</w:t>
      </w:r>
    </w:p>
    <w:p w:rsidR="004D6B8E" w:rsidRDefault="004D6B8E" w:rsidP="004D6B8E">
      <w:pPr>
        <w:pStyle w:val="a3"/>
        <w:widowControl w:val="0"/>
        <w:tabs>
          <w:tab w:val="left" w:pos="-2552"/>
          <w:tab w:val="left" w:pos="-2410"/>
          <w:tab w:val="left" w:pos="-2127"/>
        </w:tabs>
        <w:ind w:left="0" w:firstLine="567"/>
        <w:jc w:val="both"/>
        <w:rPr>
          <w:rFonts w:eastAsia="Calibri"/>
          <w:sz w:val="28"/>
          <w:szCs w:val="28"/>
        </w:rPr>
      </w:pPr>
      <w:r>
        <w:rPr>
          <w:szCs w:val="28"/>
        </w:rPr>
        <w:t xml:space="preserve"> </w:t>
      </w:r>
    </w:p>
    <w:p w:rsidR="004D6B8E" w:rsidRDefault="004D6B8E" w:rsidP="004D6B8E">
      <w:pPr>
        <w:widowControl w:val="0"/>
        <w:tabs>
          <w:tab w:val="left" w:pos="-2552"/>
          <w:tab w:val="left" w:pos="-2410"/>
          <w:tab w:val="left" w:pos="-2127"/>
        </w:tabs>
        <w:ind w:left="709"/>
        <w:jc w:val="both"/>
        <w:rPr>
          <w:sz w:val="28"/>
          <w:szCs w:val="28"/>
        </w:rPr>
      </w:pPr>
      <w:r>
        <w:rPr>
          <w:sz w:val="28"/>
          <w:szCs w:val="28"/>
        </w:rPr>
        <w:t>1) Участвует в подготовке конкурсной документации для проведения открытого конкурса по отбору управляющих организаций на право управления многоквартирными домами.</w:t>
      </w:r>
    </w:p>
    <w:p w:rsidR="004D6B8E" w:rsidRDefault="004D6B8E" w:rsidP="004D6B8E">
      <w:pPr>
        <w:widowControl w:val="0"/>
        <w:tabs>
          <w:tab w:val="left" w:pos="-2552"/>
          <w:tab w:val="left" w:pos="-2410"/>
          <w:tab w:val="left" w:pos="-2127"/>
        </w:tabs>
        <w:ind w:left="709"/>
        <w:jc w:val="both"/>
        <w:rPr>
          <w:sz w:val="28"/>
          <w:szCs w:val="28"/>
        </w:rPr>
      </w:pPr>
    </w:p>
    <w:p w:rsidR="004D6B8E" w:rsidRPr="00734C1D" w:rsidRDefault="004D6B8E" w:rsidP="004D6B8E">
      <w:pPr>
        <w:pStyle w:val="a3"/>
        <w:widowControl w:val="0"/>
        <w:numPr>
          <w:ilvl w:val="0"/>
          <w:numId w:val="1"/>
        </w:numPr>
        <w:tabs>
          <w:tab w:val="left" w:pos="-2552"/>
          <w:tab w:val="left" w:pos="-2410"/>
          <w:tab w:val="left" w:pos="-2127"/>
        </w:tabs>
        <w:ind w:left="0" w:firstLine="709"/>
        <w:jc w:val="both"/>
        <w:rPr>
          <w:sz w:val="28"/>
          <w:szCs w:val="28"/>
        </w:rPr>
      </w:pPr>
      <w:r w:rsidRPr="00734C1D">
        <w:rPr>
          <w:sz w:val="28"/>
          <w:szCs w:val="28"/>
        </w:rPr>
        <w:t xml:space="preserve">Организует проведение общих собраний собственников жилых помещений в многоквартирных домах от имени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в случаях, установленных законодательством.</w:t>
      </w:r>
    </w:p>
    <w:p w:rsidR="004D6B8E" w:rsidRPr="00734C1D" w:rsidRDefault="004D6B8E" w:rsidP="004D6B8E">
      <w:pPr>
        <w:pStyle w:val="a3"/>
        <w:widowControl w:val="0"/>
        <w:numPr>
          <w:ilvl w:val="0"/>
          <w:numId w:val="1"/>
        </w:numPr>
        <w:tabs>
          <w:tab w:val="left" w:pos="-2552"/>
          <w:tab w:val="left" w:pos="-2410"/>
          <w:tab w:val="left" w:pos="-2127"/>
        </w:tabs>
        <w:ind w:left="0" w:firstLine="709"/>
        <w:jc w:val="both"/>
        <w:rPr>
          <w:sz w:val="28"/>
          <w:szCs w:val="28"/>
        </w:rPr>
      </w:pPr>
      <w:r w:rsidRPr="00734C1D">
        <w:rPr>
          <w:sz w:val="28"/>
          <w:szCs w:val="28"/>
        </w:rPr>
        <w:t xml:space="preserve">Информирует уполномоченное подразделение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о проводимых общих собраниях собственников жилых помещений в городе Спас-Деменске, а также о перечне вопросов, поставленных перед такими собраниями.</w:t>
      </w:r>
    </w:p>
    <w:p w:rsidR="004D6B8E" w:rsidRPr="00734C1D" w:rsidRDefault="004D6B8E" w:rsidP="004D6B8E">
      <w:pPr>
        <w:pStyle w:val="a3"/>
        <w:widowControl w:val="0"/>
        <w:numPr>
          <w:ilvl w:val="0"/>
          <w:numId w:val="1"/>
        </w:numPr>
        <w:tabs>
          <w:tab w:val="left" w:pos="-2552"/>
          <w:tab w:val="left" w:pos="-2410"/>
          <w:tab w:val="left" w:pos="-2127"/>
        </w:tabs>
        <w:ind w:left="0" w:firstLine="709"/>
        <w:jc w:val="both"/>
        <w:rPr>
          <w:sz w:val="28"/>
          <w:szCs w:val="28"/>
        </w:rPr>
      </w:pPr>
      <w:r w:rsidRPr="00734C1D">
        <w:rPr>
          <w:sz w:val="28"/>
          <w:szCs w:val="28"/>
        </w:rPr>
        <w:t xml:space="preserve">Участвует от имени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в проведении общих собраний собственников жилых помещений на территории города Спас-Деменска.</w:t>
      </w:r>
    </w:p>
    <w:p w:rsidR="004D6B8E" w:rsidRPr="00734C1D" w:rsidRDefault="004D6B8E" w:rsidP="004D6B8E">
      <w:pPr>
        <w:pStyle w:val="a3"/>
        <w:widowControl w:val="0"/>
        <w:numPr>
          <w:ilvl w:val="0"/>
          <w:numId w:val="1"/>
        </w:numPr>
        <w:tabs>
          <w:tab w:val="left" w:pos="-2552"/>
          <w:tab w:val="left" w:pos="-2410"/>
          <w:tab w:val="left" w:pos="-2127"/>
          <w:tab w:val="left" w:pos="1418"/>
        </w:tabs>
        <w:ind w:left="0" w:firstLine="709"/>
        <w:jc w:val="both"/>
        <w:rPr>
          <w:sz w:val="28"/>
          <w:szCs w:val="28"/>
        </w:rPr>
      </w:pPr>
      <w:r w:rsidRPr="00734C1D">
        <w:rPr>
          <w:sz w:val="28"/>
          <w:szCs w:val="28"/>
        </w:rPr>
        <w:t xml:space="preserve">Принимает, проводит первичную проверку правильности и комплектности заявлений и документов для заключения договоров социального найма, специализированного найма, обеспечивает их передачу в уполномоченный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w:t>
      </w:r>
    </w:p>
    <w:p w:rsidR="004D6B8E" w:rsidRDefault="004D6B8E" w:rsidP="004D6B8E">
      <w:pPr>
        <w:widowControl w:val="0"/>
        <w:tabs>
          <w:tab w:val="left" w:pos="-2552"/>
          <w:tab w:val="left" w:pos="-2410"/>
          <w:tab w:val="left" w:pos="-2127"/>
          <w:tab w:val="left" w:pos="1418"/>
        </w:tabs>
        <w:jc w:val="both"/>
        <w:rPr>
          <w:szCs w:val="28"/>
        </w:rPr>
      </w:pPr>
    </w:p>
    <w:p w:rsidR="004D6B8E" w:rsidRDefault="00734C1D" w:rsidP="004D6B8E">
      <w:pPr>
        <w:tabs>
          <w:tab w:val="left" w:pos="7833"/>
        </w:tabs>
        <w:ind w:firstLine="567"/>
        <w:jc w:val="both"/>
        <w:rPr>
          <w:rFonts w:eastAsia="Calibri"/>
          <w:sz w:val="28"/>
          <w:szCs w:val="28"/>
        </w:rPr>
      </w:pPr>
      <w:r>
        <w:rPr>
          <w:rFonts w:eastAsia="Calibri"/>
          <w:sz w:val="28"/>
          <w:szCs w:val="28"/>
        </w:rPr>
        <w:t>3.12</w:t>
      </w:r>
      <w:r w:rsidR="004D6B8E">
        <w:rPr>
          <w:rFonts w:eastAsia="Calibri"/>
          <w:sz w:val="28"/>
          <w:szCs w:val="28"/>
        </w:rPr>
        <w:t>. В рамках участия в работе с населением в сфере земельного законодательства и имущественных отношений:</w:t>
      </w:r>
    </w:p>
    <w:p w:rsidR="004D6B8E" w:rsidRPr="00734C1D" w:rsidRDefault="004D6B8E" w:rsidP="004D6B8E">
      <w:pPr>
        <w:pStyle w:val="a3"/>
        <w:widowControl w:val="0"/>
        <w:tabs>
          <w:tab w:val="left" w:pos="-2552"/>
          <w:tab w:val="left" w:pos="-2410"/>
          <w:tab w:val="left" w:pos="-2127"/>
          <w:tab w:val="left" w:pos="1560"/>
        </w:tabs>
        <w:ind w:left="0" w:firstLine="567"/>
        <w:jc w:val="both"/>
        <w:rPr>
          <w:rFonts w:eastAsia="Calibri"/>
          <w:sz w:val="28"/>
          <w:szCs w:val="28"/>
        </w:rPr>
      </w:pPr>
      <w:r>
        <w:rPr>
          <w:szCs w:val="28"/>
        </w:rPr>
        <w:t>1</w:t>
      </w:r>
      <w:r w:rsidRPr="00734C1D">
        <w:rPr>
          <w:sz w:val="28"/>
          <w:szCs w:val="28"/>
        </w:rPr>
        <w:t>) Участвует в работе комиссий по проверке соблюдения договорных условий, оценки состояния и использования земельных участков.</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2) Информирует уполномоченный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осуществляющий функции управления в сфере земельных отношений, о нарушениях земельного законодательства на  территории города Спас-</w:t>
      </w:r>
      <w:r w:rsidRPr="00734C1D">
        <w:rPr>
          <w:sz w:val="28"/>
          <w:szCs w:val="28"/>
        </w:rPr>
        <w:lastRenderedPageBreak/>
        <w:t>Деменска.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3) Вносит предложения по подбору земельных участков в целях реализации инвестиционных проектов на территории города Спас-Деменска.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Принимает участие в обследовании земельных участков на  территории города Спас-Деменска.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5) Выявляет бесхозяйное недвижимое имущество на  территории города Спас-Деменска, в том числе бесхозяйные объекты тепловых, газовых сетей и сетей электроснабжения, водоснабжения и водоотведения, автомобильных дорог, внутриквартальных проездов, сетей ливневой канализации, сетей наружного освещения и направляет информацию о выявленных объектах </w:t>
      </w:r>
      <w:proofErr w:type="gramStart"/>
      <w:r w:rsidRPr="00734C1D">
        <w:rPr>
          <w:sz w:val="28"/>
          <w:szCs w:val="28"/>
        </w:rPr>
        <w:t>в</w:t>
      </w:r>
      <w:proofErr w:type="gramEnd"/>
      <w:r w:rsidRPr="00734C1D">
        <w:rPr>
          <w:sz w:val="28"/>
          <w:szCs w:val="28"/>
        </w:rPr>
        <w:t xml:space="preserve"> </w:t>
      </w:r>
      <w:proofErr w:type="gramStart"/>
      <w:r w:rsidRPr="00734C1D">
        <w:rPr>
          <w:sz w:val="28"/>
          <w:szCs w:val="28"/>
        </w:rPr>
        <w:t>уполномоченный</w:t>
      </w:r>
      <w:proofErr w:type="gramEnd"/>
      <w:r w:rsidRPr="00734C1D">
        <w:rPr>
          <w:sz w:val="28"/>
          <w:szCs w:val="28"/>
        </w:rPr>
        <w:t xml:space="preserve">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w:t>
      </w:r>
    </w:p>
    <w:p w:rsidR="004D6B8E" w:rsidRDefault="00734C1D" w:rsidP="004D6B8E">
      <w:pPr>
        <w:ind w:firstLine="567"/>
        <w:jc w:val="both"/>
        <w:rPr>
          <w:rFonts w:eastAsia="Calibri"/>
          <w:sz w:val="28"/>
          <w:szCs w:val="28"/>
        </w:rPr>
      </w:pPr>
      <w:r w:rsidRPr="00734C1D">
        <w:rPr>
          <w:sz w:val="28"/>
          <w:szCs w:val="28"/>
        </w:rPr>
        <w:t>6)</w:t>
      </w:r>
      <w:r w:rsidR="004D6B8E">
        <w:rPr>
          <w:szCs w:val="28"/>
        </w:rPr>
        <w:t xml:space="preserve"> </w:t>
      </w:r>
      <w:r w:rsidR="004D6B8E">
        <w:rPr>
          <w:rFonts w:eastAsia="Calibri"/>
          <w:sz w:val="28"/>
          <w:szCs w:val="28"/>
        </w:rPr>
        <w:t xml:space="preserve">Осуществляет </w:t>
      </w:r>
      <w:proofErr w:type="spellStart"/>
      <w:r w:rsidR="004D6B8E">
        <w:rPr>
          <w:rFonts w:eastAsia="Calibri"/>
          <w:sz w:val="28"/>
          <w:szCs w:val="28"/>
        </w:rPr>
        <w:t>похозяйственный</w:t>
      </w:r>
      <w:proofErr w:type="spellEnd"/>
      <w:r w:rsidR="004D6B8E">
        <w:rPr>
          <w:rFonts w:eastAsia="Calibri"/>
          <w:sz w:val="28"/>
          <w:szCs w:val="28"/>
        </w:rPr>
        <w:t xml:space="preserve"> учет, выдает населению справки и выписки из </w:t>
      </w:r>
      <w:proofErr w:type="spellStart"/>
      <w:r w:rsidR="004D6B8E">
        <w:rPr>
          <w:rFonts w:eastAsia="Calibri"/>
          <w:sz w:val="28"/>
          <w:szCs w:val="28"/>
        </w:rPr>
        <w:t>похозяйственных</w:t>
      </w:r>
      <w:proofErr w:type="spellEnd"/>
      <w:r w:rsidR="004D6B8E">
        <w:rPr>
          <w:rFonts w:eastAsia="Calibri"/>
          <w:sz w:val="28"/>
          <w:szCs w:val="28"/>
        </w:rPr>
        <w:t xml:space="preserve"> книг.</w:t>
      </w:r>
    </w:p>
    <w:p w:rsidR="004D6B8E" w:rsidRDefault="00734C1D" w:rsidP="004D6B8E">
      <w:pPr>
        <w:tabs>
          <w:tab w:val="left" w:pos="7833"/>
        </w:tabs>
        <w:ind w:firstLine="567"/>
        <w:jc w:val="both"/>
        <w:rPr>
          <w:rFonts w:eastAsia="Calibri"/>
          <w:sz w:val="28"/>
          <w:szCs w:val="28"/>
        </w:rPr>
      </w:pPr>
      <w:r>
        <w:rPr>
          <w:rFonts w:eastAsia="Calibri"/>
          <w:sz w:val="28"/>
          <w:szCs w:val="28"/>
        </w:rPr>
        <w:t>7</w:t>
      </w:r>
      <w:r w:rsidR="004D6B8E">
        <w:rPr>
          <w:rFonts w:eastAsia="Calibri"/>
          <w:sz w:val="28"/>
          <w:szCs w:val="28"/>
        </w:rPr>
        <w:t xml:space="preserve">) Оформляет заявления о регистрации по месту жительства и по месту пребывания </w:t>
      </w:r>
      <w:r w:rsidR="004D6B8E">
        <w:rPr>
          <w:sz w:val="28"/>
          <w:szCs w:val="28"/>
        </w:rPr>
        <w:t xml:space="preserve">в муниципальном жилищном </w:t>
      </w:r>
      <w:proofErr w:type="spellStart"/>
      <w:r w:rsidR="004D6B8E">
        <w:rPr>
          <w:sz w:val="28"/>
          <w:szCs w:val="28"/>
        </w:rPr>
        <w:t>фонде</w:t>
      </w:r>
      <w:proofErr w:type="gramStart"/>
      <w:r w:rsidR="004D6B8E">
        <w:rPr>
          <w:rFonts w:eastAsia="Calibri"/>
          <w:sz w:val="28"/>
          <w:szCs w:val="28"/>
        </w:rPr>
        <w:t>.О</w:t>
      </w:r>
      <w:proofErr w:type="gramEnd"/>
      <w:r w:rsidR="004D6B8E">
        <w:rPr>
          <w:rFonts w:eastAsia="Calibri"/>
          <w:sz w:val="28"/>
          <w:szCs w:val="28"/>
        </w:rPr>
        <w:t>беспечивает</w:t>
      </w:r>
      <w:proofErr w:type="spellEnd"/>
      <w:r w:rsidR="004D6B8E">
        <w:rPr>
          <w:rFonts w:eastAsia="Calibri"/>
          <w:sz w:val="28"/>
          <w:szCs w:val="28"/>
        </w:rPr>
        <w:t xml:space="preserve"> их приём, передачу, хранение.</w:t>
      </w:r>
    </w:p>
    <w:p w:rsidR="004D6B8E" w:rsidRDefault="00734C1D" w:rsidP="004D6B8E">
      <w:pPr>
        <w:ind w:firstLine="567"/>
        <w:jc w:val="both"/>
        <w:rPr>
          <w:rFonts w:eastAsia="Calibri"/>
          <w:sz w:val="28"/>
          <w:szCs w:val="28"/>
        </w:rPr>
      </w:pPr>
      <w:r>
        <w:rPr>
          <w:rFonts w:eastAsia="Calibri"/>
          <w:sz w:val="28"/>
          <w:szCs w:val="28"/>
        </w:rPr>
        <w:t>8</w:t>
      </w:r>
      <w:r w:rsidR="004D6B8E">
        <w:rPr>
          <w:rFonts w:eastAsia="Calibri"/>
          <w:sz w:val="28"/>
          <w:szCs w:val="28"/>
        </w:rPr>
        <w:t>) Выдает справки, подтверждающие факт сдачи жилого помещения по договорам найма специализированного (служебного) жилого помещения на  территории города Спас-Деменска.</w:t>
      </w:r>
    </w:p>
    <w:p w:rsidR="004D6B8E" w:rsidRDefault="00734C1D" w:rsidP="004D6B8E">
      <w:pPr>
        <w:ind w:firstLine="567"/>
        <w:jc w:val="both"/>
        <w:rPr>
          <w:rFonts w:eastAsia="Calibri"/>
          <w:sz w:val="28"/>
          <w:szCs w:val="28"/>
        </w:rPr>
      </w:pPr>
      <w:r>
        <w:rPr>
          <w:rFonts w:eastAsia="Calibri"/>
          <w:sz w:val="28"/>
          <w:szCs w:val="28"/>
        </w:rPr>
        <w:t>9</w:t>
      </w:r>
      <w:r w:rsidR="004D6B8E">
        <w:rPr>
          <w:rFonts w:eastAsia="Calibri"/>
          <w:sz w:val="28"/>
          <w:szCs w:val="28"/>
        </w:rPr>
        <w:t xml:space="preserve">) Обеспечивает, в случае необходимости, уполномоченный орган администрации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 фото</w:t>
      </w:r>
      <w:r w:rsidR="008F2471">
        <w:rPr>
          <w:rFonts w:eastAsia="Calibri"/>
          <w:sz w:val="28"/>
          <w:szCs w:val="28"/>
        </w:rPr>
        <w:t xml:space="preserve"> </w:t>
      </w:r>
      <w:r w:rsidR="004D6B8E">
        <w:rPr>
          <w:rFonts w:eastAsia="Calibri"/>
          <w:sz w:val="28"/>
          <w:szCs w:val="28"/>
        </w:rPr>
        <w:t xml:space="preserve">- и видеоматериалами в отношении имущества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 расположенного на территории города Спас-Деменска.</w:t>
      </w:r>
    </w:p>
    <w:p w:rsidR="004D6B8E" w:rsidRDefault="00734C1D" w:rsidP="004D6B8E">
      <w:pPr>
        <w:ind w:firstLine="567"/>
        <w:jc w:val="both"/>
        <w:rPr>
          <w:rFonts w:eastAsia="Calibri"/>
          <w:sz w:val="28"/>
          <w:szCs w:val="28"/>
        </w:rPr>
      </w:pPr>
      <w:r>
        <w:rPr>
          <w:rFonts w:eastAsia="Calibri"/>
          <w:sz w:val="28"/>
          <w:szCs w:val="28"/>
        </w:rPr>
        <w:t>10</w:t>
      </w:r>
      <w:r w:rsidR="004D6B8E">
        <w:rPr>
          <w:rFonts w:eastAsia="Calibri"/>
          <w:sz w:val="28"/>
          <w:szCs w:val="28"/>
        </w:rPr>
        <w:t xml:space="preserve">) Участвует в сборе информации о муниципальном имуществе, расположенном на территории города Спас-Деменска, и её передаче в уполномоченные органы администрации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w:t>
      </w:r>
    </w:p>
    <w:p w:rsidR="004D6B8E" w:rsidRDefault="004D6B8E" w:rsidP="004D6B8E">
      <w:pPr>
        <w:jc w:val="both"/>
        <w:rPr>
          <w:rFonts w:eastAsia="Calibri"/>
          <w:b/>
          <w:sz w:val="28"/>
          <w:szCs w:val="28"/>
        </w:rPr>
      </w:pPr>
    </w:p>
    <w:p w:rsidR="004D6B8E" w:rsidRDefault="00734C1D" w:rsidP="004D6B8E">
      <w:pPr>
        <w:jc w:val="both"/>
        <w:rPr>
          <w:rFonts w:eastAsia="Calibri"/>
          <w:sz w:val="28"/>
          <w:szCs w:val="28"/>
        </w:rPr>
      </w:pPr>
      <w:r>
        <w:rPr>
          <w:rFonts w:eastAsia="Calibri"/>
          <w:sz w:val="28"/>
          <w:szCs w:val="28"/>
        </w:rPr>
        <w:t>3.13</w:t>
      </w:r>
      <w:r w:rsidR="004D6B8E">
        <w:rPr>
          <w:rFonts w:eastAsia="Calibri"/>
          <w:sz w:val="28"/>
          <w:szCs w:val="28"/>
        </w:rPr>
        <w:t xml:space="preserve">. В сфере дорожной деятельности в отношении автомобильных дорог местного значения в границах населенных пунктов, в пределах полномочий, установленных федеральным и областным законодательством, правовыми актами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w:t>
      </w:r>
    </w:p>
    <w:p w:rsidR="004D6B8E" w:rsidRDefault="004D6B8E" w:rsidP="004D6B8E">
      <w:pPr>
        <w:widowControl w:val="0"/>
        <w:ind w:firstLine="567"/>
        <w:jc w:val="both"/>
        <w:rPr>
          <w:rFonts w:eastAsia="Calibri"/>
          <w:b/>
          <w:sz w:val="28"/>
          <w:szCs w:val="28"/>
          <w:lang w:eastAsia="en-US"/>
        </w:rPr>
      </w:pPr>
      <w:r>
        <w:rPr>
          <w:rFonts w:eastAsia="Calibri"/>
          <w:sz w:val="28"/>
          <w:szCs w:val="28"/>
          <w:lang w:eastAsia="en-US"/>
        </w:rPr>
        <w:t xml:space="preserve">1) Осуществляет </w:t>
      </w:r>
      <w:proofErr w:type="gramStart"/>
      <w:r>
        <w:rPr>
          <w:rFonts w:eastAsia="Calibri"/>
          <w:sz w:val="28"/>
          <w:szCs w:val="28"/>
          <w:lang w:eastAsia="en-US"/>
        </w:rPr>
        <w:t>контроль за</w:t>
      </w:r>
      <w:proofErr w:type="gramEnd"/>
      <w:r>
        <w:rPr>
          <w:rFonts w:eastAsia="Calibri"/>
          <w:sz w:val="28"/>
          <w:szCs w:val="28"/>
          <w:lang w:eastAsia="en-US"/>
        </w:rPr>
        <w:t xml:space="preserve"> </w:t>
      </w:r>
      <w:r>
        <w:rPr>
          <w:rFonts w:eastAsia="Calibri"/>
          <w:spacing w:val="-4"/>
          <w:sz w:val="28"/>
          <w:szCs w:val="28"/>
          <w:lang w:eastAsia="en-US"/>
        </w:rPr>
        <w:t>содержанием автомобильных дорог и искусственных дорожных сооружений, дворовых территорий многоквартирных домов, проездов к дворовым территориям многоквартирных домов, в устройстве и содержании технических средств организации дорожного движения.</w:t>
      </w:r>
    </w:p>
    <w:p w:rsidR="004D6B8E" w:rsidRDefault="004D6B8E" w:rsidP="004D6B8E">
      <w:pPr>
        <w:widowControl w:val="0"/>
        <w:ind w:firstLine="567"/>
        <w:jc w:val="both"/>
        <w:rPr>
          <w:rFonts w:eastAsia="Calibri"/>
          <w:b/>
          <w:sz w:val="28"/>
          <w:szCs w:val="28"/>
          <w:lang w:eastAsia="en-US"/>
        </w:rPr>
      </w:pPr>
      <w:r>
        <w:rPr>
          <w:rFonts w:eastAsia="Calibri"/>
          <w:spacing w:val="-4"/>
          <w:sz w:val="28"/>
          <w:szCs w:val="28"/>
          <w:lang w:eastAsia="en-US"/>
        </w:rPr>
        <w:t>2) Участвует в комиссии по приёмке ремонта автомобильных дорог и искусственных дорожных сооружений, в ремонте дворовых территорий многоквартирных домов, проездов к дворовым территориям многоквартирных домов, в устройстве и содержании технических средств организации дорожного движения.</w:t>
      </w:r>
    </w:p>
    <w:p w:rsidR="004D6B8E" w:rsidRDefault="00734C1D" w:rsidP="004D6B8E">
      <w:pPr>
        <w:widowControl w:val="0"/>
        <w:ind w:firstLine="567"/>
        <w:jc w:val="both"/>
        <w:rPr>
          <w:rFonts w:eastAsia="Calibri"/>
          <w:b/>
          <w:sz w:val="28"/>
          <w:szCs w:val="28"/>
          <w:lang w:eastAsia="en-US"/>
        </w:rPr>
      </w:pPr>
      <w:r>
        <w:rPr>
          <w:rFonts w:eastAsia="Calibri"/>
          <w:sz w:val="28"/>
          <w:szCs w:val="28"/>
          <w:lang w:eastAsia="en-US"/>
        </w:rPr>
        <w:t>3</w:t>
      </w:r>
      <w:r w:rsidR="004D6B8E">
        <w:rPr>
          <w:rFonts w:eastAsia="Calibri"/>
          <w:sz w:val="28"/>
          <w:szCs w:val="28"/>
          <w:lang w:eastAsia="en-US"/>
        </w:rPr>
        <w:t>) Вносит предложения по организации дорожного движения.</w:t>
      </w:r>
    </w:p>
    <w:p w:rsidR="004D6B8E" w:rsidRDefault="00734C1D" w:rsidP="004D6B8E">
      <w:pPr>
        <w:widowControl w:val="0"/>
        <w:ind w:firstLine="567"/>
        <w:jc w:val="both"/>
        <w:rPr>
          <w:rFonts w:eastAsia="Calibri"/>
          <w:b/>
          <w:sz w:val="28"/>
          <w:szCs w:val="28"/>
          <w:lang w:eastAsia="en-US"/>
        </w:rPr>
      </w:pPr>
      <w:r>
        <w:rPr>
          <w:rFonts w:eastAsia="Calibri"/>
          <w:sz w:val="28"/>
          <w:szCs w:val="28"/>
          <w:lang w:eastAsia="en-US"/>
        </w:rPr>
        <w:t>4</w:t>
      </w:r>
      <w:r w:rsidR="004D6B8E">
        <w:rPr>
          <w:rFonts w:eastAsia="Calibri"/>
          <w:sz w:val="28"/>
          <w:szCs w:val="28"/>
          <w:lang w:eastAsia="en-US"/>
        </w:rPr>
        <w:t xml:space="preserve">) Информирует уполномоченное подразделение администрации </w:t>
      </w:r>
      <w:proofErr w:type="spellStart"/>
      <w:r w:rsidR="004D6B8E">
        <w:rPr>
          <w:rFonts w:eastAsia="Calibri"/>
          <w:sz w:val="28"/>
          <w:szCs w:val="28"/>
          <w:lang w:eastAsia="en-US"/>
        </w:rPr>
        <w:t>Спас-Деменского</w:t>
      </w:r>
      <w:proofErr w:type="spellEnd"/>
      <w:r w:rsidR="004D6B8E">
        <w:rPr>
          <w:rFonts w:eastAsia="Calibri"/>
          <w:sz w:val="28"/>
          <w:szCs w:val="28"/>
          <w:lang w:eastAsia="en-US"/>
        </w:rPr>
        <w:t xml:space="preserve"> муниципального органа об аварийных участках дорог, расположенных на подведомственной территории.</w:t>
      </w:r>
    </w:p>
    <w:p w:rsidR="004D6B8E" w:rsidRDefault="00734C1D" w:rsidP="004D6B8E">
      <w:pPr>
        <w:ind w:firstLine="567"/>
        <w:jc w:val="both"/>
        <w:rPr>
          <w:rFonts w:eastAsia="Calibri"/>
          <w:sz w:val="28"/>
          <w:szCs w:val="28"/>
        </w:rPr>
      </w:pPr>
      <w:r>
        <w:rPr>
          <w:rFonts w:eastAsia="Calibri"/>
          <w:sz w:val="28"/>
          <w:szCs w:val="28"/>
        </w:rPr>
        <w:t>5</w:t>
      </w:r>
      <w:r w:rsidR="004D6B8E">
        <w:rPr>
          <w:rFonts w:eastAsia="Calibri"/>
          <w:sz w:val="28"/>
          <w:szCs w:val="28"/>
        </w:rPr>
        <w:t xml:space="preserve">) Осуществляет </w:t>
      </w:r>
      <w:proofErr w:type="gramStart"/>
      <w:r w:rsidR="004D6B8E">
        <w:rPr>
          <w:rFonts w:eastAsia="Calibri"/>
          <w:sz w:val="28"/>
          <w:szCs w:val="28"/>
        </w:rPr>
        <w:t>контроль за</w:t>
      </w:r>
      <w:proofErr w:type="gramEnd"/>
      <w:r w:rsidR="004D6B8E">
        <w:rPr>
          <w:rFonts w:eastAsia="Calibri"/>
          <w:sz w:val="28"/>
          <w:szCs w:val="28"/>
        </w:rPr>
        <w:t xml:space="preserve"> исполнением муниципальных контрактов по содержанию автомобильных дорог общего пользования местного значения на  территории города Спас-Деменска.</w:t>
      </w:r>
    </w:p>
    <w:p w:rsidR="004D6B8E" w:rsidRDefault="00734C1D" w:rsidP="004D6B8E">
      <w:pPr>
        <w:ind w:firstLine="567"/>
        <w:jc w:val="both"/>
        <w:rPr>
          <w:rFonts w:eastAsia="Calibri"/>
          <w:sz w:val="28"/>
          <w:szCs w:val="28"/>
        </w:rPr>
      </w:pPr>
      <w:r>
        <w:rPr>
          <w:rFonts w:eastAsia="Calibri"/>
          <w:sz w:val="28"/>
          <w:szCs w:val="28"/>
        </w:rPr>
        <w:lastRenderedPageBreak/>
        <w:t>6</w:t>
      </w:r>
      <w:r w:rsidR="004D6B8E">
        <w:rPr>
          <w:rFonts w:eastAsia="Calibri"/>
          <w:sz w:val="28"/>
          <w:szCs w:val="28"/>
        </w:rPr>
        <w:t xml:space="preserve">) Вносит в уполномоченный орган администрации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 предложения по изменению и развитию маршрутной сети регулярных перевозок пассажиров и багажа автомобильным транспортом общего пользования, расписания его движения между населенными пунктами </w:t>
      </w:r>
      <w:proofErr w:type="spellStart"/>
      <w:r w:rsidR="004D6B8E">
        <w:rPr>
          <w:rFonts w:eastAsia="Calibri"/>
          <w:sz w:val="28"/>
          <w:szCs w:val="28"/>
        </w:rPr>
        <w:t>Спас-Деменского</w:t>
      </w:r>
      <w:proofErr w:type="spellEnd"/>
      <w:r w:rsidR="004D6B8E">
        <w:rPr>
          <w:rFonts w:eastAsia="Calibri"/>
          <w:sz w:val="28"/>
          <w:szCs w:val="28"/>
        </w:rPr>
        <w:t xml:space="preserve"> муниципального округа.</w:t>
      </w:r>
    </w:p>
    <w:p w:rsidR="004D6B8E" w:rsidRDefault="004D6B8E" w:rsidP="004D6B8E">
      <w:pPr>
        <w:jc w:val="both"/>
        <w:rPr>
          <w:rFonts w:eastAsia="Calibri"/>
          <w:b/>
          <w:sz w:val="28"/>
          <w:szCs w:val="28"/>
        </w:rPr>
      </w:pPr>
    </w:p>
    <w:p w:rsidR="004D6B8E" w:rsidRDefault="00734C1D" w:rsidP="004D6B8E">
      <w:pPr>
        <w:jc w:val="both"/>
        <w:rPr>
          <w:rFonts w:eastAsia="Calibri"/>
          <w:b/>
          <w:sz w:val="28"/>
          <w:szCs w:val="28"/>
        </w:rPr>
      </w:pPr>
      <w:r>
        <w:rPr>
          <w:rFonts w:eastAsia="Calibri"/>
          <w:sz w:val="28"/>
          <w:szCs w:val="28"/>
        </w:rPr>
        <w:t xml:space="preserve"> 3.14</w:t>
      </w:r>
      <w:r w:rsidR="004D6B8E">
        <w:rPr>
          <w:rFonts w:eastAsia="Calibri"/>
          <w:sz w:val="28"/>
          <w:szCs w:val="28"/>
        </w:rPr>
        <w:t>.</w:t>
      </w:r>
      <w:r w:rsidR="004D6B8E">
        <w:rPr>
          <w:rFonts w:eastAsia="Calibri"/>
          <w:sz w:val="28"/>
          <w:szCs w:val="28"/>
        </w:rPr>
        <w:tab/>
      </w:r>
      <w:r w:rsidR="00167C52">
        <w:rPr>
          <w:rFonts w:eastAsia="Calibri"/>
          <w:sz w:val="28"/>
          <w:szCs w:val="28"/>
        </w:rPr>
        <w:t xml:space="preserve"> </w:t>
      </w:r>
      <w:r w:rsidR="004D6B8E">
        <w:rPr>
          <w:rFonts w:eastAsia="Calibri"/>
          <w:sz w:val="28"/>
          <w:szCs w:val="28"/>
        </w:rPr>
        <w:t>В целях организации благоустройства территории, а также организация использования, охраны, защиты, воспроизводства лесов особо охраняемых природных территорий, расположенных в границах</w:t>
      </w:r>
      <w:r w:rsidR="004D6B8E">
        <w:rPr>
          <w:rFonts w:eastAsia="Calibri"/>
          <w:b/>
          <w:sz w:val="28"/>
          <w:szCs w:val="28"/>
        </w:rPr>
        <w:t xml:space="preserve"> </w:t>
      </w:r>
      <w:r w:rsidR="004D6B8E">
        <w:rPr>
          <w:rFonts w:eastAsia="Calibri"/>
          <w:sz w:val="28"/>
          <w:szCs w:val="28"/>
        </w:rPr>
        <w:t>города Спас-Деменска: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1) Вносит предложения по совершенствованию нормативных правовых актов в области благоустройства, озеленения и санитарной очистке территории города Спас-Деменска.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szCs w:val="28"/>
        </w:rPr>
        <w:t>2) Осуществляет прием заявок и организует спил аварийных деревьев на  территории города Спас-Деменска.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3)  Разрабатывает схемы прилегающих территорий, закрепляемых за предприятиями и организациями для уборки и содержания.</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4)  Формирует и оформляет заявку на поставку товаров, выполнение работ, оказание услуг по вопросам благоустройства.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5) Осуществляет приёмку поставленных товаров, выполненных работ в области благоустройства.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6) Организует и проводит сезонные мероприятия и месячники по благоустройству, озеленению и санитарной очистке территории города Спас-Деменска.</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7) Организует работу, связанную с созданием зеленых зон, мест отдыха, уходом за зелеными насаждениями (посадка, пересадка, обновление, срезка, окапывание деревьев и растений), завозом растительного грунта, обустройством и ремонтом газонов, цветников и клумб, защитой насаждений от вредителей.</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 xml:space="preserve">8) Контролирует сохранность и исправность скамеек, урн, домовых номеров и другой информации, тротуаров, общественных пространств и других элементов благоустройства; </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9) Организует работу по содержанию, техническому обслуживанию, эксплуатации объектов уличного освещения.</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 xml:space="preserve">10) Осуществляет </w:t>
      </w:r>
      <w:proofErr w:type="gramStart"/>
      <w:r>
        <w:rPr>
          <w:rFonts w:eastAsia="Calibri"/>
          <w:sz w:val="28"/>
          <w:szCs w:val="28"/>
        </w:rPr>
        <w:t>контроль за</w:t>
      </w:r>
      <w:proofErr w:type="gramEnd"/>
      <w:r>
        <w:rPr>
          <w:rFonts w:eastAsia="Calibri"/>
          <w:sz w:val="28"/>
          <w:szCs w:val="28"/>
        </w:rPr>
        <w:t xml:space="preserve"> исполнением муниципальных контрактов по содержанию уличного освещения.</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szCs w:val="28"/>
        </w:rPr>
        <w:t>11) Вносит предложения при разработке Правил благоустройства на подведомственной территории и внесения в них изменений.</w:t>
      </w:r>
    </w:p>
    <w:p w:rsidR="004D6B8E" w:rsidRDefault="004D6B8E" w:rsidP="004D6B8E">
      <w:pPr>
        <w:widowControl w:val="0"/>
        <w:tabs>
          <w:tab w:val="left" w:pos="-2552"/>
          <w:tab w:val="left" w:pos="-2410"/>
          <w:tab w:val="left" w:pos="-2127"/>
          <w:tab w:val="left" w:pos="1560"/>
        </w:tabs>
        <w:ind w:firstLine="567"/>
        <w:jc w:val="both"/>
        <w:rPr>
          <w:rFonts w:eastAsia="Calibri"/>
          <w:sz w:val="28"/>
          <w:lang w:eastAsia="en-US"/>
        </w:rPr>
      </w:pPr>
      <w:r>
        <w:rPr>
          <w:rFonts w:eastAsia="Calibri"/>
          <w:sz w:val="28"/>
          <w:lang w:eastAsia="en-US"/>
        </w:rPr>
        <w:t xml:space="preserve">12) Информирует уполномоченное подразделение администрации </w:t>
      </w:r>
      <w:proofErr w:type="spellStart"/>
      <w:r>
        <w:rPr>
          <w:rFonts w:eastAsia="Calibri"/>
          <w:sz w:val="28"/>
          <w:lang w:eastAsia="en-US"/>
        </w:rPr>
        <w:t>Спас-Деменского</w:t>
      </w:r>
      <w:proofErr w:type="spellEnd"/>
      <w:r>
        <w:rPr>
          <w:rFonts w:eastAsia="Calibri"/>
          <w:sz w:val="28"/>
          <w:lang w:eastAsia="en-US"/>
        </w:rPr>
        <w:t xml:space="preserve"> муниципального округа о выявленных нарушениях правил  благоустройства.</w:t>
      </w:r>
    </w:p>
    <w:p w:rsidR="004D6B8E" w:rsidRDefault="004D6B8E" w:rsidP="004D6B8E">
      <w:pPr>
        <w:ind w:firstLine="567"/>
        <w:jc w:val="both"/>
        <w:rPr>
          <w:rFonts w:eastAsia="Calibri"/>
          <w:sz w:val="28"/>
          <w:szCs w:val="28"/>
        </w:rPr>
      </w:pPr>
      <w:r>
        <w:rPr>
          <w:rFonts w:eastAsia="Calibri"/>
          <w:sz w:val="28"/>
          <w:lang w:eastAsia="en-US"/>
        </w:rPr>
        <w:t xml:space="preserve">13) </w:t>
      </w:r>
      <w:r>
        <w:rPr>
          <w:rFonts w:eastAsia="Calibri"/>
          <w:sz w:val="28"/>
          <w:szCs w:val="28"/>
        </w:rPr>
        <w:t xml:space="preserve">Представляет в уполномоченный орган администрации </w:t>
      </w:r>
      <w:proofErr w:type="spellStart"/>
      <w:r>
        <w:rPr>
          <w:rFonts w:eastAsia="Calibri"/>
          <w:sz w:val="28"/>
          <w:szCs w:val="28"/>
        </w:rPr>
        <w:t>Спас-Деменского</w:t>
      </w:r>
      <w:proofErr w:type="spellEnd"/>
      <w:r>
        <w:rPr>
          <w:rFonts w:eastAsia="Calibri"/>
          <w:sz w:val="28"/>
          <w:szCs w:val="28"/>
        </w:rPr>
        <w:t xml:space="preserve"> муниципального округа заявки на отлов безнадзорных животных, обитающих на территории города Спас-Деменска, контролирует их исполнение, подтверждает количество отловленных безнадзорных животных.</w:t>
      </w:r>
    </w:p>
    <w:p w:rsidR="004D6B8E" w:rsidRDefault="004D6B8E" w:rsidP="004D6B8E">
      <w:pPr>
        <w:jc w:val="both"/>
        <w:rPr>
          <w:rFonts w:eastAsia="Calibri"/>
          <w:sz w:val="28"/>
          <w:szCs w:val="28"/>
        </w:rPr>
      </w:pPr>
    </w:p>
    <w:p w:rsidR="004D6B8E" w:rsidRDefault="00167C52" w:rsidP="004D6B8E">
      <w:pPr>
        <w:jc w:val="both"/>
        <w:rPr>
          <w:rFonts w:eastAsia="Calibri"/>
          <w:sz w:val="28"/>
          <w:szCs w:val="28"/>
        </w:rPr>
      </w:pPr>
      <w:r>
        <w:rPr>
          <w:rFonts w:eastAsia="Calibri"/>
          <w:sz w:val="28"/>
          <w:szCs w:val="28"/>
        </w:rPr>
        <w:t xml:space="preserve"> </w:t>
      </w:r>
      <w:r w:rsidR="00734C1D">
        <w:rPr>
          <w:rFonts w:eastAsia="Calibri"/>
          <w:sz w:val="28"/>
          <w:szCs w:val="28"/>
        </w:rPr>
        <w:t>3.15</w:t>
      </w:r>
      <w:r w:rsidR="004D6B8E">
        <w:rPr>
          <w:rFonts w:eastAsia="Calibri"/>
          <w:sz w:val="28"/>
          <w:szCs w:val="28"/>
        </w:rPr>
        <w:t>.</w:t>
      </w:r>
      <w:r w:rsidR="004D6B8E">
        <w:rPr>
          <w:rFonts w:eastAsia="Calibri"/>
          <w:sz w:val="28"/>
          <w:szCs w:val="28"/>
        </w:rPr>
        <w:tab/>
        <w:t>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4D6B8E" w:rsidRPr="00734C1D" w:rsidRDefault="004D6B8E" w:rsidP="004D6B8E">
      <w:pPr>
        <w:pStyle w:val="a3"/>
        <w:widowControl w:val="0"/>
        <w:tabs>
          <w:tab w:val="left" w:pos="-2552"/>
          <w:tab w:val="left" w:pos="-2410"/>
          <w:tab w:val="left" w:pos="-2127"/>
          <w:tab w:val="left" w:pos="1560"/>
        </w:tabs>
        <w:ind w:left="0" w:firstLine="567"/>
        <w:jc w:val="both"/>
        <w:rPr>
          <w:rFonts w:eastAsia="Calibri"/>
          <w:sz w:val="28"/>
          <w:szCs w:val="28"/>
        </w:rPr>
      </w:pPr>
      <w:r w:rsidRPr="00734C1D">
        <w:rPr>
          <w:sz w:val="28"/>
          <w:szCs w:val="28"/>
        </w:rPr>
        <w:lastRenderedPageBreak/>
        <w:t>1) Участвует в разработке муниципальных программ в области охраны окружающей среды и экологической безопасности.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2) Готовит предложения по изменению схемы размещения мест накопления ТКО, графиков вывозки ТКО.</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3) Оказывает содействие населению по взаимодействию с региональным оператором по вопросам начисления оплаты за оказываемые услуги.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Обеспечивает доступность контейнерных площадок для специализированного транспорта.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5) Участвует в осуществлении </w:t>
      </w:r>
      <w:proofErr w:type="gramStart"/>
      <w:r w:rsidRPr="00734C1D">
        <w:rPr>
          <w:sz w:val="28"/>
          <w:szCs w:val="28"/>
        </w:rPr>
        <w:t>контроля за</w:t>
      </w:r>
      <w:proofErr w:type="gramEnd"/>
      <w:r w:rsidRPr="00734C1D">
        <w:rPr>
          <w:sz w:val="28"/>
          <w:szCs w:val="28"/>
        </w:rPr>
        <w:t xml:space="preserve"> качеством оказания услуг по сбору и транспортировке ТКО.</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6)  Осуществляет </w:t>
      </w:r>
      <w:proofErr w:type="gramStart"/>
      <w:r w:rsidRPr="00734C1D">
        <w:rPr>
          <w:sz w:val="28"/>
          <w:szCs w:val="28"/>
        </w:rPr>
        <w:t>контроль за</w:t>
      </w:r>
      <w:proofErr w:type="gramEnd"/>
      <w:r w:rsidRPr="00734C1D">
        <w:rPr>
          <w:sz w:val="28"/>
          <w:szCs w:val="28"/>
        </w:rPr>
        <w:t xml:space="preserve"> сохранностью и исправностью контейнерных площадок и контейнеров, принимает меры по устранению выявленных недостатков.</w:t>
      </w:r>
    </w:p>
    <w:p w:rsidR="004D6B8E" w:rsidRDefault="004D6B8E" w:rsidP="004D6B8E">
      <w:pPr>
        <w:pStyle w:val="a3"/>
        <w:widowControl w:val="0"/>
        <w:tabs>
          <w:tab w:val="left" w:pos="-2552"/>
          <w:tab w:val="left" w:pos="-2410"/>
          <w:tab w:val="left" w:pos="-2127"/>
          <w:tab w:val="left" w:pos="1560"/>
        </w:tabs>
        <w:ind w:left="0" w:firstLine="567"/>
        <w:jc w:val="both"/>
        <w:rPr>
          <w:szCs w:val="28"/>
        </w:rPr>
      </w:pPr>
      <w:r w:rsidRPr="00734C1D">
        <w:rPr>
          <w:sz w:val="28"/>
          <w:szCs w:val="28"/>
        </w:rPr>
        <w:t xml:space="preserve">7) Участвует в осуществлении </w:t>
      </w:r>
      <w:proofErr w:type="gramStart"/>
      <w:r w:rsidRPr="00734C1D">
        <w:rPr>
          <w:sz w:val="28"/>
          <w:szCs w:val="28"/>
        </w:rPr>
        <w:t>контроля за</w:t>
      </w:r>
      <w:proofErr w:type="gramEnd"/>
      <w:r w:rsidRPr="00734C1D">
        <w:rPr>
          <w:sz w:val="28"/>
          <w:szCs w:val="28"/>
        </w:rPr>
        <w:t xml:space="preserve"> качеством содержания контейнерных площадок в соответствии с заключенными муниципальными контрактами</w:t>
      </w:r>
      <w:r>
        <w:rPr>
          <w:szCs w:val="28"/>
        </w:rPr>
        <w:t>.</w:t>
      </w:r>
    </w:p>
    <w:p w:rsidR="004D6B8E" w:rsidRDefault="004D6B8E" w:rsidP="004D6B8E">
      <w:pPr>
        <w:ind w:firstLine="567"/>
        <w:jc w:val="both"/>
        <w:rPr>
          <w:rFonts w:eastAsia="Calibri"/>
          <w:sz w:val="28"/>
          <w:szCs w:val="28"/>
        </w:rPr>
      </w:pPr>
      <w:r>
        <w:rPr>
          <w:rFonts w:eastAsia="Calibri"/>
          <w:sz w:val="28"/>
          <w:szCs w:val="28"/>
        </w:rPr>
        <w:t xml:space="preserve">8) Выявляет несанкционированные свалки на  территории города Спас-Деменска и передает информацию в уполномоченный орган администрации </w:t>
      </w:r>
      <w:proofErr w:type="spellStart"/>
      <w:r>
        <w:rPr>
          <w:rFonts w:eastAsia="Calibri"/>
          <w:sz w:val="28"/>
          <w:szCs w:val="28"/>
        </w:rPr>
        <w:t>Спас-Деменского</w:t>
      </w:r>
      <w:proofErr w:type="spellEnd"/>
      <w:r>
        <w:rPr>
          <w:rFonts w:eastAsia="Calibri"/>
          <w:sz w:val="28"/>
          <w:szCs w:val="28"/>
        </w:rPr>
        <w:t xml:space="preserve"> муниципального округа.</w:t>
      </w:r>
    </w:p>
    <w:p w:rsidR="004D6B8E" w:rsidRDefault="004D6B8E" w:rsidP="004D6B8E">
      <w:pPr>
        <w:ind w:firstLine="567"/>
        <w:jc w:val="both"/>
        <w:rPr>
          <w:rFonts w:eastAsia="Calibri"/>
          <w:sz w:val="28"/>
          <w:szCs w:val="28"/>
        </w:rPr>
      </w:pPr>
      <w:r>
        <w:rPr>
          <w:rFonts w:eastAsia="Calibri"/>
          <w:sz w:val="28"/>
          <w:szCs w:val="28"/>
        </w:rPr>
        <w:t>9) Подаёт заявки на вывоз с территории общего пользования мусора, образовавшегося в результате проведения комплексной уборки территории.</w:t>
      </w:r>
    </w:p>
    <w:p w:rsidR="004D6B8E" w:rsidRPr="00734C1D" w:rsidRDefault="004D6B8E" w:rsidP="004D6B8E">
      <w:pPr>
        <w:pStyle w:val="a3"/>
        <w:widowControl w:val="0"/>
        <w:tabs>
          <w:tab w:val="left" w:pos="-2552"/>
          <w:tab w:val="left" w:pos="-2410"/>
          <w:tab w:val="left" w:pos="-2127"/>
          <w:tab w:val="left" w:pos="1560"/>
        </w:tabs>
        <w:ind w:left="0" w:firstLine="567"/>
        <w:jc w:val="both"/>
        <w:rPr>
          <w:rFonts w:eastAsia="Calibri"/>
          <w:sz w:val="28"/>
          <w:szCs w:val="28"/>
        </w:rPr>
      </w:pPr>
      <w:r w:rsidRPr="00734C1D">
        <w:rPr>
          <w:sz w:val="28"/>
          <w:szCs w:val="28"/>
        </w:rPr>
        <w:t>10) Участвует в мероприятиях экологической направленности.</w:t>
      </w:r>
    </w:p>
    <w:p w:rsidR="004D6B8E"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11) Участвует в экологическом просвещении населения.</w:t>
      </w:r>
    </w:p>
    <w:p w:rsidR="00167C52" w:rsidRPr="00734C1D" w:rsidRDefault="00167C52"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167C52" w:rsidP="004D6B8E">
      <w:pPr>
        <w:pStyle w:val="a3"/>
        <w:widowControl w:val="0"/>
        <w:ind w:left="0"/>
        <w:jc w:val="both"/>
        <w:rPr>
          <w:sz w:val="28"/>
          <w:szCs w:val="28"/>
        </w:rPr>
      </w:pPr>
      <w:r>
        <w:rPr>
          <w:sz w:val="28"/>
          <w:szCs w:val="28"/>
        </w:rPr>
        <w:t>3.16</w:t>
      </w:r>
      <w:r w:rsidR="004D6B8E" w:rsidRPr="00734C1D">
        <w:rPr>
          <w:sz w:val="28"/>
          <w:szCs w:val="28"/>
        </w:rPr>
        <w:t xml:space="preserve">. </w:t>
      </w:r>
      <w:r>
        <w:rPr>
          <w:sz w:val="28"/>
          <w:szCs w:val="28"/>
        </w:rPr>
        <w:t xml:space="preserve"> </w:t>
      </w:r>
      <w:r w:rsidR="004D6B8E" w:rsidRPr="00734C1D">
        <w:rPr>
          <w:sz w:val="28"/>
          <w:szCs w:val="28"/>
        </w:rPr>
        <w:t>В целях создания условий для обеспечения жителей услугами связи и торговли: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 Готовит предложения по осуществлению выездной торговли.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2) Вносит предложения по размещению нестационарных торговых объектов на территории города Спас-Деменска в уполномоченный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3) Выявляет самовольно установленные и незаконно размещенные нестационарные торговые объекты на  территории города Спас-Деменска и передает информацию о выявленных объектах уполномоченному органу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Участвует в определении границ, прилегающих к организациям и объектам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5) Участвует в проведении мониторинга развития и использования связи, информационно-коммуникационных технологий, цифрового телевидения.</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6) Подготавливает предложения по развитию и расширению сети почтовой связи, а также по согласованию </w:t>
      </w:r>
      <w:proofErr w:type="gramStart"/>
      <w:r w:rsidRPr="00734C1D">
        <w:rPr>
          <w:sz w:val="28"/>
          <w:szCs w:val="28"/>
        </w:rPr>
        <w:t>режима работы объектов почтовой связи организаций федеральной почтовой связи</w:t>
      </w:r>
      <w:proofErr w:type="gramEnd"/>
      <w:r w:rsidRPr="00734C1D">
        <w:rPr>
          <w:sz w:val="28"/>
          <w:szCs w:val="28"/>
        </w:rPr>
        <w:t>.</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7) Участвует в обеспечении доступа физических и юридических лиц к открытым информационным ресурсам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за исключением информации в указанных информационных ресурсах, отнесенной в соответствии с законодательством к информации с ограниченным доступом.</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8) Вносит в уполномоченный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предложения по организации ярмарок, торговых выставок, прочих мероприятий выездной торговли.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167C52" w:rsidP="004D6B8E">
      <w:pPr>
        <w:pStyle w:val="a3"/>
        <w:widowControl w:val="0"/>
        <w:ind w:left="0"/>
        <w:jc w:val="both"/>
        <w:rPr>
          <w:sz w:val="28"/>
          <w:szCs w:val="28"/>
        </w:rPr>
      </w:pPr>
      <w:r>
        <w:rPr>
          <w:sz w:val="28"/>
          <w:szCs w:val="28"/>
        </w:rPr>
        <w:t>3.17</w:t>
      </w:r>
      <w:r w:rsidR="004D6B8E" w:rsidRPr="00734C1D">
        <w:rPr>
          <w:sz w:val="28"/>
          <w:szCs w:val="28"/>
        </w:rPr>
        <w:t>. В целях организации ритуальных услуг и содержания мест захоронения:</w:t>
      </w:r>
    </w:p>
    <w:p w:rsidR="004D6B8E" w:rsidRPr="00734C1D" w:rsidRDefault="004D6B8E" w:rsidP="004D6B8E">
      <w:pPr>
        <w:pStyle w:val="a3"/>
        <w:widowControl w:val="0"/>
        <w:ind w:left="567"/>
        <w:jc w:val="both"/>
        <w:rPr>
          <w:b/>
          <w:sz w:val="28"/>
          <w:szCs w:val="28"/>
        </w:rPr>
      </w:pPr>
      <w:r w:rsidRPr="00734C1D">
        <w:rPr>
          <w:sz w:val="28"/>
          <w:szCs w:val="28"/>
        </w:rPr>
        <w:t>1) Вносит предложения в порядок деятельности общественных кладбищ.</w:t>
      </w:r>
    </w:p>
    <w:p w:rsidR="004D6B8E" w:rsidRPr="00734C1D" w:rsidRDefault="004D6B8E" w:rsidP="004D6B8E">
      <w:pPr>
        <w:pStyle w:val="a3"/>
        <w:widowControl w:val="0"/>
        <w:ind w:left="0" w:firstLine="567"/>
        <w:jc w:val="both"/>
        <w:rPr>
          <w:b/>
          <w:sz w:val="28"/>
          <w:szCs w:val="28"/>
        </w:rPr>
      </w:pPr>
      <w:r w:rsidRPr="00734C1D">
        <w:rPr>
          <w:sz w:val="28"/>
          <w:szCs w:val="28"/>
        </w:rPr>
        <w:t xml:space="preserve">2)  Ведёт учёт мест захоронений и обеспечивает </w:t>
      </w:r>
      <w:proofErr w:type="gramStart"/>
      <w:r w:rsidRPr="00734C1D">
        <w:rPr>
          <w:sz w:val="28"/>
          <w:szCs w:val="28"/>
        </w:rPr>
        <w:t>контроль за</w:t>
      </w:r>
      <w:proofErr w:type="gramEnd"/>
      <w:r w:rsidRPr="00734C1D">
        <w:rPr>
          <w:sz w:val="28"/>
          <w:szCs w:val="28"/>
        </w:rPr>
        <w:t xml:space="preserve"> эффективным ведением кладбищенского хозяйства.</w:t>
      </w:r>
    </w:p>
    <w:p w:rsidR="004D6B8E" w:rsidRPr="00734C1D" w:rsidRDefault="004D6B8E" w:rsidP="004D6B8E">
      <w:pPr>
        <w:pStyle w:val="a3"/>
        <w:widowControl w:val="0"/>
        <w:ind w:left="0" w:firstLine="567"/>
        <w:jc w:val="both"/>
        <w:rPr>
          <w:sz w:val="28"/>
          <w:szCs w:val="28"/>
        </w:rPr>
      </w:pPr>
      <w:r w:rsidRPr="00734C1D">
        <w:rPr>
          <w:sz w:val="28"/>
          <w:szCs w:val="28"/>
        </w:rPr>
        <w:t>3) Организует работу по содержанию кладбища, в том числе, по систематической и экстренной дератизации.</w:t>
      </w:r>
    </w:p>
    <w:p w:rsidR="004D6B8E" w:rsidRPr="00734C1D" w:rsidRDefault="004D6B8E" w:rsidP="004D6B8E">
      <w:pPr>
        <w:ind w:firstLine="567"/>
        <w:jc w:val="both"/>
        <w:rPr>
          <w:rFonts w:eastAsia="Calibri"/>
          <w:sz w:val="28"/>
          <w:szCs w:val="28"/>
        </w:rPr>
      </w:pPr>
      <w:r w:rsidRPr="00734C1D">
        <w:rPr>
          <w:sz w:val="28"/>
          <w:szCs w:val="28"/>
        </w:rPr>
        <w:t xml:space="preserve">4) </w:t>
      </w:r>
      <w:proofErr w:type="spellStart"/>
      <w:r w:rsidRPr="00734C1D">
        <w:rPr>
          <w:sz w:val="28"/>
          <w:szCs w:val="28"/>
        </w:rPr>
        <w:t>О</w:t>
      </w:r>
      <w:r w:rsidRPr="00734C1D">
        <w:rPr>
          <w:rFonts w:eastAsia="Calibri"/>
          <w:sz w:val="28"/>
          <w:szCs w:val="28"/>
        </w:rPr>
        <w:t>существляетконтроль</w:t>
      </w:r>
      <w:proofErr w:type="spellEnd"/>
      <w:r w:rsidRPr="00734C1D">
        <w:rPr>
          <w:rFonts w:eastAsia="Calibri"/>
          <w:sz w:val="28"/>
          <w:szCs w:val="28"/>
        </w:rPr>
        <w:t xml:space="preserve"> за исполнением муниципальных контрактов на содержание и уборку кладбищ.</w:t>
      </w:r>
    </w:p>
    <w:p w:rsidR="004D6B8E" w:rsidRPr="00734C1D" w:rsidRDefault="004D6B8E" w:rsidP="004D6B8E">
      <w:pPr>
        <w:pStyle w:val="a3"/>
        <w:widowControl w:val="0"/>
        <w:ind w:left="0" w:firstLine="567"/>
        <w:jc w:val="both"/>
        <w:rPr>
          <w:rFonts w:eastAsia="Calibri"/>
          <w:b/>
          <w:sz w:val="28"/>
          <w:szCs w:val="28"/>
        </w:rPr>
      </w:pPr>
      <w:r w:rsidRPr="00734C1D">
        <w:rPr>
          <w:sz w:val="28"/>
          <w:szCs w:val="28"/>
        </w:rPr>
        <w:t>5) Готовит предложения о приостановке или прекращении деятельности на месте погребения в случае его заполнения, а также при выявленных нарушениях санитарных и экологических требований.</w:t>
      </w:r>
    </w:p>
    <w:p w:rsidR="004D6B8E" w:rsidRPr="00734C1D" w:rsidRDefault="004D6B8E" w:rsidP="004D6B8E">
      <w:pPr>
        <w:pStyle w:val="a3"/>
        <w:widowControl w:val="0"/>
        <w:ind w:left="0" w:firstLine="567"/>
        <w:jc w:val="both"/>
        <w:rPr>
          <w:sz w:val="28"/>
          <w:szCs w:val="28"/>
        </w:rPr>
      </w:pPr>
      <w:r w:rsidRPr="00734C1D">
        <w:rPr>
          <w:sz w:val="28"/>
          <w:szCs w:val="28"/>
        </w:rPr>
        <w:t>6) Участие в рассмотрении жалоб, заявлений и обращений граждан, связанных с оказанием ритуальных услуг.</w:t>
      </w:r>
    </w:p>
    <w:p w:rsidR="004D6B8E" w:rsidRPr="00734C1D" w:rsidRDefault="004D6B8E" w:rsidP="004D6B8E">
      <w:pPr>
        <w:pStyle w:val="a3"/>
        <w:widowControl w:val="0"/>
        <w:tabs>
          <w:tab w:val="left" w:pos="3686"/>
        </w:tabs>
        <w:ind w:left="0" w:firstLine="567"/>
        <w:jc w:val="both"/>
        <w:rPr>
          <w:sz w:val="28"/>
          <w:szCs w:val="28"/>
        </w:rPr>
      </w:pPr>
      <w:r w:rsidRPr="00734C1D">
        <w:rPr>
          <w:sz w:val="28"/>
          <w:szCs w:val="28"/>
        </w:rPr>
        <w:t>7) Выдаёт разрешения на захоронение.</w:t>
      </w:r>
    </w:p>
    <w:p w:rsidR="004D6B8E" w:rsidRPr="00734C1D" w:rsidRDefault="004D6B8E" w:rsidP="004D6B8E">
      <w:pPr>
        <w:pStyle w:val="a3"/>
        <w:widowControl w:val="0"/>
        <w:tabs>
          <w:tab w:val="num" w:pos="2160"/>
        </w:tabs>
        <w:ind w:left="0"/>
        <w:jc w:val="both"/>
        <w:rPr>
          <w:b/>
          <w:sz w:val="28"/>
          <w:szCs w:val="28"/>
        </w:rPr>
      </w:pPr>
    </w:p>
    <w:p w:rsidR="004D6B8E" w:rsidRPr="00734C1D" w:rsidRDefault="004D6B8E" w:rsidP="004D6B8E">
      <w:pPr>
        <w:pStyle w:val="a3"/>
        <w:widowControl w:val="0"/>
        <w:tabs>
          <w:tab w:val="num" w:pos="2160"/>
        </w:tabs>
        <w:ind w:left="0"/>
        <w:jc w:val="both"/>
        <w:rPr>
          <w:sz w:val="28"/>
          <w:szCs w:val="28"/>
        </w:rPr>
      </w:pPr>
      <w:r w:rsidRPr="00734C1D">
        <w:rPr>
          <w:sz w:val="28"/>
          <w:szCs w:val="28"/>
        </w:rPr>
        <w:t>3.17. В целях обеспечения первичных мер пожарной безопасности и общественного порядка: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 Создает условия для организации добровольной пожарной охраны, а также для участия граждан в обеспечении первичных мер пожарной безопасности в иных формах.</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2)  </w:t>
      </w:r>
      <w:proofErr w:type="gramStart"/>
      <w:r w:rsidRPr="00734C1D">
        <w:rPr>
          <w:sz w:val="28"/>
          <w:szCs w:val="28"/>
        </w:rPr>
        <w:t>Комплектовании</w:t>
      </w:r>
      <w:proofErr w:type="gramEnd"/>
      <w:r w:rsidRPr="00734C1D">
        <w:rPr>
          <w:sz w:val="28"/>
          <w:szCs w:val="28"/>
        </w:rPr>
        <w:t xml:space="preserve"> списочного состава народных дружин.</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3) Составляет графики работы народных дружин и контролирует их исполнение.</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Взаимодействует с органами охраны правопорядка по вопросам деятельности народных дружин.</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5) Обеспечивает условия для забора в любое время года воды из источников наружного водоснабжения, организует своевременную очистку в любое время года дорог, проездов к зданиям и сооружениям, содержание систем противопожарного водоснабжения с обеспечением требуемого расхода воды.</w:t>
      </w:r>
      <w:bookmarkStart w:id="0" w:name="dst222"/>
      <w:bookmarkEnd w:id="0"/>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6) Оснащает территории общего пользования первичными средствами тушения пожаров и противопожарным инвентарем.</w:t>
      </w:r>
      <w:bookmarkStart w:id="1" w:name="dst223"/>
      <w:bookmarkEnd w:id="1"/>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7) Организует и принимает меры по оповещению населения и подразделений Государственной противопожарной службы о пожаре.</w:t>
      </w:r>
      <w:bookmarkStart w:id="2" w:name="dst224"/>
      <w:bookmarkEnd w:id="2"/>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8) Принимает меры по локализации пожара и спасению людей и имущества до прибытия подразделений Государственной противопожарной службы.</w:t>
      </w:r>
      <w:bookmarkStart w:id="3" w:name="dst225"/>
      <w:bookmarkEnd w:id="3"/>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9) Вносит предложения по включению мероприятий по обеспечению пожарной безопасности в планы, схемы и программы развития </w:t>
      </w:r>
      <w:proofErr w:type="spellStart"/>
      <w:r w:rsidRPr="00734C1D">
        <w:rPr>
          <w:sz w:val="28"/>
          <w:szCs w:val="28"/>
        </w:rPr>
        <w:t>Спас-Деменского</w:t>
      </w:r>
      <w:proofErr w:type="spellEnd"/>
      <w:r w:rsidRPr="00734C1D">
        <w:rPr>
          <w:sz w:val="28"/>
          <w:szCs w:val="28"/>
        </w:rPr>
        <w:t xml:space="preserve"> муниципального округа, взаимодействует с организациями, обеспечивающими реализацию мероприятий указанного плана в целях </w:t>
      </w:r>
      <w:proofErr w:type="gramStart"/>
      <w:r w:rsidRPr="00734C1D">
        <w:rPr>
          <w:sz w:val="28"/>
          <w:szCs w:val="28"/>
        </w:rPr>
        <w:t>контроля за</w:t>
      </w:r>
      <w:proofErr w:type="gramEnd"/>
      <w:r w:rsidRPr="00734C1D">
        <w:rPr>
          <w:sz w:val="28"/>
          <w:szCs w:val="28"/>
        </w:rPr>
        <w:t xml:space="preserve"> их своевременным и надлежащим выполнением.</w:t>
      </w:r>
      <w:bookmarkStart w:id="4" w:name="dst226"/>
      <w:bookmarkEnd w:id="4"/>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10) Участвует в информировании населения о мерах пожарной безопасности, в том числе посредством организации и проведения собраний населения.</w:t>
      </w:r>
      <w:bookmarkStart w:id="5" w:name="dst227"/>
      <w:bookmarkEnd w:id="5"/>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11) Вносит предложения по установлению особого противопожарного режима в случае повышения пожарной опасности.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12) Проводит обучение мерам пожарной безопасности неработающего населения, осуществляет противопожарную пропаганду и инструктаж в области пожарной безопасности. </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lastRenderedPageBreak/>
        <w:t>13) Обеспечивает своевременную очистку  территории города Спас-Деменска от горючих отходов, мусора, сухой растительности, зеленых насаждений, произрастающих в непосредственной близости от домов и зданий, препятствующих установке подъемных механизмов и свободному проезду пожарной и специальной техники к месту пожара, а также к источникам пожарного водоснабжения.</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14) Участвует в работе по очистке территорий города Спас-Деменска, прилегающих к лесу, от сухой травянистой растительности, пожнивных остатков, валежника, порубочных остатков, мусора и других горючих материалов. </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 xml:space="preserve">15) Информирует уполномоченный орган администрации </w:t>
      </w:r>
      <w:proofErr w:type="spellStart"/>
      <w:r w:rsidRPr="00734C1D">
        <w:rPr>
          <w:sz w:val="28"/>
          <w:szCs w:val="28"/>
        </w:rPr>
        <w:t>Спас-Деменского</w:t>
      </w:r>
      <w:proofErr w:type="spellEnd"/>
      <w:r w:rsidRPr="00734C1D">
        <w:rPr>
          <w:sz w:val="28"/>
          <w:szCs w:val="28"/>
        </w:rPr>
        <w:t xml:space="preserve"> муниципального округа о нарушениях противопожарных разрывов.</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4D6B8E" w:rsidP="004D6B8E">
      <w:pPr>
        <w:pStyle w:val="a3"/>
        <w:widowControl w:val="0"/>
        <w:tabs>
          <w:tab w:val="left" w:pos="1418"/>
        </w:tabs>
        <w:ind w:left="0" w:firstLine="567"/>
        <w:jc w:val="both"/>
        <w:rPr>
          <w:sz w:val="28"/>
          <w:szCs w:val="28"/>
        </w:rPr>
      </w:pPr>
      <w:r w:rsidRPr="00734C1D">
        <w:rPr>
          <w:sz w:val="28"/>
          <w:szCs w:val="28"/>
        </w:rPr>
        <w:t>3.18. В рамках участия в предупреждении и ликвидации последствий чрезвычайных ситуаций:</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 Принимает участие в проведении эвакуационных мероприятий в случае чрезвычайных ситуаций.</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2) Осуществляет в установленном порядке сбор и обмен информацией в области защиты населения и территорий от чрезвычайных ситуаций, обеспечивают своевременное оповещение и информирование населения, в том числе с использованием специализированных технических средств оповещения и информирования населения в местах массового скопления людей, об угрозе возникновения или о возникновении чрезвычайных ситуаций.</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Участвует при необходимости в работе комиссии по вопросам предупреждения и ликвидации чрезвычайных ситуаций природного и техногенного характера и обеспечения пожарной безопасности.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5) Оказывает содействия по мобилизационной подготовке населения, проживающего на территории города Спас-Деменска, и мобилизации.</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4D6B8E" w:rsidP="004D6B8E">
      <w:pPr>
        <w:pStyle w:val="a3"/>
        <w:widowControl w:val="0"/>
        <w:tabs>
          <w:tab w:val="left" w:pos="1276"/>
        </w:tabs>
        <w:ind w:left="0" w:firstLine="567"/>
        <w:jc w:val="both"/>
        <w:rPr>
          <w:sz w:val="28"/>
          <w:szCs w:val="28"/>
        </w:rPr>
      </w:pPr>
      <w:r w:rsidRPr="00734C1D">
        <w:rPr>
          <w:sz w:val="28"/>
          <w:szCs w:val="28"/>
        </w:rPr>
        <w:t>3.19. В целях осуществления мероприятий по обеспечению безопасности людей на водных объектах, охране их жизни и здоровья:</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 Рассматривает состояние охраны жизни людей на воде, выполняет требования по обеспечению безопасности людей, охраны их жизни и здоровья, участвует в реализации планов мероприятий по обеспечению безопасности людей на водоемах.</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2) Принимает участие в мероприятиях по оборудованию и подготовке к безопасной эксплуатации, техническому обеспечению и благоустройству пляжей, других мест массового отдыха населения на водоемах.</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3) Принимает участие в осуществлении работ, проводимых профессиональными поисково-спасательными формированиями (на воде) по поиску и спасению людей на водоемах в границах  территории города Спас-Деменска.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4) Обеспечивает население всесторонней информацией, необходимой для безопасного пребывания людей на водных объектах.</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4D6B8E" w:rsidP="004D6B8E">
      <w:pPr>
        <w:pStyle w:val="a3"/>
        <w:widowControl w:val="0"/>
        <w:tabs>
          <w:tab w:val="left" w:pos="1418"/>
        </w:tabs>
        <w:ind w:left="0" w:firstLine="567"/>
        <w:jc w:val="both"/>
        <w:rPr>
          <w:sz w:val="28"/>
          <w:szCs w:val="28"/>
        </w:rPr>
      </w:pPr>
      <w:r w:rsidRPr="00734C1D">
        <w:rPr>
          <w:sz w:val="28"/>
          <w:szCs w:val="28"/>
        </w:rPr>
        <w:t>3.20. В целях содействия в развитии сельскохозяйственного производства, создания условий для развития малого и среднего предпринимательства:</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r w:rsidRPr="00734C1D">
        <w:rPr>
          <w:sz w:val="28"/>
          <w:szCs w:val="28"/>
        </w:rPr>
        <w:t>1) Создает общие благоприятные условия при осуществлении хозяйственной деятельности для субъектов малого и среднего предпринимательства, определяемых в соответствии с критериями, установленными Федеральным законом.</w:t>
      </w:r>
    </w:p>
    <w:p w:rsidR="004D6B8E" w:rsidRPr="00734C1D" w:rsidRDefault="004D6B8E" w:rsidP="004D6B8E">
      <w:pPr>
        <w:ind w:firstLine="567"/>
        <w:jc w:val="both"/>
        <w:rPr>
          <w:rFonts w:eastAsia="Calibri"/>
          <w:sz w:val="28"/>
          <w:szCs w:val="28"/>
        </w:rPr>
      </w:pPr>
      <w:r w:rsidRPr="00734C1D">
        <w:rPr>
          <w:rFonts w:eastAsia="Calibri"/>
          <w:sz w:val="28"/>
          <w:szCs w:val="28"/>
        </w:rPr>
        <w:lastRenderedPageBreak/>
        <w:t>2) Оказывает содействие в организации выставок, ярмарок, семинаров и иных мероприятий, направленных на повышение информированности и деловой активности субъектов предпринимательства на  территории города Спас-Деменска.</w:t>
      </w:r>
    </w:p>
    <w:p w:rsidR="004D6B8E" w:rsidRPr="00734C1D" w:rsidRDefault="004D6B8E" w:rsidP="004D6B8E">
      <w:pPr>
        <w:pStyle w:val="a3"/>
        <w:widowControl w:val="0"/>
        <w:tabs>
          <w:tab w:val="left" w:pos="-2552"/>
          <w:tab w:val="left" w:pos="-2410"/>
          <w:tab w:val="left" w:pos="-2127"/>
          <w:tab w:val="left" w:pos="1560"/>
        </w:tabs>
        <w:ind w:left="0" w:firstLine="567"/>
        <w:jc w:val="both"/>
        <w:rPr>
          <w:rFonts w:eastAsia="Calibri"/>
          <w:sz w:val="28"/>
          <w:szCs w:val="28"/>
        </w:rPr>
      </w:pPr>
      <w:r w:rsidRPr="00734C1D">
        <w:rPr>
          <w:sz w:val="28"/>
          <w:szCs w:val="28"/>
        </w:rPr>
        <w:t xml:space="preserve">3) Собирает статистическую информацию о деятельности субъектов малого и среднего предпринимательства, предоставляет иную статистическую информацию в рамках компетенции Городского отдела, необходимую для формирования отчетов по </w:t>
      </w:r>
      <w:proofErr w:type="spellStart"/>
      <w:r w:rsidRPr="00734C1D">
        <w:rPr>
          <w:sz w:val="28"/>
          <w:szCs w:val="28"/>
        </w:rPr>
        <w:t>Спас-Деменскому</w:t>
      </w:r>
      <w:proofErr w:type="spellEnd"/>
      <w:r w:rsidRPr="00734C1D">
        <w:rPr>
          <w:sz w:val="28"/>
          <w:szCs w:val="28"/>
        </w:rPr>
        <w:t xml:space="preserve"> муниципальному округу.</w:t>
      </w:r>
    </w:p>
    <w:p w:rsidR="004D6B8E" w:rsidRPr="00734C1D" w:rsidRDefault="004D6B8E" w:rsidP="004D6B8E">
      <w:pPr>
        <w:pStyle w:val="a3"/>
        <w:widowControl w:val="0"/>
        <w:tabs>
          <w:tab w:val="left" w:pos="-2552"/>
          <w:tab w:val="left" w:pos="-2410"/>
          <w:tab w:val="left" w:pos="-2127"/>
          <w:tab w:val="left" w:pos="1560"/>
        </w:tabs>
        <w:ind w:left="0" w:firstLine="567"/>
        <w:jc w:val="both"/>
        <w:rPr>
          <w:sz w:val="28"/>
          <w:szCs w:val="28"/>
        </w:rPr>
      </w:pPr>
    </w:p>
    <w:p w:rsidR="004D6B8E" w:rsidRPr="00734C1D" w:rsidRDefault="004D6B8E" w:rsidP="004D6B8E">
      <w:pPr>
        <w:pStyle w:val="a3"/>
        <w:widowControl w:val="0"/>
        <w:tabs>
          <w:tab w:val="left" w:pos="-2552"/>
          <w:tab w:val="left" w:pos="-2410"/>
          <w:tab w:val="left" w:pos="-2127"/>
          <w:tab w:val="left" w:pos="1560"/>
        </w:tabs>
        <w:ind w:left="0" w:firstLine="567"/>
        <w:jc w:val="both"/>
        <w:rPr>
          <w:color w:val="000000" w:themeColor="text1"/>
          <w:sz w:val="28"/>
          <w:szCs w:val="28"/>
        </w:rPr>
      </w:pPr>
      <w:r w:rsidRPr="00734C1D">
        <w:rPr>
          <w:color w:val="000000" w:themeColor="text1"/>
          <w:sz w:val="28"/>
          <w:szCs w:val="28"/>
        </w:rPr>
        <w:t>3.21. В целях рассмотрения обращений граждан:</w:t>
      </w:r>
    </w:p>
    <w:p w:rsidR="004D6B8E" w:rsidRPr="00734C1D" w:rsidRDefault="004D6B8E" w:rsidP="004D6B8E">
      <w:pPr>
        <w:pStyle w:val="a5"/>
        <w:jc w:val="both"/>
        <w:rPr>
          <w:rFonts w:ascii="Times New Roman" w:hAnsi="Times New Roman"/>
          <w:sz w:val="28"/>
          <w:szCs w:val="28"/>
        </w:rPr>
      </w:pPr>
      <w:r w:rsidRPr="00734C1D">
        <w:rPr>
          <w:rFonts w:ascii="Times New Roman" w:hAnsi="Times New Roman"/>
          <w:sz w:val="28"/>
          <w:szCs w:val="28"/>
        </w:rPr>
        <w:t xml:space="preserve">1) Готовит ответ на обращения граждан, поступающие в рамках системы «Инцидент-менеджмент» в течение 2х часов (в рамках рабочего времени), либо в течение суток (в рамках выходного/праздничного дня), и направляет его специалисту администрации </w:t>
      </w:r>
      <w:proofErr w:type="spellStart"/>
      <w:r w:rsidRPr="00734C1D">
        <w:rPr>
          <w:rFonts w:ascii="Times New Roman" w:hAnsi="Times New Roman"/>
          <w:sz w:val="28"/>
          <w:szCs w:val="28"/>
        </w:rPr>
        <w:t>Спас-Деменского</w:t>
      </w:r>
      <w:proofErr w:type="spellEnd"/>
      <w:r w:rsidRPr="00734C1D">
        <w:rPr>
          <w:rFonts w:ascii="Times New Roman" w:hAnsi="Times New Roman"/>
          <w:sz w:val="28"/>
          <w:szCs w:val="28"/>
        </w:rPr>
        <w:t xml:space="preserve"> муниципального округа по средствам телекоммуникационной сети Интернет (электронной почты), </w:t>
      </w:r>
      <w:proofErr w:type="spellStart"/>
      <w:r w:rsidRPr="00734C1D">
        <w:rPr>
          <w:rFonts w:ascii="Times New Roman" w:hAnsi="Times New Roman"/>
          <w:sz w:val="28"/>
          <w:szCs w:val="28"/>
        </w:rPr>
        <w:t>мессенджера</w:t>
      </w:r>
      <w:proofErr w:type="spellEnd"/>
      <w:r w:rsidRPr="00734C1D">
        <w:rPr>
          <w:rFonts w:ascii="Times New Roman" w:hAnsi="Times New Roman"/>
          <w:sz w:val="28"/>
          <w:szCs w:val="28"/>
        </w:rPr>
        <w:t xml:space="preserve"> «</w:t>
      </w:r>
      <w:r w:rsidRPr="00734C1D">
        <w:rPr>
          <w:rFonts w:ascii="Times New Roman" w:hAnsi="Times New Roman"/>
          <w:sz w:val="28"/>
          <w:szCs w:val="28"/>
          <w:lang w:val="en-US"/>
        </w:rPr>
        <w:t>Telegram</w:t>
      </w:r>
      <w:r w:rsidRPr="00734C1D">
        <w:rPr>
          <w:rFonts w:ascii="Times New Roman" w:hAnsi="Times New Roman"/>
          <w:sz w:val="28"/>
          <w:szCs w:val="28"/>
        </w:rPr>
        <w:t>».</w:t>
      </w:r>
    </w:p>
    <w:p w:rsidR="004D6B8E" w:rsidRPr="00734C1D" w:rsidRDefault="004D6B8E" w:rsidP="004D6B8E">
      <w:pPr>
        <w:pStyle w:val="a5"/>
        <w:jc w:val="both"/>
        <w:rPr>
          <w:rFonts w:ascii="Times New Roman" w:hAnsi="Times New Roman"/>
          <w:sz w:val="28"/>
          <w:szCs w:val="28"/>
        </w:rPr>
      </w:pPr>
      <w:r w:rsidRPr="00734C1D">
        <w:rPr>
          <w:rFonts w:ascii="Times New Roman" w:hAnsi="Times New Roman"/>
          <w:sz w:val="28"/>
          <w:szCs w:val="28"/>
        </w:rPr>
        <w:t xml:space="preserve">2) Готовит информацию для подготовки ответа на обращения граждан, поступившие через систему «Платформа обратной связи» и направляет ее </w:t>
      </w:r>
      <w:proofErr w:type="gramStart"/>
      <w:r w:rsidRPr="00734C1D">
        <w:rPr>
          <w:rFonts w:ascii="Times New Roman" w:hAnsi="Times New Roman"/>
          <w:sz w:val="28"/>
          <w:szCs w:val="28"/>
        </w:rPr>
        <w:t>в</w:t>
      </w:r>
      <w:proofErr w:type="gramEnd"/>
      <w:r w:rsidRPr="00734C1D">
        <w:rPr>
          <w:rFonts w:ascii="Times New Roman" w:hAnsi="Times New Roman"/>
          <w:sz w:val="28"/>
          <w:szCs w:val="28"/>
        </w:rPr>
        <w:t xml:space="preserve"> </w:t>
      </w:r>
      <w:proofErr w:type="gramStart"/>
      <w:r w:rsidRPr="00734C1D">
        <w:rPr>
          <w:rFonts w:ascii="Times New Roman" w:hAnsi="Times New Roman"/>
          <w:sz w:val="28"/>
          <w:szCs w:val="28"/>
        </w:rPr>
        <w:t>специалисту</w:t>
      </w:r>
      <w:proofErr w:type="gramEnd"/>
      <w:r w:rsidRPr="00734C1D">
        <w:rPr>
          <w:rFonts w:ascii="Times New Roman" w:hAnsi="Times New Roman"/>
          <w:sz w:val="28"/>
          <w:szCs w:val="28"/>
        </w:rPr>
        <w:t xml:space="preserve"> администрации </w:t>
      </w:r>
      <w:proofErr w:type="spellStart"/>
      <w:r w:rsidRPr="00734C1D">
        <w:rPr>
          <w:rFonts w:ascii="Times New Roman" w:hAnsi="Times New Roman"/>
          <w:sz w:val="28"/>
          <w:szCs w:val="28"/>
        </w:rPr>
        <w:t>Спас-Деменского</w:t>
      </w:r>
      <w:proofErr w:type="spellEnd"/>
      <w:r w:rsidRPr="00734C1D">
        <w:rPr>
          <w:rFonts w:ascii="Times New Roman" w:hAnsi="Times New Roman"/>
          <w:sz w:val="28"/>
          <w:szCs w:val="28"/>
        </w:rPr>
        <w:t xml:space="preserve"> муниципального округа в рамках установленного времени.</w:t>
      </w:r>
    </w:p>
    <w:p w:rsidR="004D6B8E" w:rsidRPr="00734C1D" w:rsidRDefault="004D6B8E" w:rsidP="004D6B8E">
      <w:pPr>
        <w:pStyle w:val="a5"/>
        <w:jc w:val="both"/>
        <w:rPr>
          <w:rFonts w:ascii="Times New Roman" w:hAnsi="Times New Roman"/>
          <w:sz w:val="28"/>
          <w:szCs w:val="28"/>
        </w:rPr>
      </w:pPr>
      <w:r w:rsidRPr="00734C1D">
        <w:rPr>
          <w:rFonts w:ascii="Times New Roman" w:hAnsi="Times New Roman"/>
          <w:sz w:val="28"/>
          <w:szCs w:val="28"/>
        </w:rPr>
        <w:t>3) Готовит информацию для подготовки</w:t>
      </w:r>
      <w:bookmarkStart w:id="6" w:name="_GoBack"/>
      <w:bookmarkEnd w:id="6"/>
      <w:r w:rsidRPr="00734C1D">
        <w:rPr>
          <w:rFonts w:ascii="Times New Roman" w:hAnsi="Times New Roman"/>
          <w:sz w:val="28"/>
          <w:szCs w:val="28"/>
        </w:rPr>
        <w:t xml:space="preserve"> ответа по обращениям граждан, поступивших в администрацию </w:t>
      </w:r>
      <w:proofErr w:type="spellStart"/>
      <w:r w:rsidRPr="00734C1D">
        <w:rPr>
          <w:rFonts w:ascii="Times New Roman" w:hAnsi="Times New Roman"/>
          <w:sz w:val="28"/>
          <w:szCs w:val="28"/>
        </w:rPr>
        <w:t>Спас-Деменского</w:t>
      </w:r>
      <w:proofErr w:type="spellEnd"/>
      <w:r w:rsidRPr="00734C1D">
        <w:rPr>
          <w:rFonts w:ascii="Times New Roman" w:hAnsi="Times New Roman"/>
          <w:sz w:val="28"/>
          <w:szCs w:val="28"/>
        </w:rPr>
        <w:t xml:space="preserve"> муниципального округа в рамках Федерального закона от 02.05.2006 №59-ФЗ «О порядке обращений граждан Российской Федерации», и направляет ее специалисту Администрации </w:t>
      </w:r>
      <w:proofErr w:type="spellStart"/>
      <w:r w:rsidRPr="00734C1D">
        <w:rPr>
          <w:rFonts w:ascii="Times New Roman" w:hAnsi="Times New Roman"/>
          <w:sz w:val="28"/>
          <w:szCs w:val="28"/>
        </w:rPr>
        <w:t>Спас-Деменского</w:t>
      </w:r>
      <w:proofErr w:type="spellEnd"/>
      <w:r w:rsidRPr="00734C1D">
        <w:rPr>
          <w:rFonts w:ascii="Times New Roman" w:hAnsi="Times New Roman"/>
          <w:sz w:val="28"/>
          <w:szCs w:val="28"/>
        </w:rPr>
        <w:t xml:space="preserve"> муниципального округа в рамках установленного времени.</w:t>
      </w:r>
    </w:p>
    <w:p w:rsidR="004D6B8E" w:rsidRPr="00734C1D" w:rsidRDefault="004D6B8E" w:rsidP="004D6B8E">
      <w:pPr>
        <w:pStyle w:val="a5"/>
        <w:jc w:val="both"/>
        <w:rPr>
          <w:rFonts w:ascii="Times New Roman" w:hAnsi="Times New Roman"/>
          <w:sz w:val="28"/>
          <w:szCs w:val="28"/>
        </w:rPr>
      </w:pPr>
      <w:r w:rsidRPr="00734C1D">
        <w:rPr>
          <w:rFonts w:ascii="Times New Roman" w:hAnsi="Times New Roman"/>
          <w:sz w:val="28"/>
          <w:szCs w:val="28"/>
        </w:rPr>
        <w:t xml:space="preserve">4) Предоставляет информационные материалы и прочие сведения для размещения информации о работе Городского отдела на официальном сайте администрации </w:t>
      </w:r>
      <w:proofErr w:type="spellStart"/>
      <w:r w:rsidRPr="00734C1D">
        <w:rPr>
          <w:rFonts w:ascii="Times New Roman" w:hAnsi="Times New Roman"/>
          <w:sz w:val="28"/>
          <w:szCs w:val="28"/>
        </w:rPr>
        <w:t>Спас-Деменского</w:t>
      </w:r>
      <w:proofErr w:type="spellEnd"/>
      <w:r w:rsidRPr="00734C1D">
        <w:rPr>
          <w:rFonts w:ascii="Times New Roman" w:hAnsi="Times New Roman"/>
          <w:sz w:val="28"/>
          <w:szCs w:val="28"/>
        </w:rPr>
        <w:t xml:space="preserve"> муниципального округа и в сообществах в социальной сети </w:t>
      </w:r>
      <w:proofErr w:type="spellStart"/>
      <w:r w:rsidRPr="00734C1D">
        <w:rPr>
          <w:rFonts w:ascii="Times New Roman" w:hAnsi="Times New Roman"/>
          <w:sz w:val="28"/>
          <w:szCs w:val="28"/>
        </w:rPr>
        <w:t>ВКонтакте</w:t>
      </w:r>
      <w:proofErr w:type="spellEnd"/>
      <w:r w:rsidRPr="00734C1D">
        <w:rPr>
          <w:rFonts w:ascii="Times New Roman" w:hAnsi="Times New Roman"/>
          <w:sz w:val="28"/>
          <w:szCs w:val="28"/>
        </w:rPr>
        <w:t xml:space="preserve">, Одноклассники и </w:t>
      </w:r>
      <w:proofErr w:type="spellStart"/>
      <w:r w:rsidRPr="00734C1D">
        <w:rPr>
          <w:rFonts w:ascii="Times New Roman" w:hAnsi="Times New Roman"/>
          <w:sz w:val="28"/>
          <w:szCs w:val="28"/>
        </w:rPr>
        <w:t>мессенджере</w:t>
      </w:r>
      <w:proofErr w:type="spellEnd"/>
      <w:proofErr w:type="gramStart"/>
      <w:r w:rsidRPr="00734C1D">
        <w:rPr>
          <w:rFonts w:ascii="Times New Roman" w:hAnsi="Times New Roman"/>
          <w:sz w:val="28"/>
          <w:szCs w:val="28"/>
          <w:lang w:val="en-US"/>
        </w:rPr>
        <w:t>Telegram</w:t>
      </w:r>
      <w:proofErr w:type="gramEnd"/>
      <w:r w:rsidRPr="00734C1D">
        <w:rPr>
          <w:rFonts w:ascii="Times New Roman" w:hAnsi="Times New Roman"/>
          <w:sz w:val="28"/>
          <w:szCs w:val="28"/>
        </w:rPr>
        <w:t>.</w:t>
      </w:r>
    </w:p>
    <w:p w:rsidR="004D6B8E" w:rsidRPr="00734C1D" w:rsidRDefault="004D6B8E" w:rsidP="004D6B8E">
      <w:pPr>
        <w:pStyle w:val="a3"/>
        <w:widowControl w:val="0"/>
        <w:tabs>
          <w:tab w:val="left" w:pos="1276"/>
        </w:tabs>
        <w:ind w:left="0" w:firstLine="567"/>
        <w:jc w:val="both"/>
        <w:rPr>
          <w:sz w:val="28"/>
          <w:szCs w:val="28"/>
        </w:rPr>
      </w:pPr>
    </w:p>
    <w:p w:rsidR="004D6B8E" w:rsidRPr="00167C52" w:rsidRDefault="004D6B8E" w:rsidP="004D6B8E">
      <w:pPr>
        <w:jc w:val="center"/>
        <w:rPr>
          <w:b/>
          <w:sz w:val="28"/>
          <w:szCs w:val="28"/>
        </w:rPr>
      </w:pPr>
      <w:r w:rsidRPr="00167C52">
        <w:rPr>
          <w:b/>
          <w:sz w:val="28"/>
          <w:szCs w:val="28"/>
        </w:rPr>
        <w:t>4</w:t>
      </w:r>
      <w:r w:rsidR="00167C52" w:rsidRPr="00167C52">
        <w:rPr>
          <w:b/>
          <w:sz w:val="28"/>
          <w:szCs w:val="28"/>
        </w:rPr>
        <w:t xml:space="preserve">. Права и обязанности </w:t>
      </w:r>
      <w:r w:rsidRPr="00167C52">
        <w:rPr>
          <w:b/>
          <w:sz w:val="28"/>
          <w:szCs w:val="28"/>
        </w:rPr>
        <w:t xml:space="preserve"> отдела</w:t>
      </w:r>
      <w:r w:rsidR="00167C52" w:rsidRPr="00167C52">
        <w:rPr>
          <w:b/>
          <w:sz w:val="28"/>
          <w:szCs w:val="28"/>
        </w:rPr>
        <w:t xml:space="preserve"> городского хозяйства</w:t>
      </w:r>
    </w:p>
    <w:p w:rsidR="004D6B8E" w:rsidRDefault="004D6B8E" w:rsidP="004D6B8E">
      <w:pPr>
        <w:jc w:val="center"/>
        <w:rPr>
          <w:b/>
          <w:sz w:val="28"/>
          <w:szCs w:val="28"/>
        </w:rPr>
      </w:pPr>
    </w:p>
    <w:p w:rsidR="004D6B8E" w:rsidRDefault="004D6B8E" w:rsidP="004D6B8E">
      <w:pPr>
        <w:ind w:firstLine="567"/>
        <w:jc w:val="both"/>
        <w:rPr>
          <w:sz w:val="28"/>
          <w:szCs w:val="28"/>
        </w:rPr>
      </w:pPr>
      <w:r>
        <w:rPr>
          <w:sz w:val="28"/>
          <w:szCs w:val="28"/>
        </w:rPr>
        <w:t>4.1. Городской отдел для осуществления возложенных на него функций имеет право:</w:t>
      </w:r>
    </w:p>
    <w:p w:rsidR="004D6B8E" w:rsidRDefault="004D6B8E" w:rsidP="004D6B8E">
      <w:pPr>
        <w:ind w:firstLine="567"/>
        <w:jc w:val="both"/>
        <w:rPr>
          <w:sz w:val="28"/>
          <w:szCs w:val="28"/>
        </w:rPr>
      </w:pPr>
      <w:r>
        <w:rPr>
          <w:sz w:val="28"/>
          <w:szCs w:val="28"/>
        </w:rPr>
        <w:t>4.1.1. Готовить проекты муниципальных правовых актов по вопросам, входящим в компетенцию Городского отдела.</w:t>
      </w:r>
    </w:p>
    <w:p w:rsidR="004D6B8E" w:rsidRDefault="004D6B8E" w:rsidP="004D6B8E">
      <w:pPr>
        <w:ind w:firstLine="567"/>
        <w:jc w:val="both"/>
        <w:rPr>
          <w:sz w:val="28"/>
          <w:szCs w:val="28"/>
        </w:rPr>
      </w:pPr>
      <w:r>
        <w:rPr>
          <w:sz w:val="28"/>
          <w:szCs w:val="28"/>
        </w:rPr>
        <w:t>4.1.2. Запрашивать и получать в установленном порядке от государственных органов, органов местного самоуправления, организаций сведения, необходимые для осуществления возложенных на Городской отдел функций.</w:t>
      </w:r>
    </w:p>
    <w:p w:rsidR="004D6B8E" w:rsidRDefault="004D6B8E" w:rsidP="004D6B8E">
      <w:pPr>
        <w:ind w:firstLine="567"/>
        <w:jc w:val="both"/>
        <w:rPr>
          <w:sz w:val="28"/>
          <w:szCs w:val="28"/>
        </w:rPr>
      </w:pPr>
      <w:r>
        <w:rPr>
          <w:sz w:val="28"/>
          <w:szCs w:val="28"/>
        </w:rPr>
        <w:t xml:space="preserve">4.1.3. Привлекать к участию в своей деятельности (с согласия соответствующего руководителя) представителей органов местного самоуправления </w:t>
      </w:r>
      <w:proofErr w:type="spellStart"/>
      <w:r>
        <w:rPr>
          <w:sz w:val="28"/>
          <w:szCs w:val="28"/>
        </w:rPr>
        <w:t>Спас-Деменского</w:t>
      </w:r>
      <w:proofErr w:type="spellEnd"/>
      <w:r>
        <w:rPr>
          <w:sz w:val="28"/>
          <w:szCs w:val="28"/>
        </w:rPr>
        <w:t xml:space="preserve"> муниципального округа Калужской области.</w:t>
      </w:r>
    </w:p>
    <w:p w:rsidR="004D6B8E" w:rsidRDefault="004D6B8E" w:rsidP="004D6B8E">
      <w:pPr>
        <w:ind w:firstLine="567"/>
        <w:jc w:val="both"/>
        <w:rPr>
          <w:sz w:val="28"/>
          <w:szCs w:val="28"/>
        </w:rPr>
      </w:pPr>
      <w:r>
        <w:rPr>
          <w:sz w:val="28"/>
          <w:szCs w:val="28"/>
        </w:rPr>
        <w:t>4.1.4. Проводить совещания, семинары, встречи и другие мероприятия по вопросам, входящим в компетенцию Городского отдела.</w:t>
      </w:r>
    </w:p>
    <w:p w:rsidR="004D6B8E" w:rsidRDefault="004D6B8E" w:rsidP="004D6B8E">
      <w:pPr>
        <w:ind w:firstLine="567"/>
        <w:jc w:val="both"/>
        <w:rPr>
          <w:sz w:val="28"/>
          <w:szCs w:val="28"/>
        </w:rPr>
      </w:pPr>
      <w:r>
        <w:rPr>
          <w:sz w:val="28"/>
          <w:szCs w:val="28"/>
        </w:rPr>
        <w:t>4.1.5. Информировать население через средства массовой информации по вопросам, входящим в компетенцию Городского отдела.</w:t>
      </w:r>
    </w:p>
    <w:p w:rsidR="004D6B8E" w:rsidRDefault="004D6B8E" w:rsidP="004D6B8E">
      <w:pPr>
        <w:ind w:firstLine="567"/>
        <w:jc w:val="both"/>
        <w:rPr>
          <w:sz w:val="28"/>
          <w:szCs w:val="28"/>
        </w:rPr>
      </w:pPr>
      <w:r>
        <w:rPr>
          <w:sz w:val="28"/>
          <w:szCs w:val="28"/>
        </w:rPr>
        <w:t xml:space="preserve">4.1.6. Вести переписку и взаимодействовать в иных формах с государственными органами, органами местного самоуправления, их должностными лицами, </w:t>
      </w:r>
      <w:r>
        <w:rPr>
          <w:sz w:val="28"/>
          <w:szCs w:val="28"/>
        </w:rPr>
        <w:lastRenderedPageBreak/>
        <w:t>общественными объединениями, юридическими и физическими лицами по вопросам, отнесённым к полномочиям Городского отдела.</w:t>
      </w:r>
    </w:p>
    <w:p w:rsidR="004D6B8E" w:rsidRDefault="004D6B8E" w:rsidP="004D6B8E">
      <w:pPr>
        <w:ind w:firstLine="567"/>
        <w:jc w:val="both"/>
        <w:rPr>
          <w:sz w:val="28"/>
          <w:szCs w:val="28"/>
        </w:rPr>
      </w:pPr>
      <w:r>
        <w:rPr>
          <w:sz w:val="28"/>
          <w:szCs w:val="28"/>
        </w:rPr>
        <w:t>4.2. Городской отдел для осуществления возложенных на него функций обязан:</w:t>
      </w:r>
    </w:p>
    <w:p w:rsidR="004D6B8E" w:rsidRDefault="004D6B8E" w:rsidP="004D6B8E">
      <w:pPr>
        <w:ind w:firstLine="567"/>
        <w:jc w:val="both"/>
        <w:rPr>
          <w:sz w:val="28"/>
          <w:szCs w:val="28"/>
        </w:rPr>
      </w:pPr>
      <w:r>
        <w:rPr>
          <w:sz w:val="28"/>
          <w:szCs w:val="28"/>
        </w:rPr>
        <w:t>4.2.1. Осуществлять собственный документооборот и работу по комплектованию, хранению, учету и использованию архивных документов, образовавшихся в процессе деятельности Городского отдела, в соответствии с действующим законодательством.</w:t>
      </w:r>
    </w:p>
    <w:p w:rsidR="004D6B8E" w:rsidRDefault="004D6B8E" w:rsidP="004D6B8E">
      <w:pPr>
        <w:ind w:firstLine="567"/>
        <w:jc w:val="both"/>
        <w:rPr>
          <w:sz w:val="28"/>
          <w:szCs w:val="28"/>
        </w:rPr>
      </w:pPr>
      <w:r>
        <w:rPr>
          <w:sz w:val="28"/>
          <w:szCs w:val="28"/>
        </w:rPr>
        <w:t>4.2.2. Составлять и представлять бюджетную, статистическую и иную отчетность в установленной сфере деятельности Городского отдела в порядке и сроки, установленные законодательством Российской Федерации.</w:t>
      </w:r>
    </w:p>
    <w:p w:rsidR="004D6B8E" w:rsidRDefault="004D6B8E" w:rsidP="004D6B8E">
      <w:pPr>
        <w:ind w:firstLine="567"/>
        <w:jc w:val="both"/>
        <w:rPr>
          <w:sz w:val="28"/>
          <w:szCs w:val="28"/>
        </w:rPr>
      </w:pPr>
      <w:r>
        <w:rPr>
          <w:sz w:val="28"/>
          <w:szCs w:val="28"/>
        </w:rPr>
        <w:t xml:space="preserve">4.2.3. Вносить предложения Главе </w:t>
      </w:r>
      <w:proofErr w:type="spellStart"/>
      <w:r>
        <w:rPr>
          <w:sz w:val="28"/>
          <w:szCs w:val="28"/>
        </w:rPr>
        <w:t>Спас-Деменского</w:t>
      </w:r>
      <w:proofErr w:type="spellEnd"/>
      <w:r>
        <w:rPr>
          <w:sz w:val="28"/>
          <w:szCs w:val="28"/>
        </w:rPr>
        <w:t xml:space="preserve"> муниципального округа по материально-техническому обеспечению и совершенствованию деятельности Городского отдела;</w:t>
      </w:r>
    </w:p>
    <w:p w:rsidR="004D6B8E" w:rsidRDefault="004D6B8E" w:rsidP="004D6B8E">
      <w:pPr>
        <w:ind w:firstLine="567"/>
        <w:jc w:val="both"/>
        <w:rPr>
          <w:sz w:val="28"/>
          <w:szCs w:val="28"/>
        </w:rPr>
      </w:pPr>
      <w:r>
        <w:rPr>
          <w:sz w:val="28"/>
          <w:szCs w:val="28"/>
        </w:rPr>
        <w:t>4.2.4. Использовать в своей деятельности имеющиеся средства связи, копировально-множительную, вычислительную технику, служебный транспорт и т.п.</w:t>
      </w:r>
    </w:p>
    <w:p w:rsidR="00167C52" w:rsidRDefault="00167C52" w:rsidP="004D6B8E">
      <w:pPr>
        <w:ind w:firstLine="567"/>
        <w:jc w:val="both"/>
        <w:rPr>
          <w:sz w:val="28"/>
          <w:szCs w:val="28"/>
        </w:rPr>
      </w:pPr>
    </w:p>
    <w:p w:rsidR="004D6B8E" w:rsidRPr="00167C52" w:rsidRDefault="004D6B8E" w:rsidP="004D6B8E">
      <w:pPr>
        <w:jc w:val="center"/>
        <w:rPr>
          <w:b/>
          <w:sz w:val="28"/>
          <w:szCs w:val="28"/>
        </w:rPr>
      </w:pPr>
      <w:r>
        <w:rPr>
          <w:b/>
          <w:sz w:val="28"/>
          <w:szCs w:val="28"/>
        </w:rPr>
        <w:t xml:space="preserve"> </w:t>
      </w:r>
      <w:r w:rsidRPr="00167C52">
        <w:rPr>
          <w:b/>
          <w:sz w:val="28"/>
          <w:szCs w:val="28"/>
        </w:rPr>
        <w:t>5. Орг</w:t>
      </w:r>
      <w:r w:rsidR="00E639FE">
        <w:rPr>
          <w:b/>
          <w:sz w:val="28"/>
          <w:szCs w:val="28"/>
        </w:rPr>
        <w:t xml:space="preserve">анизация деятельности </w:t>
      </w:r>
      <w:r w:rsidRPr="00167C52">
        <w:rPr>
          <w:b/>
          <w:sz w:val="28"/>
          <w:szCs w:val="28"/>
        </w:rPr>
        <w:t xml:space="preserve"> отдела</w:t>
      </w:r>
      <w:r w:rsidR="00167C52" w:rsidRPr="00167C52">
        <w:rPr>
          <w:b/>
          <w:sz w:val="28"/>
          <w:szCs w:val="28"/>
        </w:rPr>
        <w:t xml:space="preserve"> городского хозяйства</w:t>
      </w:r>
    </w:p>
    <w:p w:rsidR="004D6B8E" w:rsidRDefault="004D6B8E" w:rsidP="004D6B8E">
      <w:pPr>
        <w:jc w:val="center"/>
        <w:rPr>
          <w:sz w:val="28"/>
          <w:szCs w:val="28"/>
        </w:rPr>
      </w:pPr>
    </w:p>
    <w:p w:rsidR="004D6B8E" w:rsidRDefault="00167C52" w:rsidP="004D6B8E">
      <w:pPr>
        <w:ind w:firstLine="567"/>
        <w:jc w:val="both"/>
        <w:rPr>
          <w:sz w:val="28"/>
          <w:szCs w:val="28"/>
        </w:rPr>
      </w:pPr>
      <w:r>
        <w:rPr>
          <w:sz w:val="28"/>
          <w:szCs w:val="28"/>
        </w:rPr>
        <w:t>5.1.  Руководит деятельностью г</w:t>
      </w:r>
      <w:r w:rsidR="004D6B8E">
        <w:rPr>
          <w:sz w:val="28"/>
          <w:szCs w:val="28"/>
        </w:rPr>
        <w:t xml:space="preserve">ородского отдела заместитель Главы </w:t>
      </w:r>
      <w:proofErr w:type="spellStart"/>
      <w:r w:rsidR="004D6B8E">
        <w:rPr>
          <w:sz w:val="28"/>
          <w:szCs w:val="28"/>
        </w:rPr>
        <w:t>Спас-Деменского</w:t>
      </w:r>
      <w:proofErr w:type="spellEnd"/>
      <w:r w:rsidR="004D6B8E">
        <w:rPr>
          <w:sz w:val="28"/>
          <w:szCs w:val="28"/>
        </w:rPr>
        <w:t xml:space="preserve"> муниципального округа -</w:t>
      </w:r>
      <w:r>
        <w:rPr>
          <w:sz w:val="28"/>
          <w:szCs w:val="28"/>
        </w:rPr>
        <w:t xml:space="preserve"> начальник </w:t>
      </w:r>
      <w:r w:rsidR="004D6B8E">
        <w:rPr>
          <w:sz w:val="28"/>
          <w:szCs w:val="28"/>
        </w:rPr>
        <w:t xml:space="preserve"> отдела, назначаемый на должность и освобождаемый от должности распоряжением Главы </w:t>
      </w:r>
      <w:proofErr w:type="spellStart"/>
      <w:r w:rsidR="004D6B8E">
        <w:rPr>
          <w:sz w:val="28"/>
          <w:szCs w:val="28"/>
        </w:rPr>
        <w:t>Спас-Деменского</w:t>
      </w:r>
      <w:proofErr w:type="spellEnd"/>
      <w:r w:rsidR="004D6B8E">
        <w:rPr>
          <w:sz w:val="28"/>
          <w:szCs w:val="28"/>
        </w:rPr>
        <w:t xml:space="preserve"> муниципального округа Калужской области.</w:t>
      </w:r>
    </w:p>
    <w:p w:rsidR="004D6B8E" w:rsidRDefault="00167C52" w:rsidP="004D6B8E">
      <w:pPr>
        <w:ind w:firstLine="567"/>
        <w:jc w:val="both"/>
        <w:rPr>
          <w:sz w:val="28"/>
          <w:szCs w:val="28"/>
        </w:rPr>
      </w:pPr>
      <w:r>
        <w:rPr>
          <w:sz w:val="28"/>
          <w:szCs w:val="28"/>
        </w:rPr>
        <w:t>5.2.    Начальник г</w:t>
      </w:r>
      <w:r w:rsidR="004D6B8E">
        <w:rPr>
          <w:sz w:val="28"/>
          <w:szCs w:val="28"/>
        </w:rPr>
        <w:t>ородского отдела:</w:t>
      </w:r>
    </w:p>
    <w:p w:rsidR="004D6B8E" w:rsidRDefault="004D6B8E" w:rsidP="004D6B8E">
      <w:pPr>
        <w:ind w:firstLine="567"/>
        <w:jc w:val="both"/>
        <w:rPr>
          <w:sz w:val="28"/>
          <w:szCs w:val="28"/>
        </w:rPr>
      </w:pPr>
      <w:r>
        <w:rPr>
          <w:sz w:val="28"/>
          <w:szCs w:val="28"/>
        </w:rPr>
        <w:t>5.2.1. Организует в соответствии</w:t>
      </w:r>
      <w:r w:rsidR="00167C52">
        <w:rPr>
          <w:sz w:val="28"/>
          <w:szCs w:val="28"/>
        </w:rPr>
        <w:t xml:space="preserve"> с настоящим Положением работу г</w:t>
      </w:r>
      <w:r>
        <w:rPr>
          <w:sz w:val="28"/>
          <w:szCs w:val="28"/>
        </w:rPr>
        <w:t>ородского отдела;</w:t>
      </w:r>
    </w:p>
    <w:p w:rsidR="004D6B8E" w:rsidRDefault="004D6B8E" w:rsidP="004D6B8E">
      <w:pPr>
        <w:ind w:firstLine="567"/>
        <w:jc w:val="both"/>
        <w:rPr>
          <w:sz w:val="28"/>
          <w:szCs w:val="28"/>
        </w:rPr>
      </w:pPr>
      <w:r>
        <w:rPr>
          <w:sz w:val="28"/>
          <w:szCs w:val="28"/>
        </w:rPr>
        <w:t>5.2.2. Осуществляет непосредствен</w:t>
      </w:r>
      <w:r w:rsidR="008F2471">
        <w:rPr>
          <w:sz w:val="28"/>
          <w:szCs w:val="28"/>
        </w:rPr>
        <w:t>ное руководство деятельностью  г</w:t>
      </w:r>
      <w:r>
        <w:rPr>
          <w:sz w:val="28"/>
          <w:szCs w:val="28"/>
        </w:rPr>
        <w:t>ородского отдела на принципах единоначалия, выполняет обязанности в соответствии с настоящим Пол</w:t>
      </w:r>
      <w:r w:rsidR="008F2471">
        <w:rPr>
          <w:sz w:val="28"/>
          <w:szCs w:val="28"/>
        </w:rPr>
        <w:t>ожением, представляет интересы г</w:t>
      </w:r>
      <w:r>
        <w:rPr>
          <w:sz w:val="28"/>
          <w:szCs w:val="28"/>
        </w:rPr>
        <w:t xml:space="preserve">ородского отдела по всем направлениям деятельности; </w:t>
      </w:r>
    </w:p>
    <w:p w:rsidR="004D6B8E" w:rsidRDefault="004D6B8E" w:rsidP="004D6B8E">
      <w:pPr>
        <w:ind w:firstLine="567"/>
        <w:jc w:val="both"/>
        <w:rPr>
          <w:sz w:val="28"/>
          <w:szCs w:val="28"/>
        </w:rPr>
      </w:pPr>
      <w:r>
        <w:rPr>
          <w:rFonts w:eastAsia="Calibri"/>
          <w:sz w:val="28"/>
          <w:szCs w:val="28"/>
        </w:rPr>
        <w:t>5.2.3. Несёт ответственность за неисполнение или ненадлежащее исполнение возложенных на него должностных обязанностей в соответствии с действующим законодательством;</w:t>
      </w:r>
    </w:p>
    <w:p w:rsidR="004D6B8E" w:rsidRDefault="004D6B8E" w:rsidP="004D6B8E">
      <w:pPr>
        <w:ind w:firstLine="567"/>
        <w:jc w:val="both"/>
        <w:rPr>
          <w:sz w:val="28"/>
          <w:szCs w:val="28"/>
        </w:rPr>
      </w:pPr>
      <w:r>
        <w:rPr>
          <w:sz w:val="28"/>
          <w:szCs w:val="28"/>
        </w:rPr>
        <w:t xml:space="preserve">5.2.4. Отвечает перед Главой  </w:t>
      </w:r>
      <w:proofErr w:type="spellStart"/>
      <w:r>
        <w:rPr>
          <w:sz w:val="28"/>
          <w:szCs w:val="28"/>
        </w:rPr>
        <w:t>Спас-Деменского</w:t>
      </w:r>
      <w:proofErr w:type="spellEnd"/>
      <w:r>
        <w:rPr>
          <w:sz w:val="28"/>
          <w:szCs w:val="28"/>
        </w:rPr>
        <w:t xml:space="preserve"> м</w:t>
      </w:r>
      <w:r w:rsidR="008F2471">
        <w:rPr>
          <w:sz w:val="28"/>
          <w:szCs w:val="28"/>
        </w:rPr>
        <w:t>униципального округа за работу г</w:t>
      </w:r>
      <w:r>
        <w:rPr>
          <w:sz w:val="28"/>
          <w:szCs w:val="28"/>
        </w:rPr>
        <w:t>ородского отдела;</w:t>
      </w:r>
    </w:p>
    <w:p w:rsidR="004D6B8E" w:rsidRDefault="004D6B8E" w:rsidP="004D6B8E">
      <w:pPr>
        <w:ind w:firstLine="567"/>
        <w:jc w:val="both"/>
        <w:rPr>
          <w:sz w:val="28"/>
          <w:szCs w:val="28"/>
        </w:rPr>
      </w:pPr>
      <w:r>
        <w:rPr>
          <w:sz w:val="28"/>
          <w:szCs w:val="28"/>
        </w:rPr>
        <w:t>5.2.5. Определя</w:t>
      </w:r>
      <w:r w:rsidR="008F2471">
        <w:rPr>
          <w:sz w:val="28"/>
          <w:szCs w:val="28"/>
        </w:rPr>
        <w:t>ет порядок работы специалистов г</w:t>
      </w:r>
      <w:r>
        <w:rPr>
          <w:sz w:val="28"/>
          <w:szCs w:val="28"/>
        </w:rPr>
        <w:t xml:space="preserve">ородского отдела, разрабатывает и представляет на утверждение Главе  </w:t>
      </w:r>
      <w:proofErr w:type="spellStart"/>
      <w:r>
        <w:rPr>
          <w:sz w:val="28"/>
          <w:szCs w:val="28"/>
        </w:rPr>
        <w:t>Спас-Деменского</w:t>
      </w:r>
      <w:proofErr w:type="spellEnd"/>
      <w:r>
        <w:rPr>
          <w:sz w:val="28"/>
          <w:szCs w:val="28"/>
        </w:rPr>
        <w:t xml:space="preserve"> муниципального округа должн</w:t>
      </w:r>
      <w:r w:rsidR="008F2471">
        <w:rPr>
          <w:sz w:val="28"/>
          <w:szCs w:val="28"/>
        </w:rPr>
        <w:t>остные инструкции специалистов г</w:t>
      </w:r>
      <w:r>
        <w:rPr>
          <w:sz w:val="28"/>
          <w:szCs w:val="28"/>
        </w:rPr>
        <w:t>ородского отдела;</w:t>
      </w:r>
    </w:p>
    <w:p w:rsidR="004D6B8E" w:rsidRDefault="008F2471" w:rsidP="004D6B8E">
      <w:pPr>
        <w:ind w:firstLine="567"/>
        <w:jc w:val="both"/>
        <w:rPr>
          <w:sz w:val="28"/>
          <w:szCs w:val="28"/>
        </w:rPr>
      </w:pPr>
      <w:r>
        <w:rPr>
          <w:sz w:val="28"/>
          <w:szCs w:val="28"/>
        </w:rPr>
        <w:t>5.2.6. В рамках полномочий г</w:t>
      </w:r>
      <w:r w:rsidR="004D6B8E">
        <w:rPr>
          <w:sz w:val="28"/>
          <w:szCs w:val="28"/>
        </w:rPr>
        <w:t>ородского отдела обеспечивает проведение работы по достижению показателей, определённых правовыми актами;</w:t>
      </w:r>
    </w:p>
    <w:p w:rsidR="004D6B8E" w:rsidRDefault="004D6B8E" w:rsidP="004D6B8E">
      <w:pPr>
        <w:ind w:firstLine="567"/>
        <w:jc w:val="both"/>
        <w:rPr>
          <w:sz w:val="28"/>
          <w:szCs w:val="28"/>
        </w:rPr>
      </w:pPr>
      <w:r>
        <w:rPr>
          <w:sz w:val="28"/>
          <w:szCs w:val="28"/>
        </w:rPr>
        <w:t xml:space="preserve">5.2.7. Вносит предложения Главе </w:t>
      </w:r>
      <w:proofErr w:type="spellStart"/>
      <w:r>
        <w:rPr>
          <w:sz w:val="28"/>
          <w:szCs w:val="28"/>
        </w:rPr>
        <w:t>Спас-Деменского</w:t>
      </w:r>
      <w:proofErr w:type="spellEnd"/>
      <w:r>
        <w:rPr>
          <w:sz w:val="28"/>
          <w:szCs w:val="28"/>
        </w:rPr>
        <w:t xml:space="preserve"> муниципального округа о кандидатурах для назначения на должности в</w:t>
      </w:r>
      <w:r w:rsidR="008F2471">
        <w:rPr>
          <w:sz w:val="28"/>
          <w:szCs w:val="28"/>
        </w:rPr>
        <w:t xml:space="preserve"> г</w:t>
      </w:r>
      <w:r>
        <w:rPr>
          <w:sz w:val="28"/>
          <w:szCs w:val="28"/>
        </w:rPr>
        <w:t>ородской отде</w:t>
      </w:r>
      <w:r w:rsidR="008F2471">
        <w:rPr>
          <w:sz w:val="28"/>
          <w:szCs w:val="28"/>
        </w:rPr>
        <w:t>л; об оплате труда сотрудникам г</w:t>
      </w:r>
      <w:r>
        <w:rPr>
          <w:sz w:val="28"/>
          <w:szCs w:val="28"/>
        </w:rPr>
        <w:t>ородского отдела; об их поощрении и наложении дисциплинарных взысканий в соответствии с действующим законодательством; по совершенствованию организации делопроизводства;</w:t>
      </w:r>
    </w:p>
    <w:p w:rsidR="004D6B8E" w:rsidRDefault="008F2471" w:rsidP="004D6B8E">
      <w:pPr>
        <w:ind w:firstLine="567"/>
        <w:jc w:val="both"/>
        <w:rPr>
          <w:sz w:val="28"/>
          <w:szCs w:val="28"/>
        </w:rPr>
      </w:pPr>
      <w:r>
        <w:rPr>
          <w:sz w:val="28"/>
          <w:szCs w:val="28"/>
        </w:rPr>
        <w:t>5.2.8</w:t>
      </w:r>
      <w:r w:rsidR="004D6B8E">
        <w:rPr>
          <w:sz w:val="28"/>
          <w:szCs w:val="28"/>
        </w:rPr>
        <w:t xml:space="preserve">. Даёт указания, обязательные для </w:t>
      </w:r>
      <w:r>
        <w:rPr>
          <w:sz w:val="28"/>
          <w:szCs w:val="28"/>
        </w:rPr>
        <w:t>исполнения специалистами  г</w:t>
      </w:r>
      <w:r w:rsidR="004D6B8E">
        <w:rPr>
          <w:sz w:val="28"/>
          <w:szCs w:val="28"/>
        </w:rPr>
        <w:t>ородского отдела, организует и проверяет их выполнение;</w:t>
      </w:r>
    </w:p>
    <w:p w:rsidR="004D6B8E" w:rsidRDefault="008F2471" w:rsidP="004D6B8E">
      <w:pPr>
        <w:ind w:firstLine="567"/>
        <w:jc w:val="both"/>
        <w:rPr>
          <w:sz w:val="28"/>
          <w:szCs w:val="28"/>
        </w:rPr>
      </w:pPr>
      <w:r>
        <w:rPr>
          <w:sz w:val="28"/>
          <w:szCs w:val="28"/>
        </w:rPr>
        <w:t>5.2.9</w:t>
      </w:r>
      <w:r w:rsidR="004D6B8E">
        <w:rPr>
          <w:sz w:val="28"/>
          <w:szCs w:val="28"/>
        </w:rPr>
        <w:t xml:space="preserve">. Осуществляет </w:t>
      </w:r>
      <w:proofErr w:type="gramStart"/>
      <w:r w:rsidR="004D6B8E">
        <w:rPr>
          <w:sz w:val="28"/>
          <w:szCs w:val="28"/>
        </w:rPr>
        <w:t>контроль за</w:t>
      </w:r>
      <w:proofErr w:type="gramEnd"/>
      <w:r w:rsidR="004D6B8E">
        <w:rPr>
          <w:sz w:val="28"/>
          <w:szCs w:val="28"/>
        </w:rPr>
        <w:t xml:space="preserve"> правильным хранением служебных документов;</w:t>
      </w:r>
    </w:p>
    <w:p w:rsidR="004D6B8E" w:rsidRDefault="008F2471" w:rsidP="004D6B8E">
      <w:pPr>
        <w:ind w:firstLine="567"/>
        <w:jc w:val="both"/>
        <w:rPr>
          <w:sz w:val="28"/>
          <w:szCs w:val="28"/>
        </w:rPr>
      </w:pPr>
      <w:r>
        <w:rPr>
          <w:sz w:val="28"/>
          <w:szCs w:val="28"/>
        </w:rPr>
        <w:lastRenderedPageBreak/>
        <w:t>5.2.10</w:t>
      </w:r>
      <w:r w:rsidR="004D6B8E">
        <w:rPr>
          <w:sz w:val="28"/>
          <w:szCs w:val="28"/>
        </w:rPr>
        <w:t>. Подписывает служебную докум</w:t>
      </w:r>
      <w:r>
        <w:rPr>
          <w:sz w:val="28"/>
          <w:szCs w:val="28"/>
        </w:rPr>
        <w:t>ентацию в пределах компетенции г</w:t>
      </w:r>
      <w:r w:rsidR="004D6B8E">
        <w:rPr>
          <w:sz w:val="28"/>
          <w:szCs w:val="28"/>
        </w:rPr>
        <w:t>ородского отдела;</w:t>
      </w:r>
    </w:p>
    <w:p w:rsidR="004D6B8E" w:rsidRDefault="008F2471" w:rsidP="004D6B8E">
      <w:pPr>
        <w:ind w:firstLine="567"/>
        <w:jc w:val="both"/>
        <w:rPr>
          <w:sz w:val="28"/>
          <w:szCs w:val="28"/>
        </w:rPr>
      </w:pPr>
      <w:r>
        <w:rPr>
          <w:sz w:val="28"/>
          <w:szCs w:val="28"/>
        </w:rPr>
        <w:t>5.2.11</w:t>
      </w:r>
      <w:r w:rsidR="004D6B8E">
        <w:rPr>
          <w:sz w:val="28"/>
          <w:szCs w:val="28"/>
        </w:rPr>
        <w:t>. Несёт персональную ответственность за состоя</w:t>
      </w:r>
      <w:r>
        <w:rPr>
          <w:sz w:val="28"/>
          <w:szCs w:val="28"/>
        </w:rPr>
        <w:t xml:space="preserve">ние </w:t>
      </w:r>
      <w:proofErr w:type="spellStart"/>
      <w:r>
        <w:rPr>
          <w:sz w:val="28"/>
          <w:szCs w:val="28"/>
        </w:rPr>
        <w:t>антикоррупционной</w:t>
      </w:r>
      <w:proofErr w:type="spellEnd"/>
      <w:r>
        <w:rPr>
          <w:sz w:val="28"/>
          <w:szCs w:val="28"/>
        </w:rPr>
        <w:t xml:space="preserve"> работы в г</w:t>
      </w:r>
      <w:r w:rsidR="004D6B8E">
        <w:rPr>
          <w:sz w:val="28"/>
          <w:szCs w:val="28"/>
        </w:rPr>
        <w:t>ородском отделе.</w:t>
      </w:r>
    </w:p>
    <w:p w:rsidR="004D6B8E" w:rsidRDefault="008F2471" w:rsidP="004D6B8E">
      <w:pPr>
        <w:ind w:firstLine="567"/>
        <w:jc w:val="both"/>
        <w:rPr>
          <w:sz w:val="28"/>
          <w:szCs w:val="28"/>
        </w:rPr>
      </w:pPr>
      <w:r>
        <w:rPr>
          <w:sz w:val="28"/>
          <w:szCs w:val="28"/>
        </w:rPr>
        <w:t>5.2.12</w:t>
      </w:r>
      <w:r w:rsidR="004D6B8E">
        <w:rPr>
          <w:sz w:val="28"/>
          <w:szCs w:val="28"/>
        </w:rPr>
        <w:t>. Осуществляет учет табеле</w:t>
      </w:r>
      <w:r>
        <w:rPr>
          <w:sz w:val="28"/>
          <w:szCs w:val="28"/>
        </w:rPr>
        <w:t>й рабочего времени сотрудников г</w:t>
      </w:r>
      <w:r w:rsidR="004D6B8E">
        <w:rPr>
          <w:sz w:val="28"/>
          <w:szCs w:val="28"/>
        </w:rPr>
        <w:t>ородского отдела.</w:t>
      </w:r>
    </w:p>
    <w:p w:rsidR="004D6B8E" w:rsidRDefault="004D6B8E" w:rsidP="004D6B8E">
      <w:pPr>
        <w:ind w:firstLine="567"/>
        <w:rPr>
          <w:sz w:val="28"/>
          <w:szCs w:val="28"/>
        </w:rPr>
      </w:pPr>
    </w:p>
    <w:p w:rsidR="004D6B8E" w:rsidRDefault="004D6B8E" w:rsidP="004D6B8E">
      <w:pPr>
        <w:ind w:firstLine="567"/>
        <w:jc w:val="center"/>
        <w:rPr>
          <w:b/>
          <w:sz w:val="28"/>
          <w:szCs w:val="28"/>
        </w:rPr>
      </w:pPr>
      <w:r>
        <w:rPr>
          <w:b/>
          <w:sz w:val="28"/>
          <w:szCs w:val="28"/>
        </w:rPr>
        <w:t>6. Ответственность</w:t>
      </w:r>
    </w:p>
    <w:p w:rsidR="004D6B8E" w:rsidRDefault="004D6B8E" w:rsidP="004D6B8E">
      <w:pPr>
        <w:ind w:firstLine="567"/>
        <w:jc w:val="center"/>
        <w:rPr>
          <w:b/>
          <w:sz w:val="28"/>
          <w:szCs w:val="28"/>
        </w:rPr>
      </w:pPr>
    </w:p>
    <w:p w:rsidR="004D6B8E" w:rsidRDefault="008F2471" w:rsidP="004D6B8E">
      <w:pPr>
        <w:ind w:firstLine="567"/>
        <w:jc w:val="both"/>
        <w:rPr>
          <w:sz w:val="28"/>
          <w:szCs w:val="28"/>
        </w:rPr>
      </w:pPr>
      <w:r>
        <w:rPr>
          <w:sz w:val="28"/>
          <w:szCs w:val="28"/>
        </w:rPr>
        <w:t>6.1. Начальник г</w:t>
      </w:r>
      <w:r w:rsidR="004D6B8E">
        <w:rPr>
          <w:sz w:val="28"/>
          <w:szCs w:val="28"/>
        </w:rPr>
        <w:t>ородского отдела или лицо, временно исполняющее его обязанности, несут персональную ответственность в соответствии с действующим законодательством за неисполнение или ненадлежащее исполнение возложенных на Городской отдел задач и функций, действия или бездействие, ведущие к нарушению прав и законных интересов граждан, неисполнение основных обязанностей, предусмотренных действующим законодательством.</w:t>
      </w:r>
    </w:p>
    <w:p w:rsidR="004D6B8E" w:rsidRDefault="008F2471" w:rsidP="004D6B8E">
      <w:pPr>
        <w:ind w:firstLine="567"/>
        <w:jc w:val="both"/>
        <w:rPr>
          <w:sz w:val="28"/>
          <w:szCs w:val="28"/>
        </w:rPr>
      </w:pPr>
      <w:r>
        <w:rPr>
          <w:sz w:val="28"/>
          <w:szCs w:val="28"/>
        </w:rPr>
        <w:t>6.2. Сотрудники г</w:t>
      </w:r>
      <w:r w:rsidR="004D6B8E">
        <w:rPr>
          <w:sz w:val="28"/>
          <w:szCs w:val="28"/>
        </w:rPr>
        <w:t>ородского отдела несут персональную ответственность в соответствии с действующим законодательством о труде в пределах установленных должностных обязанностей, в том числе за</w:t>
      </w:r>
      <w:r>
        <w:rPr>
          <w:sz w:val="28"/>
          <w:szCs w:val="28"/>
        </w:rPr>
        <w:t xml:space="preserve"> </w:t>
      </w:r>
      <w:r w:rsidR="004D6B8E">
        <w:rPr>
          <w:sz w:val="28"/>
          <w:szCs w:val="28"/>
        </w:rPr>
        <w:t xml:space="preserve">неисполнение основных обязанностей, предусмотренных действующим законодательством. </w:t>
      </w:r>
    </w:p>
    <w:p w:rsidR="004D6B8E" w:rsidRDefault="008F2471" w:rsidP="004D6B8E">
      <w:pPr>
        <w:ind w:firstLine="567"/>
        <w:jc w:val="both"/>
        <w:rPr>
          <w:sz w:val="28"/>
          <w:szCs w:val="28"/>
        </w:rPr>
      </w:pPr>
      <w:r>
        <w:rPr>
          <w:sz w:val="28"/>
          <w:szCs w:val="28"/>
        </w:rPr>
        <w:t>6.4. Начальник городского отдела и сотрудники г</w:t>
      </w:r>
      <w:r w:rsidR="004D6B8E">
        <w:rPr>
          <w:sz w:val="28"/>
          <w:szCs w:val="28"/>
        </w:rPr>
        <w:t>ородского отдела несут персональную ответственность за нарушение исполнительской дисциплины при рассмотрении обращений граждан и организаций.</w:t>
      </w:r>
    </w:p>
    <w:p w:rsidR="004D6B8E" w:rsidRDefault="004D6B8E" w:rsidP="004D6B8E">
      <w:pPr>
        <w:ind w:firstLine="567"/>
        <w:rPr>
          <w:sz w:val="28"/>
          <w:szCs w:val="28"/>
        </w:rPr>
      </w:pPr>
    </w:p>
    <w:p w:rsidR="004D6B8E" w:rsidRDefault="004D6B8E" w:rsidP="004D6B8E">
      <w:pPr>
        <w:jc w:val="center"/>
        <w:rPr>
          <w:b/>
          <w:sz w:val="28"/>
          <w:szCs w:val="28"/>
        </w:rPr>
      </w:pPr>
      <w:r>
        <w:rPr>
          <w:b/>
          <w:sz w:val="28"/>
          <w:szCs w:val="28"/>
        </w:rPr>
        <w:t>7. Взаимоотношения и связи</w:t>
      </w:r>
    </w:p>
    <w:p w:rsidR="004D6B8E" w:rsidRDefault="004D6B8E" w:rsidP="004D6B8E">
      <w:pPr>
        <w:jc w:val="center"/>
        <w:rPr>
          <w:b/>
          <w:sz w:val="28"/>
          <w:szCs w:val="28"/>
        </w:rPr>
      </w:pPr>
    </w:p>
    <w:p w:rsidR="004D6B8E" w:rsidRDefault="008F2471" w:rsidP="004D6B8E">
      <w:pPr>
        <w:ind w:firstLine="567"/>
        <w:jc w:val="both"/>
        <w:rPr>
          <w:sz w:val="28"/>
          <w:szCs w:val="28"/>
        </w:rPr>
      </w:pPr>
      <w:r>
        <w:rPr>
          <w:sz w:val="28"/>
          <w:szCs w:val="28"/>
        </w:rPr>
        <w:t>7.1. Сотрудники г</w:t>
      </w:r>
      <w:r w:rsidR="004D6B8E">
        <w:rPr>
          <w:sz w:val="28"/>
          <w:szCs w:val="28"/>
        </w:rPr>
        <w:t xml:space="preserve">ородского отдела в своей деятельности взаимодействуют со структурными подразделениями администрации </w:t>
      </w:r>
      <w:proofErr w:type="spellStart"/>
      <w:r w:rsidR="004D6B8E">
        <w:rPr>
          <w:sz w:val="28"/>
          <w:szCs w:val="28"/>
        </w:rPr>
        <w:t>Спас-Деменского</w:t>
      </w:r>
      <w:proofErr w:type="spellEnd"/>
      <w:r w:rsidR="004D6B8E">
        <w:rPr>
          <w:sz w:val="28"/>
          <w:szCs w:val="28"/>
        </w:rPr>
        <w:t xml:space="preserve"> муниципального округа, специалистами иных органов местного самоуправления </w:t>
      </w:r>
      <w:proofErr w:type="spellStart"/>
      <w:r w:rsidR="004D6B8E">
        <w:rPr>
          <w:sz w:val="28"/>
          <w:szCs w:val="28"/>
        </w:rPr>
        <w:t>Спас-Деменского</w:t>
      </w:r>
      <w:proofErr w:type="spellEnd"/>
      <w:r w:rsidR="004D6B8E">
        <w:rPr>
          <w:sz w:val="28"/>
          <w:szCs w:val="28"/>
        </w:rPr>
        <w:t xml:space="preserve"> муниципального округа, органов государственной власти Калужской области, учреждениями и предприятиями, иными органами, организациями и  физическими лицами в рамках своей компетенции.</w:t>
      </w:r>
    </w:p>
    <w:p w:rsidR="004D6B8E" w:rsidRDefault="004D6B8E" w:rsidP="004D6B8E">
      <w:pPr>
        <w:ind w:firstLine="567"/>
        <w:rPr>
          <w:sz w:val="28"/>
          <w:szCs w:val="28"/>
        </w:rPr>
      </w:pPr>
    </w:p>
    <w:p w:rsidR="004D6B8E" w:rsidRDefault="004D6B8E" w:rsidP="004D6B8E">
      <w:pPr>
        <w:ind w:firstLine="567"/>
        <w:jc w:val="center"/>
        <w:rPr>
          <w:b/>
          <w:sz w:val="28"/>
          <w:szCs w:val="28"/>
        </w:rPr>
      </w:pPr>
      <w:r>
        <w:rPr>
          <w:b/>
          <w:sz w:val="28"/>
          <w:szCs w:val="28"/>
        </w:rPr>
        <w:t>8. Контроль деятельности</w:t>
      </w:r>
    </w:p>
    <w:p w:rsidR="004D6B8E" w:rsidRDefault="004D6B8E" w:rsidP="004D6B8E">
      <w:pPr>
        <w:ind w:firstLine="567"/>
        <w:jc w:val="center"/>
        <w:rPr>
          <w:b/>
          <w:sz w:val="28"/>
          <w:szCs w:val="28"/>
        </w:rPr>
      </w:pPr>
    </w:p>
    <w:p w:rsidR="004D6B8E" w:rsidRDefault="004D6B8E" w:rsidP="004D6B8E">
      <w:pPr>
        <w:ind w:firstLine="567"/>
        <w:jc w:val="both"/>
        <w:rPr>
          <w:sz w:val="28"/>
          <w:szCs w:val="28"/>
        </w:rPr>
      </w:pPr>
      <w:r>
        <w:rPr>
          <w:sz w:val="28"/>
          <w:szCs w:val="28"/>
        </w:rPr>
        <w:t>8.1. Ко</w:t>
      </w:r>
      <w:r w:rsidR="008F2471">
        <w:rPr>
          <w:sz w:val="28"/>
          <w:szCs w:val="28"/>
        </w:rPr>
        <w:t>нтроль и проверку деятельности г</w:t>
      </w:r>
      <w:r>
        <w:rPr>
          <w:sz w:val="28"/>
          <w:szCs w:val="28"/>
        </w:rPr>
        <w:t xml:space="preserve">ородского отдела осуществляет  Глава </w:t>
      </w:r>
      <w:proofErr w:type="spellStart"/>
      <w:r>
        <w:rPr>
          <w:sz w:val="28"/>
          <w:szCs w:val="28"/>
        </w:rPr>
        <w:t>Спас-Деменского</w:t>
      </w:r>
      <w:proofErr w:type="spellEnd"/>
      <w:r>
        <w:rPr>
          <w:sz w:val="28"/>
          <w:szCs w:val="28"/>
        </w:rPr>
        <w:t xml:space="preserve"> муниципального округа, а также уполномоченные органы в</w:t>
      </w:r>
      <w:r w:rsidR="008F2471">
        <w:rPr>
          <w:sz w:val="28"/>
          <w:szCs w:val="28"/>
        </w:rPr>
        <w:t xml:space="preserve"> </w:t>
      </w:r>
      <w:r>
        <w:rPr>
          <w:sz w:val="28"/>
          <w:szCs w:val="28"/>
        </w:rPr>
        <w:t>установленном порядке в пределах компетенции.</w:t>
      </w:r>
    </w:p>
    <w:p w:rsidR="004D6B8E" w:rsidRDefault="004D6B8E" w:rsidP="004D6B8E">
      <w:pPr>
        <w:ind w:firstLine="567"/>
        <w:rPr>
          <w:sz w:val="28"/>
          <w:szCs w:val="28"/>
        </w:rPr>
      </w:pPr>
    </w:p>
    <w:p w:rsidR="004D6B8E" w:rsidRDefault="004D6B8E" w:rsidP="004D6B8E">
      <w:pPr>
        <w:ind w:firstLine="567"/>
        <w:jc w:val="center"/>
        <w:rPr>
          <w:sz w:val="28"/>
          <w:szCs w:val="28"/>
        </w:rPr>
      </w:pPr>
    </w:p>
    <w:p w:rsidR="004D6B8E" w:rsidRDefault="004D6B8E" w:rsidP="004D6B8E">
      <w:pPr>
        <w:ind w:firstLine="567"/>
        <w:rPr>
          <w:sz w:val="28"/>
          <w:szCs w:val="28"/>
        </w:rPr>
      </w:pPr>
    </w:p>
    <w:p w:rsidR="00446C3E" w:rsidRDefault="00446C3E"/>
    <w:sectPr w:rsidR="00446C3E" w:rsidSect="00F775B3">
      <w:pgSz w:w="11905" w:h="16838" w:code="9"/>
      <w:pgMar w:top="720" w:right="720" w:bottom="720" w:left="720" w:header="0" w:footer="0"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D25988"/>
    <w:multiLevelType w:val="hybridMultilevel"/>
    <w:tmpl w:val="21808072"/>
    <w:lvl w:ilvl="0" w:tplc="7CB010FE">
      <w:start w:val="2"/>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299"/>
  <w:displayHorizontalDrawingGridEvery w:val="2"/>
  <w:characterSpacingControl w:val="doNotCompress"/>
  <w:compat/>
  <w:rsids>
    <w:rsidRoot w:val="004D6B8E"/>
    <w:rsid w:val="00012852"/>
    <w:rsid w:val="00026312"/>
    <w:rsid w:val="00032D4F"/>
    <w:rsid w:val="000518C6"/>
    <w:rsid w:val="00057DFF"/>
    <w:rsid w:val="000801D7"/>
    <w:rsid w:val="0008415B"/>
    <w:rsid w:val="0009717B"/>
    <w:rsid w:val="000B1DF8"/>
    <w:rsid w:val="000C71B2"/>
    <w:rsid w:val="000E4B00"/>
    <w:rsid w:val="000F45E0"/>
    <w:rsid w:val="00103D27"/>
    <w:rsid w:val="00112382"/>
    <w:rsid w:val="001124E7"/>
    <w:rsid w:val="0011600C"/>
    <w:rsid w:val="0014416E"/>
    <w:rsid w:val="00150022"/>
    <w:rsid w:val="0016226C"/>
    <w:rsid w:val="00164723"/>
    <w:rsid w:val="00167BB1"/>
    <w:rsid w:val="00167C52"/>
    <w:rsid w:val="00172017"/>
    <w:rsid w:val="001E1AE4"/>
    <w:rsid w:val="001F6244"/>
    <w:rsid w:val="00206E09"/>
    <w:rsid w:val="00217306"/>
    <w:rsid w:val="00234470"/>
    <w:rsid w:val="00257360"/>
    <w:rsid w:val="0027006B"/>
    <w:rsid w:val="0027213A"/>
    <w:rsid w:val="00276166"/>
    <w:rsid w:val="00292815"/>
    <w:rsid w:val="002A4B6E"/>
    <w:rsid w:val="002D21EF"/>
    <w:rsid w:val="00303031"/>
    <w:rsid w:val="00304EAC"/>
    <w:rsid w:val="00337A3E"/>
    <w:rsid w:val="0034447B"/>
    <w:rsid w:val="00370B41"/>
    <w:rsid w:val="003769E5"/>
    <w:rsid w:val="003A5496"/>
    <w:rsid w:val="003B50DE"/>
    <w:rsid w:val="003F1E5E"/>
    <w:rsid w:val="003F58CB"/>
    <w:rsid w:val="00417621"/>
    <w:rsid w:val="0043460B"/>
    <w:rsid w:val="00443127"/>
    <w:rsid w:val="00446C3E"/>
    <w:rsid w:val="00455CCF"/>
    <w:rsid w:val="004568D8"/>
    <w:rsid w:val="00474258"/>
    <w:rsid w:val="00493AC3"/>
    <w:rsid w:val="00494C5D"/>
    <w:rsid w:val="00497165"/>
    <w:rsid w:val="004B1354"/>
    <w:rsid w:val="004B3B12"/>
    <w:rsid w:val="004C287C"/>
    <w:rsid w:val="004D6B8E"/>
    <w:rsid w:val="004E34D9"/>
    <w:rsid w:val="004E3D58"/>
    <w:rsid w:val="004F1C61"/>
    <w:rsid w:val="004F5CF0"/>
    <w:rsid w:val="00516B46"/>
    <w:rsid w:val="005201F0"/>
    <w:rsid w:val="005270BE"/>
    <w:rsid w:val="00541F1B"/>
    <w:rsid w:val="00551C7F"/>
    <w:rsid w:val="00567962"/>
    <w:rsid w:val="00577B35"/>
    <w:rsid w:val="0058399D"/>
    <w:rsid w:val="00584C2D"/>
    <w:rsid w:val="005E2D1F"/>
    <w:rsid w:val="005E74BE"/>
    <w:rsid w:val="005F2FA5"/>
    <w:rsid w:val="0060608D"/>
    <w:rsid w:val="0064449A"/>
    <w:rsid w:val="00667D87"/>
    <w:rsid w:val="006A2070"/>
    <w:rsid w:val="006A72FD"/>
    <w:rsid w:val="006B063E"/>
    <w:rsid w:val="006D040D"/>
    <w:rsid w:val="00705A8E"/>
    <w:rsid w:val="00707FE9"/>
    <w:rsid w:val="0071704C"/>
    <w:rsid w:val="00727691"/>
    <w:rsid w:val="007300D7"/>
    <w:rsid w:val="00734C1D"/>
    <w:rsid w:val="00734F3C"/>
    <w:rsid w:val="00741670"/>
    <w:rsid w:val="0074537D"/>
    <w:rsid w:val="00765BBF"/>
    <w:rsid w:val="0078736D"/>
    <w:rsid w:val="007A7225"/>
    <w:rsid w:val="007B5637"/>
    <w:rsid w:val="007F236C"/>
    <w:rsid w:val="00802615"/>
    <w:rsid w:val="00817F6C"/>
    <w:rsid w:val="00821EAC"/>
    <w:rsid w:val="00827BBA"/>
    <w:rsid w:val="008417C0"/>
    <w:rsid w:val="00861500"/>
    <w:rsid w:val="00863E6D"/>
    <w:rsid w:val="00872B6D"/>
    <w:rsid w:val="00881CD0"/>
    <w:rsid w:val="0089492C"/>
    <w:rsid w:val="008A6C9B"/>
    <w:rsid w:val="008C03D0"/>
    <w:rsid w:val="008D75D7"/>
    <w:rsid w:val="008E3A20"/>
    <w:rsid w:val="008F2471"/>
    <w:rsid w:val="008F2CBE"/>
    <w:rsid w:val="00916EEF"/>
    <w:rsid w:val="00917E60"/>
    <w:rsid w:val="0092004E"/>
    <w:rsid w:val="00941FC5"/>
    <w:rsid w:val="00945D0E"/>
    <w:rsid w:val="00955050"/>
    <w:rsid w:val="0096169C"/>
    <w:rsid w:val="00973467"/>
    <w:rsid w:val="0097544D"/>
    <w:rsid w:val="009A214A"/>
    <w:rsid w:val="009B05A6"/>
    <w:rsid w:val="009B22E5"/>
    <w:rsid w:val="009C1AC5"/>
    <w:rsid w:val="009C7063"/>
    <w:rsid w:val="009F1B0C"/>
    <w:rsid w:val="00A010F1"/>
    <w:rsid w:val="00A13706"/>
    <w:rsid w:val="00AA3E6A"/>
    <w:rsid w:val="00AE4E43"/>
    <w:rsid w:val="00B126D4"/>
    <w:rsid w:val="00B2526F"/>
    <w:rsid w:val="00B464E3"/>
    <w:rsid w:val="00B67B9E"/>
    <w:rsid w:val="00B77B60"/>
    <w:rsid w:val="00B81244"/>
    <w:rsid w:val="00B93ABC"/>
    <w:rsid w:val="00BA21E9"/>
    <w:rsid w:val="00BC74B0"/>
    <w:rsid w:val="00BC7910"/>
    <w:rsid w:val="00BD7FB0"/>
    <w:rsid w:val="00BF3366"/>
    <w:rsid w:val="00C03CBD"/>
    <w:rsid w:val="00C113BE"/>
    <w:rsid w:val="00C12EA2"/>
    <w:rsid w:val="00C27ECC"/>
    <w:rsid w:val="00C30E48"/>
    <w:rsid w:val="00C3685F"/>
    <w:rsid w:val="00C426F5"/>
    <w:rsid w:val="00C87EF4"/>
    <w:rsid w:val="00C937A3"/>
    <w:rsid w:val="00CA251A"/>
    <w:rsid w:val="00CE3D55"/>
    <w:rsid w:val="00CE3D7D"/>
    <w:rsid w:val="00CE641A"/>
    <w:rsid w:val="00CF64F9"/>
    <w:rsid w:val="00D43102"/>
    <w:rsid w:val="00D45230"/>
    <w:rsid w:val="00D809CC"/>
    <w:rsid w:val="00D8269A"/>
    <w:rsid w:val="00D94912"/>
    <w:rsid w:val="00D961E6"/>
    <w:rsid w:val="00DA1616"/>
    <w:rsid w:val="00DA630E"/>
    <w:rsid w:val="00DB5425"/>
    <w:rsid w:val="00DC16F6"/>
    <w:rsid w:val="00DD4345"/>
    <w:rsid w:val="00DF54CF"/>
    <w:rsid w:val="00E03B38"/>
    <w:rsid w:val="00E27A3D"/>
    <w:rsid w:val="00E454A7"/>
    <w:rsid w:val="00E519C0"/>
    <w:rsid w:val="00E57F68"/>
    <w:rsid w:val="00E639FE"/>
    <w:rsid w:val="00E67F13"/>
    <w:rsid w:val="00EA7160"/>
    <w:rsid w:val="00F13691"/>
    <w:rsid w:val="00F14229"/>
    <w:rsid w:val="00F5373D"/>
    <w:rsid w:val="00F56EEE"/>
    <w:rsid w:val="00F63D0B"/>
    <w:rsid w:val="00F775B3"/>
    <w:rsid w:val="00F7773F"/>
    <w:rsid w:val="00F972CF"/>
    <w:rsid w:val="00FB72A1"/>
    <w:rsid w:val="00FC05E4"/>
    <w:rsid w:val="00FC2F97"/>
    <w:rsid w:val="00FD2022"/>
    <w:rsid w:val="00FF71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6B8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214A"/>
    <w:pPr>
      <w:keepNext/>
      <w:jc w:val="center"/>
      <w:outlineLvl w:val="0"/>
    </w:pPr>
    <w:rPr>
      <w:szCs w:val="20"/>
    </w:rPr>
  </w:style>
  <w:style w:type="paragraph" w:styleId="2">
    <w:name w:val="heading 2"/>
    <w:basedOn w:val="a"/>
    <w:next w:val="a"/>
    <w:link w:val="20"/>
    <w:qFormat/>
    <w:rsid w:val="009A214A"/>
    <w:pPr>
      <w:keepNext/>
      <w:jc w:val="center"/>
      <w:outlineLvl w:val="1"/>
    </w:pPr>
    <w:rPr>
      <w:sz w:val="28"/>
      <w:szCs w:val="20"/>
    </w:rPr>
  </w:style>
  <w:style w:type="paragraph" w:styleId="4">
    <w:name w:val="heading 4"/>
    <w:basedOn w:val="a"/>
    <w:next w:val="a"/>
    <w:link w:val="40"/>
    <w:uiPriority w:val="9"/>
    <w:semiHidden/>
    <w:unhideWhenUsed/>
    <w:qFormat/>
    <w:rsid w:val="00B81244"/>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semiHidden/>
    <w:unhideWhenUsed/>
    <w:qFormat/>
    <w:rsid w:val="00B81244"/>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214A"/>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9A214A"/>
    <w:rPr>
      <w:rFonts w:ascii="Times New Roman" w:eastAsia="Times New Roman" w:hAnsi="Times New Roman" w:cs="Times New Roman"/>
      <w:sz w:val="28"/>
      <w:szCs w:val="20"/>
      <w:lang w:eastAsia="ru-RU"/>
    </w:rPr>
  </w:style>
  <w:style w:type="paragraph" w:styleId="a3">
    <w:name w:val="List Paragraph"/>
    <w:basedOn w:val="a"/>
    <w:uiPriority w:val="34"/>
    <w:qFormat/>
    <w:rsid w:val="009A214A"/>
    <w:pPr>
      <w:ind w:left="720"/>
      <w:contextualSpacing/>
    </w:pPr>
  </w:style>
  <w:style w:type="character" w:styleId="a4">
    <w:name w:val="Hyperlink"/>
    <w:uiPriority w:val="99"/>
    <w:semiHidden/>
    <w:unhideWhenUsed/>
    <w:rsid w:val="004D6B8E"/>
    <w:rPr>
      <w:color w:val="0000FF"/>
      <w:u w:val="single"/>
    </w:rPr>
  </w:style>
  <w:style w:type="paragraph" w:styleId="a5">
    <w:name w:val="No Spacing"/>
    <w:uiPriority w:val="1"/>
    <w:qFormat/>
    <w:rsid w:val="004D6B8E"/>
    <w:pPr>
      <w:spacing w:after="0" w:line="240" w:lineRule="auto"/>
    </w:pPr>
    <w:rPr>
      <w:rFonts w:ascii="Calibri" w:eastAsia="Calibri" w:hAnsi="Calibri" w:cs="Times New Roman"/>
    </w:rPr>
  </w:style>
  <w:style w:type="character" w:customStyle="1" w:styleId="40">
    <w:name w:val="Заголовок 4 Знак"/>
    <w:basedOn w:val="a0"/>
    <w:link w:val="4"/>
    <w:uiPriority w:val="9"/>
    <w:semiHidden/>
    <w:rsid w:val="00B81244"/>
    <w:rPr>
      <w:rFonts w:asciiTheme="majorHAnsi" w:eastAsiaTheme="majorEastAsia" w:hAnsiTheme="majorHAnsi" w:cstheme="majorBidi"/>
      <w:b/>
      <w:bCs/>
      <w:i/>
      <w:iCs/>
      <w:color w:val="4F81BD" w:themeColor="accent1"/>
      <w:sz w:val="24"/>
      <w:szCs w:val="24"/>
      <w:lang w:eastAsia="ru-RU"/>
    </w:rPr>
  </w:style>
  <w:style w:type="character" w:customStyle="1" w:styleId="60">
    <w:name w:val="Заголовок 6 Знак"/>
    <w:basedOn w:val="a0"/>
    <w:link w:val="6"/>
    <w:uiPriority w:val="9"/>
    <w:semiHidden/>
    <w:rsid w:val="00B81244"/>
    <w:rPr>
      <w:rFonts w:asciiTheme="majorHAnsi" w:eastAsiaTheme="majorEastAsia" w:hAnsiTheme="majorHAnsi" w:cstheme="majorBidi"/>
      <w:i/>
      <w:iCs/>
      <w:color w:val="243F60" w:themeColor="accent1" w:themeShade="7F"/>
      <w:sz w:val="24"/>
      <w:szCs w:val="24"/>
      <w:lang w:eastAsia="ru-RU"/>
    </w:rPr>
  </w:style>
  <w:style w:type="character" w:customStyle="1" w:styleId="a6">
    <w:name w:val="Основной текст_"/>
    <w:basedOn w:val="a0"/>
    <w:link w:val="11"/>
    <w:locked/>
    <w:rsid w:val="00B81244"/>
    <w:rPr>
      <w:color w:val="292929"/>
      <w:shd w:val="clear" w:color="auto" w:fill="FFFFFF"/>
    </w:rPr>
  </w:style>
  <w:style w:type="paragraph" w:customStyle="1" w:styleId="11">
    <w:name w:val="Основной текст1"/>
    <w:basedOn w:val="a"/>
    <w:link w:val="a6"/>
    <w:rsid w:val="00B81244"/>
    <w:pPr>
      <w:widowControl w:val="0"/>
      <w:shd w:val="clear" w:color="auto" w:fill="FFFFFF"/>
      <w:ind w:firstLine="400"/>
    </w:pPr>
    <w:rPr>
      <w:rFonts w:asciiTheme="minorHAnsi" w:eastAsiaTheme="minorHAnsi" w:hAnsiTheme="minorHAnsi" w:cstheme="minorBidi"/>
      <w:color w:val="292929"/>
      <w:sz w:val="22"/>
      <w:szCs w:val="22"/>
      <w:lang w:eastAsia="en-US"/>
    </w:rPr>
  </w:style>
  <w:style w:type="paragraph" w:styleId="a7">
    <w:name w:val="Balloon Text"/>
    <w:basedOn w:val="a"/>
    <w:link w:val="a8"/>
    <w:uiPriority w:val="99"/>
    <w:semiHidden/>
    <w:unhideWhenUsed/>
    <w:rsid w:val="00B81244"/>
    <w:rPr>
      <w:rFonts w:ascii="Tahoma" w:hAnsi="Tahoma" w:cs="Tahoma"/>
      <w:sz w:val="16"/>
      <w:szCs w:val="16"/>
    </w:rPr>
  </w:style>
  <w:style w:type="character" w:customStyle="1" w:styleId="a8">
    <w:name w:val="Текст выноски Знак"/>
    <w:basedOn w:val="a0"/>
    <w:link w:val="a7"/>
    <w:uiPriority w:val="99"/>
    <w:semiHidden/>
    <w:rsid w:val="00B81244"/>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37781050">
      <w:bodyDiv w:val="1"/>
      <w:marLeft w:val="0"/>
      <w:marRight w:val="0"/>
      <w:marTop w:val="0"/>
      <w:marBottom w:val="0"/>
      <w:divBdr>
        <w:top w:val="none" w:sz="0" w:space="0" w:color="auto"/>
        <w:left w:val="none" w:sz="0" w:space="0" w:color="auto"/>
        <w:bottom w:val="none" w:sz="0" w:space="0" w:color="auto"/>
        <w:right w:val="none" w:sz="0" w:space="0" w:color="auto"/>
      </w:divBdr>
    </w:div>
    <w:div w:id="854152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3981&amp;dst=100038" TargetMode="External"/><Relationship Id="rId13" Type="http://schemas.openxmlformats.org/officeDocument/2006/relationships/hyperlink" Target="https://login.consultant.ru/link/?req=doc&amp;base=LAW&amp;n=511394&amp;dst=2579" TargetMode="External"/><Relationship Id="rId18" Type="http://schemas.openxmlformats.org/officeDocument/2006/relationships/hyperlink" Target="https://login.consultant.ru/link/?req=doc&amp;base=LAW&amp;n=502576&amp;dst=100002" TargetMode="External"/><Relationship Id="rId26" Type="http://schemas.openxmlformats.org/officeDocument/2006/relationships/hyperlink" Target="https://login.consultant.ru/link/?req=doc&amp;base=LAW&amp;n=454116" TargetMode="External"/><Relationship Id="rId3" Type="http://schemas.openxmlformats.org/officeDocument/2006/relationships/settings" Target="settings.xml"/><Relationship Id="rId21" Type="http://schemas.openxmlformats.org/officeDocument/2006/relationships/hyperlink" Target="https://login.consultant.ru/link/?req=doc&amp;base=LAW&amp;n=511335&amp;dst=134" TargetMode="External"/><Relationship Id="rId7" Type="http://schemas.openxmlformats.org/officeDocument/2006/relationships/hyperlink" Target="https://login.consultant.ru/link/?req=doc&amp;base=LAW&amp;n=507296&amp;dst=22" TargetMode="External"/><Relationship Id="rId12" Type="http://schemas.openxmlformats.org/officeDocument/2006/relationships/hyperlink" Target="https://login.consultant.ru/link/?req=doc&amp;base=LAW&amp;n=511394&amp;dst=2579" TargetMode="External"/><Relationship Id="rId17" Type="http://schemas.openxmlformats.org/officeDocument/2006/relationships/hyperlink" Target="https://login.consultant.ru/link/?req=doc&amp;base=LAW&amp;n=511394&amp;dst=2781" TargetMode="External"/><Relationship Id="rId25" Type="http://schemas.openxmlformats.org/officeDocument/2006/relationships/hyperlink" Target="https://login.consultant.ru/link/?req=doc&amp;base=LAW&amp;n=387948&amp;dst=100006" TargetMode="External"/><Relationship Id="rId2" Type="http://schemas.openxmlformats.org/officeDocument/2006/relationships/styles" Target="styles.xml"/><Relationship Id="rId16" Type="http://schemas.openxmlformats.org/officeDocument/2006/relationships/hyperlink" Target="https://login.consultant.ru/link/?req=doc&amp;base=LAW&amp;n=511394&amp;dst=1657" TargetMode="External"/><Relationship Id="rId20" Type="http://schemas.openxmlformats.org/officeDocument/2006/relationships/hyperlink" Target="https://login.consultant.ru/link/?req=doc&amp;base=LAW&amp;n=500131&amp;dst=100280" TargetMode="External"/><Relationship Id="rId1" Type="http://schemas.openxmlformats.org/officeDocument/2006/relationships/numbering" Target="numbering.xml"/><Relationship Id="rId6" Type="http://schemas.openxmlformats.org/officeDocument/2006/relationships/hyperlink" Target="https://login.consultant.ru/link/?req=doc&amp;base=LAW&amp;n=510756&amp;dst=100179" TargetMode="External"/><Relationship Id="rId11" Type="http://schemas.openxmlformats.org/officeDocument/2006/relationships/hyperlink" Target="https://login.consultant.ru/link/?req=doc&amp;base=LAW&amp;n=511394" TargetMode="External"/><Relationship Id="rId24" Type="http://schemas.openxmlformats.org/officeDocument/2006/relationships/hyperlink" Target="https://login.consultant.ru/link/?req=doc&amp;base=LAW&amp;n=511566&amp;dst=355" TargetMode="External"/><Relationship Id="rId5" Type="http://schemas.openxmlformats.org/officeDocument/2006/relationships/image" Target="media/image1.jpeg"/><Relationship Id="rId15" Type="http://schemas.openxmlformats.org/officeDocument/2006/relationships/hyperlink" Target="https://login.consultant.ru/link/?req=doc&amp;base=LAW&amp;n=511394&amp;dst=100464" TargetMode="External"/><Relationship Id="rId23" Type="http://schemas.openxmlformats.org/officeDocument/2006/relationships/hyperlink" Target="https://login.consultant.ru/link/?req=doc&amp;base=LAW&amp;n=471086&amp;dst=100063" TargetMode="External"/><Relationship Id="rId28" Type="http://schemas.openxmlformats.org/officeDocument/2006/relationships/theme" Target="theme/theme1.xml"/><Relationship Id="rId10" Type="http://schemas.openxmlformats.org/officeDocument/2006/relationships/hyperlink" Target="https://login.consultant.ru/link/?req=doc&amp;base=LAW&amp;n=511394&amp;dst=306" TargetMode="External"/><Relationship Id="rId19" Type="http://schemas.openxmlformats.org/officeDocument/2006/relationships/hyperlink" Target="https://login.consultant.ru/link/?req=doc&amp;base=LAW&amp;n=497704&amp;dst=10004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6787&amp;dst=100014" TargetMode="External"/><Relationship Id="rId14" Type="http://schemas.openxmlformats.org/officeDocument/2006/relationships/hyperlink" Target="https://login.consultant.ru/link/?req=doc&amp;base=LAW&amp;n=508490&amp;dst=11034" TargetMode="External"/><Relationship Id="rId22" Type="http://schemas.openxmlformats.org/officeDocument/2006/relationships/hyperlink" Target="https://login.consultant.ru/link/?req=doc&amp;base=LAW&amp;n=511335&amp;dst=173"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7455</Words>
  <Characters>42500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49856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Ermilenkov</dc:creator>
  <cp:lastModifiedBy>compx</cp:lastModifiedBy>
  <cp:revision>18</cp:revision>
  <dcterms:created xsi:type="dcterms:W3CDTF">2025-10-16T08:07:00Z</dcterms:created>
  <dcterms:modified xsi:type="dcterms:W3CDTF">2026-04-24T05:25:00Z</dcterms:modified>
</cp:coreProperties>
</file>