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FC" w:rsidRPr="00F75C0E" w:rsidRDefault="00ED16FC" w:rsidP="00AF5B0D">
      <w:pPr>
        <w:pStyle w:val="Title"/>
        <w:rPr>
          <w:sz w:val="40"/>
          <w:szCs w:val="40"/>
        </w:rPr>
      </w:pPr>
      <w:r w:rsidRPr="00F75C0E">
        <w:rPr>
          <w:sz w:val="40"/>
          <w:szCs w:val="40"/>
        </w:rPr>
        <w:t>Администрация городского поселения</w:t>
      </w:r>
    </w:p>
    <w:p w:rsidR="00ED16FC" w:rsidRPr="00F75C0E" w:rsidRDefault="00ED16FC" w:rsidP="00AF5B0D">
      <w:pPr>
        <w:pStyle w:val="Title"/>
        <w:rPr>
          <w:sz w:val="40"/>
          <w:szCs w:val="40"/>
        </w:rPr>
      </w:pPr>
      <w:r w:rsidRPr="00F75C0E">
        <w:rPr>
          <w:sz w:val="40"/>
          <w:szCs w:val="40"/>
        </w:rPr>
        <w:t>«Город Спас-Деменск"</w:t>
      </w:r>
    </w:p>
    <w:p w:rsidR="00ED16FC" w:rsidRPr="000E30F3" w:rsidRDefault="00ED16FC" w:rsidP="00AF5B0D">
      <w:pPr>
        <w:pStyle w:val="Subtitle"/>
        <w:rPr>
          <w:sz w:val="16"/>
          <w:szCs w:val="16"/>
        </w:rPr>
      </w:pPr>
    </w:p>
    <w:p w:rsidR="00ED16FC" w:rsidRDefault="00ED16FC" w:rsidP="00AF5B0D">
      <w:pPr>
        <w:pStyle w:val="Title"/>
        <w:rPr>
          <w:b/>
          <w:sz w:val="40"/>
        </w:rPr>
      </w:pPr>
      <w:r>
        <w:rPr>
          <w:b/>
          <w:sz w:val="40"/>
        </w:rPr>
        <w:t>ПОСТАНОВЛЕНИЕ</w:t>
      </w:r>
    </w:p>
    <w:p w:rsidR="00ED16FC" w:rsidRDefault="00ED16FC" w:rsidP="00AF5B0D">
      <w:pPr>
        <w:jc w:val="center"/>
        <w:rPr>
          <w:sz w:val="28"/>
        </w:rPr>
      </w:pPr>
    </w:p>
    <w:p w:rsidR="00ED16FC" w:rsidRPr="00FF634A" w:rsidRDefault="00ED16FC" w:rsidP="00AF5B0D">
      <w:pPr>
        <w:rPr>
          <w:rFonts w:ascii="Times New Roman" w:hAnsi="Times New Roman"/>
          <w:spacing w:val="-12"/>
          <w:sz w:val="28"/>
          <w:szCs w:val="28"/>
          <w:u w:val="single"/>
        </w:rPr>
      </w:pPr>
      <w:r w:rsidRPr="005F6716">
        <w:rPr>
          <w:rFonts w:ascii="Times New Roman" w:hAnsi="Times New Roman"/>
          <w:spacing w:val="-12"/>
          <w:sz w:val="28"/>
          <w:szCs w:val="28"/>
          <w:u w:val="single"/>
        </w:rPr>
        <w:t xml:space="preserve">От    </w:t>
      </w:r>
      <w:r>
        <w:rPr>
          <w:rFonts w:ascii="Times New Roman" w:hAnsi="Times New Roman"/>
          <w:spacing w:val="-12"/>
          <w:sz w:val="28"/>
          <w:szCs w:val="28"/>
          <w:u w:val="single"/>
        </w:rPr>
        <w:t xml:space="preserve">11 сентября </w:t>
      </w:r>
      <w:r w:rsidRPr="005F6716">
        <w:rPr>
          <w:rFonts w:ascii="Times New Roman" w:hAnsi="Times New Roman"/>
          <w:spacing w:val="-12"/>
          <w:sz w:val="28"/>
          <w:szCs w:val="28"/>
          <w:u w:val="single"/>
        </w:rPr>
        <w:t xml:space="preserve"> 2017   года</w:t>
      </w:r>
      <w:r w:rsidRPr="00FF634A">
        <w:rPr>
          <w:rFonts w:ascii="Times New Roman" w:hAnsi="Times New Roman"/>
          <w:spacing w:val="-12"/>
          <w:sz w:val="28"/>
          <w:szCs w:val="28"/>
        </w:rPr>
        <w:tab/>
      </w:r>
      <w:r w:rsidRPr="00FF634A">
        <w:rPr>
          <w:rFonts w:ascii="Times New Roman" w:hAnsi="Times New Roman"/>
          <w:spacing w:val="-12"/>
          <w:sz w:val="28"/>
          <w:szCs w:val="28"/>
        </w:rPr>
        <w:tab/>
      </w:r>
      <w:r w:rsidRPr="00FF634A">
        <w:rPr>
          <w:rFonts w:ascii="Times New Roman" w:hAnsi="Times New Roman"/>
          <w:spacing w:val="-12"/>
          <w:sz w:val="28"/>
          <w:szCs w:val="28"/>
        </w:rPr>
        <w:tab/>
      </w:r>
      <w:r w:rsidRPr="00FF634A">
        <w:rPr>
          <w:rFonts w:ascii="Times New Roman" w:hAnsi="Times New Roman"/>
          <w:spacing w:val="-12"/>
          <w:sz w:val="28"/>
          <w:szCs w:val="28"/>
        </w:rPr>
        <w:tab/>
      </w:r>
      <w:r>
        <w:rPr>
          <w:rFonts w:ascii="Times New Roman" w:hAnsi="Times New Roman"/>
          <w:spacing w:val="-12"/>
          <w:sz w:val="28"/>
          <w:szCs w:val="28"/>
        </w:rPr>
        <w:t xml:space="preserve">                       </w:t>
      </w:r>
      <w:r w:rsidRPr="00FF634A">
        <w:rPr>
          <w:rFonts w:ascii="Times New Roman" w:hAnsi="Times New Roman"/>
          <w:spacing w:val="-12"/>
          <w:sz w:val="28"/>
          <w:szCs w:val="28"/>
        </w:rPr>
        <w:t xml:space="preserve">         № </w:t>
      </w:r>
      <w:r>
        <w:rPr>
          <w:rFonts w:ascii="Times New Roman" w:hAnsi="Times New Roman"/>
          <w:spacing w:val="-12"/>
          <w:sz w:val="28"/>
          <w:szCs w:val="28"/>
          <w:u w:val="single"/>
        </w:rPr>
        <w:t>104</w:t>
      </w:r>
    </w:p>
    <w:p w:rsidR="00ED16FC" w:rsidRPr="00FF634A" w:rsidRDefault="00ED16FC" w:rsidP="00AF5B0D">
      <w:pPr>
        <w:rPr>
          <w:rFonts w:ascii="Times New Roman" w:hAnsi="Times New Roman"/>
          <w:spacing w:val="-12"/>
          <w:sz w:val="28"/>
          <w:szCs w:val="28"/>
        </w:rPr>
      </w:pPr>
    </w:p>
    <w:p w:rsidR="00ED16FC" w:rsidRPr="005F6716" w:rsidRDefault="00ED16FC" w:rsidP="00FD49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6716">
        <w:rPr>
          <w:rFonts w:ascii="Times New Roman" w:hAnsi="Times New Roman"/>
          <w:b/>
          <w:sz w:val="28"/>
          <w:szCs w:val="28"/>
        </w:rPr>
        <w:t>Об утверждении Административного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F6716">
        <w:rPr>
          <w:rFonts w:ascii="Times New Roman" w:hAnsi="Times New Roman"/>
          <w:b/>
          <w:sz w:val="28"/>
          <w:szCs w:val="28"/>
        </w:rPr>
        <w:t>регламента предоставления муниципальной услуги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F6716">
        <w:rPr>
          <w:rFonts w:ascii="Times New Roman" w:hAnsi="Times New Roman"/>
          <w:b/>
          <w:sz w:val="28"/>
          <w:szCs w:val="28"/>
        </w:rPr>
        <w:t>«Предоставление разрешения на осуществление земляных работ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F6716">
        <w:rPr>
          <w:rFonts w:ascii="Times New Roman" w:hAnsi="Times New Roman"/>
          <w:b/>
          <w:sz w:val="28"/>
          <w:szCs w:val="28"/>
        </w:rPr>
        <w:t>на территории муниципального образования ГП «Город Спас-Деменск» Калужской области</w:t>
      </w:r>
    </w:p>
    <w:p w:rsidR="00ED16FC" w:rsidRPr="00FF634A" w:rsidRDefault="00ED16FC" w:rsidP="00AF5B0D">
      <w:pPr>
        <w:pStyle w:val="ConsPlusNormal"/>
        <w:ind w:firstLine="510"/>
        <w:rPr>
          <w:rFonts w:ascii="Times New Roman" w:hAnsi="Times New Roman"/>
          <w:sz w:val="28"/>
          <w:szCs w:val="28"/>
          <w:lang w:eastAsia="en-US"/>
        </w:rPr>
      </w:pPr>
    </w:p>
    <w:p w:rsidR="00ED16FC" w:rsidRPr="00FF634A" w:rsidRDefault="00ED16FC" w:rsidP="00AF5B0D">
      <w:pPr>
        <w:pStyle w:val="ConsPlusNormal"/>
        <w:ind w:firstLine="51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D16FC" w:rsidRPr="00FF634A" w:rsidRDefault="00ED16FC" w:rsidP="00AF5B0D">
      <w:pPr>
        <w:pStyle w:val="ConsPlusNormal"/>
        <w:ind w:firstLine="51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F634A">
        <w:rPr>
          <w:rFonts w:ascii="Times New Roman" w:hAnsi="Times New Roman"/>
          <w:sz w:val="28"/>
          <w:szCs w:val="28"/>
          <w:lang w:eastAsia="en-US"/>
        </w:rPr>
        <w:t>В соответств</w:t>
      </w:r>
      <w:r>
        <w:rPr>
          <w:rFonts w:ascii="Times New Roman" w:hAnsi="Times New Roman"/>
          <w:sz w:val="28"/>
          <w:szCs w:val="28"/>
          <w:lang w:eastAsia="en-US"/>
        </w:rPr>
        <w:t>ии с Федеральными законами от 06 октября</w:t>
      </w:r>
      <w:r w:rsidRPr="00FF634A">
        <w:rPr>
          <w:rFonts w:ascii="Times New Roman" w:hAnsi="Times New Roman"/>
          <w:sz w:val="28"/>
          <w:szCs w:val="28"/>
          <w:lang w:eastAsia="en-US"/>
        </w:rPr>
        <w:t xml:space="preserve"> 2003 года </w:t>
      </w:r>
      <w:hyperlink r:id="rId4" w:history="1">
        <w:r w:rsidRPr="00FF634A">
          <w:rPr>
            <w:rFonts w:ascii="Times New Roman" w:hAnsi="Times New Roman"/>
            <w:sz w:val="28"/>
            <w:szCs w:val="28"/>
            <w:lang w:eastAsia="en-US"/>
          </w:rPr>
          <w:t>N 131-ФЗ</w:t>
        </w:r>
      </w:hyperlink>
      <w:r w:rsidRPr="00FF634A">
        <w:rPr>
          <w:rFonts w:ascii="Times New Roman" w:hAnsi="Times New Roman"/>
          <w:sz w:val="28"/>
          <w:szCs w:val="28"/>
          <w:lang w:eastAsia="en-US"/>
        </w:rPr>
        <w:t xml:space="preserve"> "Об общих принципах организации местного самоуправления в Российской Федерации", от 27</w:t>
      </w:r>
      <w:r>
        <w:rPr>
          <w:rFonts w:ascii="Times New Roman" w:hAnsi="Times New Roman"/>
          <w:sz w:val="28"/>
          <w:szCs w:val="28"/>
          <w:lang w:eastAsia="en-US"/>
        </w:rPr>
        <w:t xml:space="preserve"> июля </w:t>
      </w:r>
      <w:r w:rsidRPr="00FF634A">
        <w:rPr>
          <w:rFonts w:ascii="Times New Roman" w:hAnsi="Times New Roman"/>
          <w:sz w:val="28"/>
          <w:szCs w:val="28"/>
          <w:lang w:eastAsia="en-US"/>
        </w:rPr>
        <w:t xml:space="preserve">2010 </w:t>
      </w:r>
      <w:hyperlink r:id="rId5" w:history="1">
        <w:r w:rsidRPr="00FF634A">
          <w:rPr>
            <w:rFonts w:ascii="Times New Roman" w:hAnsi="Times New Roman"/>
            <w:sz w:val="28"/>
            <w:szCs w:val="28"/>
            <w:lang w:eastAsia="en-US"/>
          </w:rPr>
          <w:t>N 210-ФЗ</w:t>
        </w:r>
      </w:hyperlink>
      <w:r w:rsidRPr="00FF634A">
        <w:rPr>
          <w:rFonts w:ascii="Times New Roman" w:hAnsi="Times New Roman"/>
          <w:sz w:val="28"/>
          <w:szCs w:val="28"/>
          <w:lang w:eastAsia="en-US"/>
        </w:rPr>
        <w:t xml:space="preserve"> "Об организации предоставления государственных и муниципальных услуг", руководствуясь </w:t>
      </w:r>
      <w:hyperlink r:id="rId6" w:history="1">
        <w:r w:rsidRPr="00FF634A">
          <w:rPr>
            <w:rFonts w:ascii="Times New Roman" w:hAnsi="Times New Roman"/>
            <w:sz w:val="28"/>
            <w:szCs w:val="28"/>
            <w:lang w:eastAsia="en-US"/>
          </w:rPr>
          <w:t>Уставом</w:t>
        </w:r>
      </w:hyperlink>
      <w:r w:rsidRPr="00FF634A">
        <w:rPr>
          <w:rFonts w:ascii="Times New Roman" w:hAnsi="Times New Roman"/>
          <w:sz w:val="28"/>
          <w:szCs w:val="28"/>
          <w:lang w:eastAsia="en-US"/>
        </w:rPr>
        <w:t xml:space="preserve"> городского посел</w:t>
      </w:r>
      <w:r>
        <w:rPr>
          <w:rFonts w:ascii="Times New Roman" w:hAnsi="Times New Roman"/>
          <w:sz w:val="28"/>
          <w:szCs w:val="28"/>
          <w:lang w:eastAsia="en-US"/>
        </w:rPr>
        <w:t>ения "Город Спас-Деменск"</w:t>
      </w:r>
    </w:p>
    <w:p w:rsidR="00ED16FC" w:rsidRPr="00FF634A" w:rsidRDefault="00ED16FC" w:rsidP="00AF5B0D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D16FC" w:rsidRPr="00057EBB" w:rsidRDefault="00ED16FC" w:rsidP="00AF5B0D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057EBB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ED16FC" w:rsidRPr="001D36C1" w:rsidRDefault="00ED16FC" w:rsidP="001D36C1">
      <w:pPr>
        <w:spacing w:after="0" w:line="240" w:lineRule="auto"/>
        <w:jc w:val="both"/>
        <w:rPr>
          <w:rFonts w:ascii="Times New Roman" w:hAnsi="Times New Roman"/>
          <w:b/>
          <w:spacing w:val="-12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12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1D36C1">
        <w:rPr>
          <w:rFonts w:ascii="Times New Roman" w:hAnsi="Times New Roman"/>
          <w:spacing w:val="-12"/>
          <w:sz w:val="28"/>
          <w:szCs w:val="28"/>
        </w:rPr>
        <w:t>1</w:t>
      </w:r>
      <w:r w:rsidRPr="001D36C1">
        <w:rPr>
          <w:spacing w:val="-12"/>
          <w:sz w:val="28"/>
          <w:szCs w:val="28"/>
        </w:rPr>
        <w:t xml:space="preserve">. </w:t>
      </w:r>
      <w:r w:rsidRPr="001D36C1">
        <w:rPr>
          <w:rFonts w:ascii="Times New Roman" w:hAnsi="Times New Roman"/>
          <w:spacing w:val="-12"/>
          <w:sz w:val="28"/>
          <w:szCs w:val="28"/>
        </w:rPr>
        <w:t>Утвердить Административн</w:t>
      </w:r>
      <w:r>
        <w:rPr>
          <w:rFonts w:ascii="Times New Roman" w:hAnsi="Times New Roman"/>
          <w:spacing w:val="-12"/>
          <w:sz w:val="28"/>
          <w:szCs w:val="28"/>
        </w:rPr>
        <w:t>ый</w:t>
      </w:r>
      <w:r w:rsidRPr="001D36C1">
        <w:rPr>
          <w:rFonts w:ascii="Times New Roman" w:hAnsi="Times New Roman"/>
          <w:spacing w:val="-12"/>
          <w:sz w:val="28"/>
          <w:szCs w:val="28"/>
        </w:rPr>
        <w:t xml:space="preserve"> регламент предоставления муниципальной услуги «Предоставление разрешения на осуществление земляных работ на территории муниципального образования ГП «Город Спас-Деменск» Калужской области (прилагается).</w:t>
      </w:r>
    </w:p>
    <w:p w:rsidR="00ED16FC" w:rsidRPr="001D36C1" w:rsidRDefault="00ED16FC" w:rsidP="00AF5B0D">
      <w:pPr>
        <w:pStyle w:val="ConsPlusNormal"/>
        <w:tabs>
          <w:tab w:val="left" w:pos="709"/>
          <w:tab w:val="left" w:pos="851"/>
        </w:tabs>
        <w:jc w:val="both"/>
        <w:rPr>
          <w:rFonts w:ascii="Times New Roman" w:hAnsi="Times New Roman"/>
          <w:spacing w:val="-12"/>
          <w:sz w:val="28"/>
          <w:szCs w:val="28"/>
        </w:rPr>
      </w:pPr>
      <w:r w:rsidRPr="001D36C1">
        <w:rPr>
          <w:rFonts w:ascii="Times New Roman" w:hAnsi="Times New Roman"/>
          <w:spacing w:val="-12"/>
          <w:sz w:val="28"/>
          <w:szCs w:val="28"/>
        </w:rPr>
        <w:t xml:space="preserve">        2. Настоящее Постановление вступает в силу после его официального опубликования.</w:t>
      </w:r>
    </w:p>
    <w:p w:rsidR="00ED16FC" w:rsidRPr="001D36C1" w:rsidRDefault="00ED16FC" w:rsidP="00AF5B0D">
      <w:pPr>
        <w:pStyle w:val="ConsPlusNormal"/>
        <w:tabs>
          <w:tab w:val="left" w:pos="709"/>
        </w:tabs>
        <w:jc w:val="both"/>
        <w:rPr>
          <w:rFonts w:ascii="Times New Roman" w:hAnsi="Times New Roman"/>
          <w:spacing w:val="-12"/>
          <w:sz w:val="28"/>
          <w:szCs w:val="28"/>
        </w:rPr>
      </w:pPr>
      <w:r w:rsidRPr="001D36C1">
        <w:rPr>
          <w:rFonts w:ascii="Times New Roman" w:hAnsi="Times New Roman"/>
          <w:spacing w:val="-12"/>
          <w:sz w:val="28"/>
          <w:szCs w:val="28"/>
        </w:rPr>
        <w:t xml:space="preserve">       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1D36C1">
        <w:rPr>
          <w:rFonts w:ascii="Times New Roman" w:hAnsi="Times New Roman"/>
          <w:spacing w:val="-12"/>
          <w:sz w:val="28"/>
          <w:szCs w:val="28"/>
        </w:rPr>
        <w:t>3. Контроль за исполнением настоящего Постановления оставляю за собой.</w:t>
      </w:r>
    </w:p>
    <w:p w:rsidR="00ED16FC" w:rsidRPr="00FF634A" w:rsidRDefault="00ED16FC" w:rsidP="00AF5B0D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D16FC" w:rsidRDefault="00ED16FC" w:rsidP="00AF5B0D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ED16FC" w:rsidRDefault="00ED16FC" w:rsidP="00AF5B0D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ED16FC" w:rsidRPr="00FF634A" w:rsidRDefault="00ED16FC" w:rsidP="00AF5B0D">
      <w:pPr>
        <w:widowControl w:val="0"/>
        <w:spacing w:after="0" w:line="240" w:lineRule="auto"/>
        <w:rPr>
          <w:rFonts w:ascii="Times New Roman" w:hAnsi="Times New Roman"/>
          <w:sz w:val="28"/>
        </w:rPr>
      </w:pPr>
    </w:p>
    <w:p w:rsidR="00ED16FC" w:rsidRDefault="00ED16FC" w:rsidP="00AF5B0D">
      <w:pPr>
        <w:widowControl w:val="0"/>
        <w:spacing w:after="0" w:line="240" w:lineRule="auto"/>
        <w:rPr>
          <w:rFonts w:ascii="Times New Roman" w:hAnsi="Times New Roman"/>
          <w:sz w:val="28"/>
        </w:rPr>
      </w:pPr>
      <w:r w:rsidRPr="00FF634A">
        <w:rPr>
          <w:rFonts w:ascii="Times New Roman" w:hAnsi="Times New Roman"/>
          <w:sz w:val="28"/>
        </w:rPr>
        <w:t>Глава Администрации</w:t>
      </w:r>
      <w:r>
        <w:rPr>
          <w:rFonts w:ascii="Times New Roman" w:hAnsi="Times New Roman"/>
          <w:sz w:val="28"/>
        </w:rPr>
        <w:t xml:space="preserve"> городского  </w:t>
      </w:r>
    </w:p>
    <w:p w:rsidR="00ED16FC" w:rsidRPr="00FF634A" w:rsidRDefault="00ED16FC" w:rsidP="00AF5B0D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 "Город  Спас-Деменск"                                           </w:t>
      </w:r>
      <w:r w:rsidRPr="00FF634A">
        <w:rPr>
          <w:rFonts w:ascii="Times New Roman" w:hAnsi="Times New Roman"/>
          <w:sz w:val="28"/>
        </w:rPr>
        <w:t>С.В.</w:t>
      </w:r>
      <w:r>
        <w:rPr>
          <w:rFonts w:ascii="Times New Roman" w:hAnsi="Times New Roman"/>
          <w:sz w:val="28"/>
        </w:rPr>
        <w:t xml:space="preserve"> </w:t>
      </w:r>
      <w:r w:rsidRPr="00FF634A">
        <w:rPr>
          <w:rFonts w:ascii="Times New Roman" w:hAnsi="Times New Roman"/>
          <w:sz w:val="28"/>
        </w:rPr>
        <w:t>Смирнов</w:t>
      </w:r>
    </w:p>
    <w:p w:rsidR="00ED16FC" w:rsidRDefault="00ED16FC" w:rsidP="0064021F">
      <w:pPr>
        <w:pStyle w:val="ConsPlusNormal"/>
        <w:jc w:val="right"/>
        <w:outlineLvl w:val="0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right"/>
        <w:outlineLvl w:val="0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right"/>
        <w:outlineLvl w:val="0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right"/>
        <w:outlineLvl w:val="0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right"/>
        <w:outlineLvl w:val="0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right"/>
        <w:outlineLvl w:val="0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right"/>
        <w:outlineLvl w:val="0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right"/>
        <w:outlineLvl w:val="0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right"/>
        <w:outlineLvl w:val="0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right"/>
        <w:outlineLvl w:val="0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right"/>
        <w:outlineLvl w:val="0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right"/>
        <w:outlineLvl w:val="0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89"/>
        <w:gridCol w:w="1598"/>
        <w:gridCol w:w="4783"/>
      </w:tblGrid>
      <w:tr w:rsidR="00ED16FC" w:rsidTr="001D36C1">
        <w:tc>
          <w:tcPr>
            <w:tcW w:w="3190" w:type="dxa"/>
          </w:tcPr>
          <w:p w:rsidR="00ED16FC" w:rsidRDefault="00ED16FC" w:rsidP="0064021F">
            <w:pPr>
              <w:pStyle w:val="ConsPlusNormal"/>
              <w:jc w:val="right"/>
              <w:outlineLvl w:val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598" w:type="dxa"/>
          </w:tcPr>
          <w:p w:rsidR="00ED16FC" w:rsidRDefault="00ED16FC" w:rsidP="0064021F">
            <w:pPr>
              <w:pStyle w:val="ConsPlusNormal"/>
              <w:jc w:val="right"/>
              <w:outlineLvl w:val="0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4783" w:type="dxa"/>
          </w:tcPr>
          <w:p w:rsidR="00ED16FC" w:rsidRDefault="00ED16FC" w:rsidP="001D36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AE33FB">
              <w:rPr>
                <w:rFonts w:ascii="Times New Roman" w:eastAsia="Calibri" w:hAnsi="Times New Roman"/>
                <w:sz w:val="22"/>
                <w:szCs w:val="22"/>
              </w:rPr>
              <w:t>Приложение</w:t>
            </w:r>
          </w:p>
          <w:p w:rsidR="00ED16FC" w:rsidRDefault="00ED16FC" w:rsidP="001D36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AE33FB">
              <w:rPr>
                <w:rFonts w:ascii="Times New Roman" w:eastAsia="Calibri" w:hAnsi="Times New Roman"/>
                <w:sz w:val="22"/>
                <w:szCs w:val="22"/>
              </w:rPr>
              <w:t>к Постановлению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AE33FB">
              <w:rPr>
                <w:rFonts w:ascii="Times New Roman" w:eastAsia="Calibri" w:hAnsi="Times New Roman"/>
                <w:sz w:val="22"/>
                <w:szCs w:val="22"/>
              </w:rPr>
              <w:t xml:space="preserve">Администрации </w:t>
            </w:r>
          </w:p>
          <w:p w:rsidR="00ED16FC" w:rsidRPr="00AE33FB" w:rsidRDefault="00ED16FC" w:rsidP="001D36C1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ГП "Город Спас-Деменск" </w:t>
            </w:r>
          </w:p>
          <w:p w:rsidR="00ED16FC" w:rsidRDefault="00ED16FC" w:rsidP="001D36C1">
            <w:pPr>
              <w:pStyle w:val="ConsPlusNormal"/>
              <w:spacing w:after="0" w:line="240" w:lineRule="auto"/>
              <w:jc w:val="center"/>
              <w:outlineLvl w:val="0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от   11</w:t>
            </w:r>
            <w:r w:rsidRPr="00AE33FB">
              <w:rPr>
                <w:rFonts w:ascii="Times New Roman" w:eastAsia="Calibri" w:hAnsi="Times New Roman"/>
                <w:sz w:val="22"/>
                <w:szCs w:val="22"/>
              </w:rPr>
              <w:t>.0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9</w:t>
            </w:r>
            <w:r w:rsidRPr="00AE33FB">
              <w:rPr>
                <w:rFonts w:ascii="Times New Roman" w:eastAsia="Calibri" w:hAnsi="Times New Roman"/>
                <w:sz w:val="22"/>
                <w:szCs w:val="22"/>
              </w:rPr>
              <w:t xml:space="preserve">.2017 г. № 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104</w:t>
            </w:r>
          </w:p>
        </w:tc>
      </w:tr>
    </w:tbl>
    <w:p w:rsidR="00ED16FC" w:rsidRDefault="00ED16FC" w:rsidP="0064021F">
      <w:pPr>
        <w:pStyle w:val="ConsPlusNormal"/>
        <w:jc w:val="right"/>
        <w:outlineLvl w:val="0"/>
        <w:rPr>
          <w:rFonts w:ascii="Times New Roman" w:hAnsi="Times New Roman"/>
        </w:rPr>
      </w:pPr>
    </w:p>
    <w:p w:rsidR="00ED16FC" w:rsidRPr="00AE33FB" w:rsidRDefault="00ED16FC" w:rsidP="00AE33FB">
      <w:pPr>
        <w:spacing w:after="0" w:line="240" w:lineRule="auto"/>
        <w:jc w:val="right"/>
        <w:rPr>
          <w:rFonts w:ascii="Times New Roman" w:hAnsi="Times New Roman"/>
        </w:rPr>
      </w:pPr>
      <w:r w:rsidRPr="00AE33FB">
        <w:rPr>
          <w:rFonts w:ascii="Times New Roman" w:hAnsi="Times New Roman"/>
        </w:rPr>
        <w:t xml:space="preserve">                                                                                                        </w:t>
      </w:r>
    </w:p>
    <w:p w:rsidR="00ED16FC" w:rsidRPr="00FD491F" w:rsidRDefault="00ED16FC" w:rsidP="00AE33FB">
      <w:pPr>
        <w:spacing w:after="0" w:line="240" w:lineRule="auto"/>
        <w:jc w:val="center"/>
        <w:rPr>
          <w:rFonts w:ascii="Times New Roman" w:hAnsi="Times New Roman"/>
          <w:b/>
          <w:spacing w:val="-12"/>
          <w:sz w:val="28"/>
          <w:szCs w:val="28"/>
        </w:rPr>
      </w:pPr>
      <w:bookmarkStart w:id="0" w:name="P40"/>
      <w:bookmarkEnd w:id="0"/>
      <w:r w:rsidRPr="00FD491F">
        <w:rPr>
          <w:rFonts w:ascii="Times New Roman" w:hAnsi="Times New Roman"/>
          <w:b/>
          <w:caps/>
          <w:spacing w:val="-12"/>
          <w:sz w:val="28"/>
          <w:szCs w:val="28"/>
        </w:rPr>
        <w:t>а</w:t>
      </w:r>
      <w:r w:rsidRPr="00FD491F">
        <w:rPr>
          <w:rFonts w:ascii="Times New Roman" w:hAnsi="Times New Roman"/>
          <w:b/>
          <w:spacing w:val="-12"/>
          <w:sz w:val="28"/>
          <w:szCs w:val="28"/>
        </w:rPr>
        <w:t>дминистративный регламент</w:t>
      </w:r>
    </w:p>
    <w:p w:rsidR="00ED16FC" w:rsidRPr="00FD491F" w:rsidRDefault="00ED16FC" w:rsidP="00AE33FB">
      <w:pPr>
        <w:spacing w:after="0" w:line="240" w:lineRule="auto"/>
        <w:jc w:val="center"/>
        <w:rPr>
          <w:rFonts w:ascii="Times New Roman" w:hAnsi="Times New Roman"/>
          <w:b/>
          <w:spacing w:val="-12"/>
          <w:sz w:val="28"/>
          <w:szCs w:val="28"/>
        </w:rPr>
      </w:pPr>
      <w:r w:rsidRPr="00FD491F">
        <w:rPr>
          <w:rFonts w:ascii="Times New Roman" w:hAnsi="Times New Roman"/>
          <w:b/>
          <w:spacing w:val="-12"/>
          <w:sz w:val="28"/>
          <w:szCs w:val="28"/>
        </w:rPr>
        <w:t>предоставления муниципальной услуги «Предоставление разрешения на осуществление земляных работ на территории муниципального образования ГП «Город Спас-Деменск» Калужской области»</w:t>
      </w:r>
    </w:p>
    <w:p w:rsidR="00ED16FC" w:rsidRPr="00FD491F" w:rsidRDefault="00ED16FC" w:rsidP="00AE33FB">
      <w:pPr>
        <w:spacing w:after="0" w:line="240" w:lineRule="auto"/>
        <w:jc w:val="center"/>
        <w:rPr>
          <w:rFonts w:ascii="Times New Roman" w:hAnsi="Times New Roman"/>
          <w:b/>
          <w:spacing w:val="-12"/>
          <w:sz w:val="16"/>
          <w:szCs w:val="16"/>
        </w:rPr>
      </w:pPr>
    </w:p>
    <w:p w:rsidR="00ED16FC" w:rsidRPr="00FD491F" w:rsidRDefault="00ED16FC" w:rsidP="00FD491F">
      <w:pPr>
        <w:spacing w:after="0" w:line="240" w:lineRule="auto"/>
        <w:jc w:val="center"/>
        <w:rPr>
          <w:rFonts w:ascii="Times New Roman" w:hAnsi="Times New Roman"/>
          <w:b/>
          <w:spacing w:val="-12"/>
          <w:sz w:val="25"/>
          <w:szCs w:val="25"/>
        </w:rPr>
      </w:pPr>
      <w:r w:rsidRPr="00FD491F">
        <w:rPr>
          <w:rFonts w:ascii="Times New Roman" w:hAnsi="Times New Roman"/>
          <w:b/>
          <w:spacing w:val="-12"/>
          <w:sz w:val="25"/>
          <w:szCs w:val="25"/>
        </w:rPr>
        <w:t xml:space="preserve">1. </w:t>
      </w:r>
      <w:r w:rsidRPr="00FD491F">
        <w:rPr>
          <w:rFonts w:ascii="Times New Roman" w:hAnsi="Times New Roman"/>
          <w:b/>
          <w:caps/>
          <w:spacing w:val="-12"/>
          <w:sz w:val="25"/>
          <w:szCs w:val="25"/>
        </w:rPr>
        <w:t>о</w:t>
      </w:r>
      <w:r w:rsidRPr="00FD491F">
        <w:rPr>
          <w:rFonts w:ascii="Times New Roman" w:hAnsi="Times New Roman"/>
          <w:b/>
          <w:spacing w:val="-12"/>
          <w:sz w:val="25"/>
          <w:szCs w:val="25"/>
        </w:rPr>
        <w:t>бщие положения</w:t>
      </w:r>
    </w:p>
    <w:p w:rsidR="00ED16FC" w:rsidRPr="00FD491F" w:rsidRDefault="00ED16FC" w:rsidP="00FD491F">
      <w:pPr>
        <w:spacing w:after="0" w:line="240" w:lineRule="auto"/>
        <w:jc w:val="center"/>
        <w:rPr>
          <w:rFonts w:ascii="Times New Roman" w:hAnsi="Times New Roman"/>
          <w:b/>
          <w:spacing w:val="-12"/>
          <w:sz w:val="16"/>
          <w:szCs w:val="16"/>
        </w:rPr>
      </w:pP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1.1. Административный регламент предоставления муниципальной услуги «Предоставление разрешения на осуществление земляных работ на территории муниципального образования ГП «Город Спас-Деменск» Калужской области» (далее -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при оказании муниципальной услуги.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4"/>
          <w:sz w:val="25"/>
          <w:szCs w:val="25"/>
        </w:rPr>
      </w:pPr>
      <w:r w:rsidRPr="00FD491F">
        <w:rPr>
          <w:rFonts w:ascii="Times New Roman" w:hAnsi="Times New Roman"/>
          <w:spacing w:val="-14"/>
          <w:sz w:val="25"/>
          <w:szCs w:val="25"/>
        </w:rPr>
        <w:t>1.2. В настоящем Административном регламенте используются следующие термины и понятия: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1.2.1. Земляные работы - комплекс строительных работ, включающий выемку (разработку) грунта, его перемещение, укладку с разравниванием и уплотнением грунта, а также подготовительные работы, связанные с валкой леса и расчисткой территории; сопутствующие работы (в том числе планировка площадей, откосов, полотна выемок и насыпей; отделка земляного полотна; устройство уступов по откосам (в основании) насыпей; бурение ям бурильно-крановыми машинами; рыхление грунтов; засыпка пазух котлованов). Не являются земляными работами работы, производимые в зоне отмостки здания на глубину конструктивного слоя отмостки и фундамента здания.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1.2.2. Разрешение на проведение земляных работ - документ, выдаваемый Администрацией ГП "Город Спас-Деменск" (далее - Администрация), разрешающий производство земляных, буровых работ при строительстве и ремонте подземных инженерных сооружений и коммуникаций, дорог, тротуаров, проведении инженерно-геологических изысканий, при ликвидации аварийных ситуаций на инженерных коммуникациях, разработке карьеров и проведении работ по обустройству территории ГП " Город Спас-Деменск ".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1.2.3. Заявитель - физическое или юридическое лицо, запрашивающее разрешение на проведение земляных работ.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1.2.4. Согласующие организации - организации (учреждения), дающие свое согласие на производство работ в соответствии с их компетенцией.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1.2.5. Благоустройство - совокупность работ и мероприятий, направленных на создание благоприятных условий жизни и досуга населения сельского поселения, включающих в себя работы по инженерной подготовке территорий, строительству и ремонту объектов благоустройства, надлежащему содержанию территорий, освещению, озеленению, внешней рекламы и информации, созданию благоприятного внешнего облика городского поселения, предупреждению и устранению вредного воздействия на человека факторов среды обитания, меры по обеспечению безопасности населения городского поселения от неблагоприятного воздействия бродячих животных.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1.2.6. Инженерные сооружения - коммуникационные коллекторы, бойлерные станции, вентиляционные, калориферные шахты и камеры, колодцы, аварийные выходы тоннельно-транспортных развязок, защитные сооружения гражданской обороны, трансформаторные подстанции, центральные тепловые пункты, ремонтно-эксплуатационные комплексы и постройки, диспетчерские пункты.</w:t>
      </w:r>
    </w:p>
    <w:p w:rsidR="00ED16FC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1.3. Получателями муниципальной услуги являются физические, юридические лица, органы государственной власти и органы местного самоуправления (далее - Заявители).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16"/>
          <w:szCs w:val="16"/>
        </w:rPr>
      </w:pPr>
    </w:p>
    <w:p w:rsidR="00ED16FC" w:rsidRPr="00FD491F" w:rsidRDefault="00ED16FC" w:rsidP="00FD491F">
      <w:pPr>
        <w:spacing w:after="0" w:line="240" w:lineRule="auto"/>
        <w:jc w:val="center"/>
        <w:rPr>
          <w:rFonts w:ascii="Times New Roman" w:hAnsi="Times New Roman"/>
          <w:b/>
          <w:spacing w:val="-12"/>
          <w:sz w:val="25"/>
          <w:szCs w:val="25"/>
        </w:rPr>
      </w:pPr>
      <w:r w:rsidRPr="00FD491F">
        <w:rPr>
          <w:rFonts w:ascii="Times New Roman" w:hAnsi="Times New Roman"/>
          <w:b/>
          <w:spacing w:val="-12"/>
          <w:sz w:val="25"/>
          <w:szCs w:val="25"/>
        </w:rPr>
        <w:t xml:space="preserve">2. </w:t>
      </w:r>
      <w:r w:rsidRPr="00FD491F">
        <w:rPr>
          <w:rFonts w:ascii="Times New Roman" w:hAnsi="Times New Roman"/>
          <w:b/>
          <w:caps/>
          <w:spacing w:val="-12"/>
          <w:sz w:val="25"/>
          <w:szCs w:val="25"/>
        </w:rPr>
        <w:t>с</w:t>
      </w:r>
      <w:r w:rsidRPr="00FD491F">
        <w:rPr>
          <w:rFonts w:ascii="Times New Roman" w:hAnsi="Times New Roman"/>
          <w:b/>
          <w:spacing w:val="-12"/>
          <w:sz w:val="25"/>
          <w:szCs w:val="25"/>
        </w:rPr>
        <w:t>тандарт предоставления муниципальной услуги</w:t>
      </w:r>
    </w:p>
    <w:p w:rsidR="00ED16FC" w:rsidRPr="00FD491F" w:rsidRDefault="00ED16FC" w:rsidP="00FD491F">
      <w:pPr>
        <w:spacing w:after="0" w:line="240" w:lineRule="auto"/>
        <w:jc w:val="center"/>
        <w:rPr>
          <w:rFonts w:ascii="Times New Roman" w:hAnsi="Times New Roman"/>
          <w:b/>
          <w:spacing w:val="-12"/>
          <w:sz w:val="16"/>
          <w:szCs w:val="16"/>
        </w:rPr>
      </w:pP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2.1. Наименование муниципальной услуги - "Предоставление разрешения на осуществление земляных работ".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2.2. Муниципальная услуга предоставляется Администрацией ГП "Город Спас-Деменск" Спас-Деменского района Калужской области.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2.2.1. Обеспечение предоставления муниципальной услуги осуществляется в Администрации ГП "Город Спас-Деменск" Спас-Деменского района Калужской области.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Место нахождения: 249610, Калужская область, Спас-Деменский район, г. Спас-Деменск, ул. Советская, д. 99.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Прием заявителей осуществляется в соответствии со следующим графиком: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понедельник - четверг: 08.00 - 17.15;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пятница - 08.00 - 16.00;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перерыв - 13.00 - 14.00;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- адрес электронной почты Администрации ГП "Город Спас-Деменск" </w:t>
      </w:r>
      <w:hyperlink r:id="rId7" w:history="1">
        <w:r w:rsidRPr="00FD491F">
          <w:rPr>
            <w:rStyle w:val="Hyperlink"/>
            <w:rFonts w:ascii="Times New Roman" w:hAnsi="Times New Roman"/>
            <w:color w:val="auto"/>
            <w:spacing w:val="-12"/>
            <w:sz w:val="25"/>
            <w:szCs w:val="25"/>
          </w:rPr>
          <w:t>agp_spdemensk@adm.kaluga.ru</w:t>
        </w:r>
      </w:hyperlink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Информация о местонахождении и графике работы многофункциональных центров предоставления государственных и муниципальных услуг размещена на сайте МФЦ и по адресу: Калужская область,  г. Спас-Деменск, ул. Советская, д.93.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2.3. Результатом предоставления муниципальной услуги является выдача разрешения на осуществление земляных работ на территории городского поселения " Город Спас-Деменск ". (Приложение № 4)</w:t>
      </w:r>
    </w:p>
    <w:p w:rsidR="00ED16FC" w:rsidRPr="00FD491F" w:rsidRDefault="00ED16FC" w:rsidP="00FD491F">
      <w:pPr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/>
          <w:bCs/>
          <w:spacing w:val="-12"/>
          <w:sz w:val="25"/>
          <w:szCs w:val="25"/>
          <w:lang w:eastAsia="ru-RU"/>
        </w:rPr>
      </w:pPr>
      <w:bookmarkStart w:id="1" w:name="P73"/>
      <w:bookmarkEnd w:id="1"/>
      <w:r w:rsidRPr="00FD491F">
        <w:rPr>
          <w:rFonts w:ascii="Times New Roman" w:hAnsi="Times New Roman"/>
          <w:bCs/>
          <w:spacing w:val="-12"/>
          <w:sz w:val="25"/>
          <w:szCs w:val="25"/>
          <w:lang w:eastAsia="ru-RU"/>
        </w:rPr>
        <w:t>2.4. Срок предоставления муниципальной услуги не должен превышать 30 дней с момента регистрации поступившего запроса с приложением документов, необходимых для предоставления муниципальной услуги, предусмотренных настоящим Административным регламентом.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4"/>
          <w:sz w:val="25"/>
          <w:szCs w:val="25"/>
        </w:rPr>
      </w:pPr>
      <w:bookmarkStart w:id="2" w:name="P75"/>
      <w:bookmarkEnd w:id="2"/>
      <w:r w:rsidRPr="00FD491F">
        <w:rPr>
          <w:rFonts w:ascii="Times New Roman" w:hAnsi="Times New Roman"/>
          <w:spacing w:val="-14"/>
          <w:sz w:val="25"/>
          <w:szCs w:val="25"/>
        </w:rPr>
        <w:t>2.4.1. В случае проведения аварийных работ специальное разрешение на осуществление земляных работ на территории ГП " Город Спас-Деменск " выдается в течение трех рабочих дней.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2.5. Предоставление муниципальной услуги осуществляется в соответствии с: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- </w:t>
      </w:r>
      <w:hyperlink r:id="rId8" w:history="1">
        <w:r w:rsidRPr="00FD491F">
          <w:rPr>
            <w:rStyle w:val="Hyperlink"/>
            <w:rFonts w:ascii="Times New Roman" w:hAnsi="Times New Roman"/>
            <w:color w:val="auto"/>
            <w:spacing w:val="-12"/>
            <w:sz w:val="25"/>
            <w:szCs w:val="25"/>
            <w:u w:val="none"/>
          </w:rPr>
          <w:t>Конституцией</w:t>
        </w:r>
      </w:hyperlink>
      <w:r w:rsidRPr="00FD491F">
        <w:rPr>
          <w:rFonts w:ascii="Times New Roman" w:hAnsi="Times New Roman"/>
          <w:spacing w:val="-12"/>
          <w:sz w:val="25"/>
          <w:szCs w:val="25"/>
        </w:rPr>
        <w:t xml:space="preserve"> Российской Федерации;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- Гражданским </w:t>
      </w:r>
      <w:hyperlink r:id="rId9" w:history="1">
        <w:r w:rsidRPr="00FD491F">
          <w:rPr>
            <w:rStyle w:val="Hyperlink"/>
            <w:rFonts w:ascii="Times New Roman" w:hAnsi="Times New Roman"/>
            <w:color w:val="auto"/>
            <w:spacing w:val="-12"/>
            <w:sz w:val="25"/>
            <w:szCs w:val="25"/>
            <w:u w:val="none"/>
          </w:rPr>
          <w:t>кодексом</w:t>
        </w:r>
      </w:hyperlink>
      <w:r w:rsidRPr="00FD491F">
        <w:rPr>
          <w:rFonts w:ascii="Times New Roman" w:hAnsi="Times New Roman"/>
          <w:spacing w:val="-12"/>
          <w:sz w:val="25"/>
          <w:szCs w:val="25"/>
        </w:rPr>
        <w:t xml:space="preserve"> Российской Федерации,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- Федеральным </w:t>
      </w:r>
      <w:hyperlink r:id="rId10" w:history="1">
        <w:r w:rsidRPr="00FD491F">
          <w:rPr>
            <w:rStyle w:val="Hyperlink"/>
            <w:rFonts w:ascii="Times New Roman" w:hAnsi="Times New Roman"/>
            <w:color w:val="auto"/>
            <w:spacing w:val="-12"/>
            <w:sz w:val="25"/>
            <w:szCs w:val="25"/>
            <w:u w:val="none"/>
          </w:rPr>
          <w:t>законом</w:t>
        </w:r>
      </w:hyperlink>
      <w:r w:rsidRPr="00FD491F">
        <w:rPr>
          <w:rFonts w:ascii="Times New Roman" w:hAnsi="Times New Roman"/>
          <w:spacing w:val="-12"/>
          <w:sz w:val="25"/>
          <w:szCs w:val="25"/>
        </w:rPr>
        <w:t xml:space="preserve"> от 27.07.2010 N 210-ФЗ "Об организации предоставления государственных и муниципальных услуг";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СНиП 3.02.01-87 "Земляные сооружения, основания и фундаменты";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hyperlink r:id="rId11" w:history="1">
        <w:r w:rsidRPr="00FD491F">
          <w:rPr>
            <w:rStyle w:val="Hyperlink"/>
            <w:rFonts w:ascii="Times New Roman" w:hAnsi="Times New Roman"/>
            <w:color w:val="auto"/>
            <w:spacing w:val="-12"/>
            <w:sz w:val="25"/>
            <w:szCs w:val="25"/>
            <w:u w:val="none"/>
          </w:rPr>
          <w:t>СНиП 12-04-2002</w:t>
        </w:r>
      </w:hyperlink>
      <w:r w:rsidRPr="00FD491F">
        <w:rPr>
          <w:rFonts w:ascii="Times New Roman" w:hAnsi="Times New Roman"/>
          <w:spacing w:val="-12"/>
          <w:sz w:val="25"/>
          <w:szCs w:val="25"/>
        </w:rPr>
        <w:t>, часть 2 "Строительное производство";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hyperlink r:id="rId12" w:history="1">
        <w:r w:rsidRPr="00FD491F">
          <w:rPr>
            <w:rStyle w:val="Hyperlink"/>
            <w:rFonts w:ascii="Times New Roman" w:hAnsi="Times New Roman"/>
            <w:color w:val="auto"/>
            <w:spacing w:val="-12"/>
            <w:sz w:val="25"/>
            <w:szCs w:val="25"/>
            <w:u w:val="none"/>
          </w:rPr>
          <w:t>СНиП 12-03-2001</w:t>
        </w:r>
      </w:hyperlink>
      <w:r w:rsidRPr="00FD491F">
        <w:rPr>
          <w:rFonts w:ascii="Times New Roman" w:hAnsi="Times New Roman"/>
          <w:spacing w:val="-12"/>
          <w:sz w:val="25"/>
          <w:szCs w:val="25"/>
        </w:rPr>
        <w:t>, часть 1 "Безопасность труда в строительстве";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настоящим Административным регламентом.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2.6. Муниципальная услуга распространяется на производство работ по возведению временных объектов; благоустройству территорий, установке малых архитектурных форм, устройству плоскостных сооружений (спортивные площадки, контейнерные площадки и т.п.), устройству элементов обустройства дорог, остановочных павильонов, рекламных конструкций любых видов; бурению скважин, рытью шурфов; строительству, реконструкции, ремонту, эксплуатации инженерных сетей и сооружений, в результате которых предполагается производство работ, связанных с вскрытием грунта и/или нарушением, изменением существующего благоустройства ГП "Город Спас-Деменск" Спас-Деменского района Калужской области.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2.7. Исчерпывающий Перечень требуемых от заявителя документов, необходимых для предоставления муниципальной услуги: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bookmarkStart w:id="3" w:name="P89"/>
      <w:bookmarkEnd w:id="3"/>
      <w:r w:rsidRPr="00FD491F">
        <w:rPr>
          <w:rFonts w:ascii="Times New Roman" w:hAnsi="Times New Roman"/>
          <w:spacing w:val="-12"/>
          <w:sz w:val="25"/>
          <w:szCs w:val="25"/>
        </w:rPr>
        <w:t>2.7.1. С целью подготовки должностным лицом Администрации ГП " Город Спас-Деменск " разрешения на осуществление земляных работ Заявитель обязан представить документы: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- заявку с подробной характеристикой планирующихся работ, гарантией обеспечения техникой для вывоза лишнего грунта, наличия всех необходимых материалов, переходных мостиков, оградительных щитов, предупредительных знаков, устройства освещения; 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документ, удостоверяющий личность,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копия приказа по организации о назначении лица, ответственного за проведение работ, соблюдение правил техники безопасности на объекте и за полное восстановление разрытой территории, на имя которого будет выдано разрешение на проведение земляных работ,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график производства земляных работ и полного восстановления разрытой территории и нарушаемых объектов благоустройства,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технический, кадастровый паспорт объекта имущества,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 документ о праве собственности на земельный участок, внесенный в ЕГРН;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документы на объекты недвижимости, права на которые не зарегистрированы в Едином государственном реестре недвижимости;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 технические условия при подключении к объектам инфраструктуры,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выкопировка земельного участка,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акт согласования с балансодержателями и (или) собственниками объектов инфраструктуры, со службами экстренного реагирования,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гарантийные обязательства об обеспечении сохранности бортового камня, тротуарной плитки, деревьев, кустарников и других объектов благоустройства, а также полного восстановления разрытой территории и объектов благоустройства.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согласие на обработку персональных данных (Приложение № 3)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2.7.2. Документы, которые не могут быть затребованы у заявителя.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Администрация ГП " Город Спас-Деменск " не вправе требовать от заявителя: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Калужской области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3" w:history="1">
        <w:r w:rsidRPr="00FD491F">
          <w:rPr>
            <w:rStyle w:val="Hyperlink"/>
            <w:rFonts w:ascii="Times New Roman" w:hAnsi="Times New Roman"/>
            <w:color w:val="auto"/>
            <w:spacing w:val="-12"/>
            <w:sz w:val="25"/>
            <w:szCs w:val="25"/>
            <w:u w:val="none"/>
          </w:rPr>
          <w:t>ч. 6 ст. 7</w:t>
        </w:r>
      </w:hyperlink>
      <w:r w:rsidRPr="00FD491F">
        <w:rPr>
          <w:rFonts w:ascii="Times New Roman" w:hAnsi="Times New Roman"/>
          <w:spacing w:val="-12"/>
          <w:sz w:val="25"/>
          <w:szCs w:val="25"/>
        </w:rPr>
        <w:t xml:space="preserve"> Федерального закона от 27.07.2010 N 210-ФЗ "Об организации предоставления государственных и муниципальных услуг".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услуги.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bookmarkStart w:id="4" w:name="P100"/>
      <w:bookmarkEnd w:id="4"/>
      <w:r w:rsidRPr="00FD491F">
        <w:rPr>
          <w:rFonts w:ascii="Times New Roman" w:hAnsi="Times New Roman"/>
          <w:spacing w:val="-12"/>
          <w:sz w:val="25"/>
          <w:szCs w:val="25"/>
        </w:rPr>
        <w:t>2.7.3. Требования к письменной заявке получателей муниципальной услуги.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Заявка получателя муниципальной услуги (далее также - заявка) в обязательном порядке должна содержать: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наименование юридического лица, индивидуального предпринимателя (для граждан - фамилию, имя, отчество);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почтовый и/или электронный адреса получателя муниципальной услуги;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телефон получателя муниципальной услуги;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вид, цели, место проведения, дату осуществления земляных работ;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наименование юридического лица, индивидуального предпринимателя, гражданина, будущего выполнять работы (подрядчика);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Ф.И.О. ответственного за производство работ;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согласование с организациями;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личную подпись получателя муниципальной услуги и дату.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2.8. Перечень оснований для отказа в приеме документов, необходимых для предоставления муниципальной услуги: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- отсутствие документов, предусмотренных </w:t>
      </w:r>
      <w:hyperlink w:anchor="P89" w:history="1">
        <w:r w:rsidRPr="00FD491F">
          <w:rPr>
            <w:rStyle w:val="Hyperlink"/>
            <w:rFonts w:ascii="Times New Roman" w:hAnsi="Times New Roman"/>
            <w:color w:val="auto"/>
            <w:spacing w:val="-12"/>
            <w:sz w:val="25"/>
            <w:szCs w:val="25"/>
            <w:u w:val="none"/>
          </w:rPr>
          <w:t>пунктами 2.7.1</w:t>
        </w:r>
      </w:hyperlink>
      <w:r w:rsidRPr="00FD491F">
        <w:rPr>
          <w:rFonts w:ascii="Times New Roman" w:hAnsi="Times New Roman"/>
          <w:spacing w:val="-12"/>
          <w:sz w:val="25"/>
          <w:szCs w:val="25"/>
        </w:rPr>
        <w:t xml:space="preserve"> и </w:t>
      </w:r>
      <w:hyperlink w:anchor="P100" w:history="1">
        <w:r w:rsidRPr="00FD491F">
          <w:rPr>
            <w:rStyle w:val="Hyperlink"/>
            <w:rFonts w:ascii="Times New Roman" w:hAnsi="Times New Roman"/>
            <w:color w:val="auto"/>
            <w:spacing w:val="-12"/>
            <w:sz w:val="25"/>
            <w:szCs w:val="25"/>
            <w:u w:val="none"/>
          </w:rPr>
          <w:t>2.7.3</w:t>
        </w:r>
      </w:hyperlink>
      <w:r w:rsidRPr="00FD491F">
        <w:rPr>
          <w:rFonts w:ascii="Times New Roman" w:hAnsi="Times New Roman"/>
          <w:spacing w:val="-12"/>
          <w:sz w:val="25"/>
          <w:szCs w:val="25"/>
        </w:rPr>
        <w:t xml:space="preserve"> настоящего Административного регламента, или представление документов не в полном объеме;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предоставление заявителем документов, содержащих ошибки или противоречивые сведения;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заявка подана лицом, не уполномоченным совершать такого рода действия.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bookmarkStart w:id="5" w:name="P115"/>
      <w:bookmarkEnd w:id="5"/>
      <w:r w:rsidRPr="00FD491F">
        <w:rPr>
          <w:rFonts w:ascii="Times New Roman" w:hAnsi="Times New Roman"/>
          <w:spacing w:val="-12"/>
          <w:sz w:val="25"/>
          <w:szCs w:val="25"/>
        </w:rPr>
        <w:t xml:space="preserve">2.9. Предоставление услуги может быть приостановлено в следующих случаях при отсутствии: 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заявки по форме, утвержденной согласно Приложения № 2 к настоящему Административному  регламенту с подробной характеристикой планирующихся работ, гарантией обеспечения техникой для вывоза лишнего грунта, наличия всех необходимых материалов, переходных мостиков, оградительных щитов, предупредительных знаков, устройства освещения;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графика производства земляных работ и полного восстановления разрытой территории и нарушаемых объектов благоустройства;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копии приказа по организации о назначении лица, ответственного за проведение работ, соблюдение правил техники безопасности на объекте и за полное восстановление разрытой территории, на имя которого будет выдано разрешение на проведение земляных работ;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4"/>
          <w:sz w:val="25"/>
          <w:szCs w:val="25"/>
        </w:rPr>
      </w:pPr>
      <w:r w:rsidRPr="00FD491F">
        <w:rPr>
          <w:rFonts w:ascii="Times New Roman" w:hAnsi="Times New Roman"/>
          <w:spacing w:val="-14"/>
          <w:sz w:val="25"/>
          <w:szCs w:val="25"/>
        </w:rPr>
        <w:t>- схемы ограждения и организации движения транспорта, а также график выполнения работ;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- копии лицензии на право производства соответствующих видов работ; 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гарантийных обязательств об обеспечении сохранности бортового камня, тротуарной плитки, деревьев, кустарников и других объектов благоустройства, а также полного восстановления разрытой территории и объектов благоустройства.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2.9.1. Для предоставления муниципальной услуги необходимыми и обязательными услугами являются: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выдача технического (кадастрового) паспорта объекта капитального строительства;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согласование с балансодержателями подземных коммуникаций (телефонный кабель, газопровод, сеть водопровода, сеть канализации, кабельные линии, теплотрасса, водовод, волоконно-оптические линии связи);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получение технических условий на подключение к инженерным сетям.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2.10. Муниципальная услуга предоставляется на бесплатной основе.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2.11. Максимальный срок ожидания в очереди при подаче документов на получение муниципальной услуги - 10 мин.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Максимальный срок ожидания в очереди при получении результата предоставления муниципальной услуги - 10 мин.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2.12. Срок регистрации заявки заявителя о предоставлении муниципальной услуги - 3 дня.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2.13. Требования к местам предоставления муниципальной услуги: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2.13.1. Прием граждан осуществляется непосредственно в помещении Администрации ГП " Город Спас-Деменск".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 2.13.2. При возможности возле здания организуются парковочные места для автотранспорта.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Доступ заявителей к парковочным местам является бесплатным.</w:t>
      </w:r>
    </w:p>
    <w:p w:rsidR="00ED16FC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2.13.3. Вход в здание, где располагается Администрация ГП " Город Спас-Деменск", должен быть оборудован информационной табличкой (вывеской), содержащей информацию о наименовании, месте нахождения, режиме работы органа (муниципального учреждения).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2.13.4. Для ожидания заявителям отводятся места, оборудованные стульями, (кресельными секциями). Места ожидания должны соответствовать комфортным условиям для заявителей и оптимальным условиям для работы специалистов.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2.13.5. Информация по процедурам предоставления муниципальной услуги может предоставляться: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по телефону;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письменно;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по электронной почте;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посредством размещения на Интернет-ресурсах уполномоченного органа;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посредством публикации в СМИ;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- в МФЦ 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- при личном обращении граждан. 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4"/>
          <w:sz w:val="25"/>
          <w:szCs w:val="25"/>
        </w:rPr>
      </w:pPr>
      <w:r w:rsidRPr="00FD491F">
        <w:rPr>
          <w:rFonts w:ascii="Times New Roman" w:hAnsi="Times New Roman"/>
          <w:spacing w:val="-14"/>
          <w:sz w:val="25"/>
          <w:szCs w:val="25"/>
        </w:rPr>
        <w:t>2.13.6. Размещение информации о правилах предоставления муниципальной услуги осуществляется на странице уполномоченного органа и на стендах в местах предоставления услуг.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На информационных стендах уполномоченного органа размещаются следующие информационные материалы: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выдержки из законодательных и иных нормативных правовых актов, регулирующих предоставление муниципальной услуги;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краткое описание порядка предоставления муниципальной услуги;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перечень документов, необходимых для предоставления муниципальной услуги;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порядок обжалования действий (бездействия) и решений, осуществляемых в ходе предоставления муниципальной услуги;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данные о месте расположения, графике (режиме) работы, номерах телефонов органов и организаций, в которых граждане могут получить документы, необходимые для получения муниципальной услуги;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график приема для консультаций о предоставлении муниципальной услуги, номер факса, адрес электронной почты и адрес сайта уполномоченного органа в сети Интернет;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необходимая оперативная информация о предоставлении муниципальной услуги.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Стенды, содержащие информацию о предоставлении муниципальной услуги, размещаются в здании уполномоченного органа. Текст материалов, размещаемых на стендах, напечатан удобным для чтения шрифтом.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Информацию о предоставлении муниципальной услуги возможно получить непосредственно в МФЦ.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В целях обеспечения условий доступности для инвалидов муниципальной услуги в Администрации  ГП «Город Спас-Деменск»  должны быть обеспечены: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оказание специалистами уполномоченного органа помощи инвалидам в посадке в транспортное средство и высадке из него перед входом в здание  Администрации, в том числе с использованием кресла-коляски;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возможность самостоятельного передвижения инвалидов по зданию  Администрации;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Администрации;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надлежащее размещение оборудования и носителей информации, необходимых для обеспечения беспрепятственного доступа инвалидов в здание Администрации и к услугам с учетом ограничений  их жизнедеятельности;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допуск в здание  Администрации сурдопереводчика и тифлосурдопереводчика;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допуск в здание Администрации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оказание специалистами  Администрации  иной необходимой инвалидам помощи в преодолении барьеров, мешающих получению ими услуг наравне с другими лицами.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2.14. Показатели доступности и качества муниципальных услуг: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предоставляемая муниципальная услуга признается качественной при предоставлении услуги в сроки, определенные </w:t>
      </w:r>
      <w:hyperlink w:anchor="P73" w:history="1">
        <w:r w:rsidRPr="00FD491F">
          <w:rPr>
            <w:rStyle w:val="Hyperlink"/>
            <w:rFonts w:ascii="Times New Roman" w:hAnsi="Times New Roman"/>
            <w:color w:val="auto"/>
            <w:spacing w:val="-12"/>
            <w:sz w:val="25"/>
            <w:szCs w:val="25"/>
          </w:rPr>
          <w:t>п. 2.4</w:t>
        </w:r>
      </w:hyperlink>
      <w:r w:rsidRPr="00FD491F">
        <w:rPr>
          <w:rFonts w:ascii="Times New Roman" w:hAnsi="Times New Roman"/>
          <w:spacing w:val="-12"/>
          <w:sz w:val="25"/>
          <w:szCs w:val="25"/>
        </w:rPr>
        <w:t xml:space="preserve"> настоящего Административного регламента, и при отсутствии жалоб со стороны заявителя на нарушение требований стандарта предоставления муниципальной услуги.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2.15. Иные требования, в том числе учитывающие особенности предоставления муниципальных услуг  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2.15.1. Информирование заявителей о порядке предоставления муниципальной услуги осуществляется в виде: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индивидуального информирования;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публичного информирования.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Информирование проводится в форме: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устного информирования;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письменного информирования.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2.15.2. Индивидуальное устное информирование о порядке предоставления муниципальной услуги обеспечивается должностными лицами, осуществляющими предоставление муниципальной услуги (далее - должностные лица), лично либо по телефону.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2.15.3. Заявитель имеет право на получение сведений о стадии прохождения его заявки.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2.15.4. При информировании заявителя о порядке предоставления муниципальной услуги должностное лицо сообщает информацию по следующим вопросам: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категории заявителей, имеющих право на получение муниципальной услуги;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перечень документов, требуемых от заявителя, необходимых для получения муниципальной услуги;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требования к письменному обращению;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требования к заверению документов и сведений;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входящие номера, под которыми зарегистрированы в системе делопроизводства заявка и прилагаемые к ней материалы;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- необходимость представления дополнительных документов и сведений.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Информирование по иным вопросам осуществляется только на основании письменного обращения.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При ответе на телефонные звонки должностное лицо называет фамилию, имя, отчество, занимаемую должность и наименование структурного подразделения, учреждения, предлагает гражданину представиться и изложить суть вопроса.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Должностное лицо при общении с заявителем (по телефону или лично) должно корректно и внимательно относиться к заявителю,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Во время разговора необходимо произносить слова четко, избегать параллельных разговоров с окружающими людьми.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Должностное лицо, осуществляющее устное информирование о порядке предоставления муниципальной услуги, не вправе осуществлять информирование заявителя, выходящее за рамки стандартных процедур и условий предоставления муниципальной услуги и прямо или косвенно влияющее на индивидуальное решение гражданина.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Должностное лицо, осуществляющее индивидуальное устное информирование о порядке предоставления муниципальной услуги, должно принять все необходимые меры для полного и оперативного ответа на поставленные вопросы. При невозможности предоставления полной информации должностное лицо, осуществляющее индивидуальное устное информирование,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2.15.5. Индивидуальное письменное информирование о порядке предоставления муниципальной услуги при письменном обращении гражданина в Администрацию ГП " Город Спас-Деменск" осуществляется путем направления ответов почтовым отправлением, а также электронной почтой.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2.15.6. Публичное информирование о порядке предоставления муниципальной услуги осуществляется посредством размещения соответствующей информации в сети Интернет.</w:t>
      </w:r>
    </w:p>
    <w:p w:rsidR="00ED16FC" w:rsidRPr="00FD491F" w:rsidRDefault="00ED16FC" w:rsidP="00FD491F">
      <w:pPr>
        <w:spacing w:after="0" w:line="240" w:lineRule="auto"/>
        <w:jc w:val="both"/>
        <w:rPr>
          <w:rFonts w:ascii="Times New Roman" w:hAnsi="Times New Roman"/>
          <w:spacing w:val="-12"/>
          <w:sz w:val="16"/>
          <w:szCs w:val="16"/>
        </w:rPr>
      </w:pPr>
    </w:p>
    <w:p w:rsidR="00ED16FC" w:rsidRPr="00FD491F" w:rsidRDefault="00ED16FC" w:rsidP="00FD491F">
      <w:pPr>
        <w:spacing w:after="0" w:line="240" w:lineRule="auto"/>
        <w:jc w:val="center"/>
        <w:rPr>
          <w:rFonts w:ascii="Times New Roman" w:hAnsi="Times New Roman"/>
          <w:b/>
          <w:spacing w:val="-12"/>
          <w:sz w:val="25"/>
          <w:szCs w:val="25"/>
        </w:rPr>
      </w:pPr>
      <w:r w:rsidRPr="00FD491F">
        <w:rPr>
          <w:rFonts w:ascii="Times New Roman" w:hAnsi="Times New Roman"/>
          <w:b/>
          <w:spacing w:val="-12"/>
          <w:sz w:val="25"/>
          <w:szCs w:val="25"/>
        </w:rPr>
        <w:t xml:space="preserve">3. </w:t>
      </w:r>
      <w:r w:rsidRPr="00FD491F">
        <w:rPr>
          <w:rFonts w:ascii="Times New Roman" w:hAnsi="Times New Roman"/>
          <w:b/>
          <w:caps/>
          <w:spacing w:val="-12"/>
          <w:sz w:val="25"/>
          <w:szCs w:val="25"/>
        </w:rPr>
        <w:t>с</w:t>
      </w:r>
      <w:r w:rsidRPr="00FD491F">
        <w:rPr>
          <w:rFonts w:ascii="Times New Roman" w:hAnsi="Times New Roman"/>
          <w:b/>
          <w:spacing w:val="-12"/>
          <w:sz w:val="25"/>
          <w:szCs w:val="25"/>
        </w:rPr>
        <w:t>остав, последовательность и сроки выполнения</w:t>
      </w:r>
    </w:p>
    <w:p w:rsidR="00ED16FC" w:rsidRPr="00FD491F" w:rsidRDefault="00ED16FC" w:rsidP="00FD491F">
      <w:pPr>
        <w:spacing w:after="0" w:line="240" w:lineRule="auto"/>
        <w:jc w:val="center"/>
        <w:rPr>
          <w:rFonts w:ascii="Times New Roman" w:hAnsi="Times New Roman"/>
          <w:b/>
          <w:spacing w:val="-12"/>
          <w:sz w:val="25"/>
          <w:szCs w:val="25"/>
        </w:rPr>
      </w:pPr>
      <w:r w:rsidRPr="00FD491F">
        <w:rPr>
          <w:rFonts w:ascii="Times New Roman" w:hAnsi="Times New Roman"/>
          <w:b/>
          <w:spacing w:val="-12"/>
          <w:sz w:val="25"/>
          <w:szCs w:val="25"/>
        </w:rPr>
        <w:t>административных процедур, требования к порядку их выполнения</w:t>
      </w:r>
    </w:p>
    <w:p w:rsidR="00ED16FC" w:rsidRPr="00FD491F" w:rsidRDefault="00ED16FC" w:rsidP="00FD491F">
      <w:pPr>
        <w:spacing w:after="0" w:line="240" w:lineRule="auto"/>
        <w:jc w:val="center"/>
        <w:rPr>
          <w:rFonts w:ascii="Times New Roman" w:hAnsi="Times New Roman"/>
          <w:b/>
          <w:spacing w:val="-12"/>
          <w:sz w:val="16"/>
          <w:szCs w:val="16"/>
        </w:rPr>
      </w:pP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 3.1. Последовательность выполнения административных процедур указана в блок-схеме предоставления муниципальной услуги согласно </w:t>
      </w:r>
      <w:r>
        <w:rPr>
          <w:rFonts w:ascii="Times New Roman" w:hAnsi="Times New Roman"/>
          <w:spacing w:val="-12"/>
          <w:sz w:val="25"/>
          <w:szCs w:val="25"/>
        </w:rPr>
        <w:t>(</w:t>
      </w:r>
      <w:r w:rsidRPr="00FD491F">
        <w:rPr>
          <w:rFonts w:ascii="Times New Roman" w:hAnsi="Times New Roman"/>
          <w:spacing w:val="-12"/>
          <w:sz w:val="25"/>
          <w:szCs w:val="25"/>
        </w:rPr>
        <w:t>Приложению № 1) к настоящему Административному регламенту: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а) прием и регистрация заявки о выдаче разрешения на проведение земляных работ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Порядок взаимодействия специалистов МФЦ с Администрацией  ГП «Город Спас-Деменск» при предоставлении муниципальной услуги определяется в соответствии с соглашением, заключенным между МФЦ и органом местного самоуправления.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б) проверка соответствия заявке о выдаче разрешения на проведение земляных работ и представляемых документов требованиям административного регламента, направление межведомственных запросов в органы (организации), участвующие в предоставлении муниципальной услуги;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в) принятие решения о выдаче (не выдаче) разрешения на проведение земляных работ. 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 Последовательность и сроки выполнения административных процедур, а также требования к порядку их выполнения.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3.3.1. Юридическим фактом, являющимся основанием для начала административного действия, является поступление письменной заявки юридического или физического лица, индивидуального предпринимателя о выдаче разрешения на осуществление земляных работ.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3.3.1.1. Заявка может быть доставлена непосредственно гражданином либо его представителем, представителем юридического лица, индивидуального предпринимателя почтовым отправлением, по телеграфу, факсу, информационным системам общего пользования.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3.3.2. Регистрация и учет заявки по установленной форме.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3.3.2.1. Заявки учитываются должностным лицом Администрации, регистрируются в течение двух дней с момента поступления в специальном журнале или в электронном виде.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3.3.2.2. В правом нижнем углу первой страницы заявки проставляется регистрационный штамп с указанием присвоенного заявке регистрационного номера и даты регистрации. В случае если место, предназначенное для штампа, занято текстом заявки, штамп может быть проставлен в ином месте, обеспечивающем его прочтение.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3.3.2.3. Копии зарегистрированных и отправленных документов, имеющих все необходимые реквизиты и приложения, хранятся в Администрации 5 лет.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3.3.3. Подготовка и направление межведомственных запросов о представлении документов и информации, необходимых для предоставления муниципальной услуги, в рамках межведомственного информационного взаимодействия.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3.3.3.1. На основании документов, представленных заявителем, должностным лицом Администрации ГП "Город Спас-Деменск" подготавливается межведомственный запрос о предоставлении документов, включенный в исчерпывающий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указанные запросы подписываются Главой ГП "Город Спас-Деменск".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3.3.3.2. Общий максимальный срок подготовки, подписания, регистрации и направления запросов по каналам системы межведомственного электронного взаимодействия не должен превышать 1 рабочего дня.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3.3.3.3. Срок подготовки и направления ответа на межведомственный запрос по каналам системы межведомственного электронного взаимодействия не может превышать пяти рабочих дней со дня поступления межведомственного запроса в орган или организацию, представляющие документ и (или) информацию.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3.3.4. Рассмотрение заявки: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3.3.4.1. Юридическим фактом, являющимся основанием для начала административного действия, является направление принятой заявки, приложенных документов, а также полученных ответов на межведомственные запросы на рассмотрение.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3.3.4.2.Глава Администрации ГП "Город Спас-Деменск" принимает решение о выдаче разрешения на осуществление земляных работ либо об отказе в выдаче разрешения на основании положений нормативных правовых актов, указанных в </w:t>
      </w:r>
      <w:hyperlink w:anchor="P75" w:history="1">
        <w:r w:rsidRPr="00FD491F">
          <w:rPr>
            <w:rStyle w:val="Hyperlink"/>
            <w:rFonts w:ascii="Times New Roman" w:hAnsi="Times New Roman"/>
            <w:color w:val="auto"/>
            <w:spacing w:val="-12"/>
            <w:sz w:val="25"/>
            <w:szCs w:val="25"/>
            <w:u w:val="none"/>
          </w:rPr>
          <w:t>п. 2.5</w:t>
        </w:r>
      </w:hyperlink>
      <w:r w:rsidRPr="00FD491F">
        <w:rPr>
          <w:rFonts w:ascii="Times New Roman" w:hAnsi="Times New Roman"/>
          <w:spacing w:val="-12"/>
          <w:sz w:val="25"/>
          <w:szCs w:val="25"/>
        </w:rPr>
        <w:t xml:space="preserve"> настоящего Регламента.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3.3.4.3. Отказ в выдаче разрешения допускается по основаниям, указанным в </w:t>
      </w:r>
      <w:hyperlink w:anchor="P115" w:history="1">
        <w:r w:rsidRPr="00FD491F">
          <w:rPr>
            <w:rStyle w:val="Hyperlink"/>
            <w:rFonts w:ascii="Times New Roman" w:hAnsi="Times New Roman"/>
            <w:color w:val="auto"/>
            <w:spacing w:val="-12"/>
            <w:sz w:val="25"/>
            <w:szCs w:val="25"/>
            <w:u w:val="none"/>
          </w:rPr>
          <w:t>п. 2.9</w:t>
        </w:r>
      </w:hyperlink>
      <w:r w:rsidRPr="00FD491F">
        <w:rPr>
          <w:rFonts w:ascii="Times New Roman" w:hAnsi="Times New Roman"/>
          <w:spacing w:val="-12"/>
          <w:sz w:val="25"/>
          <w:szCs w:val="25"/>
        </w:rPr>
        <w:t xml:space="preserve"> настоящего Регламента.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3.3.4.5. Результат выполнения Административного регламента является: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а) в случае принятия решения о выдаче разрешения на проведение земляных работ: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1) </w:t>
      </w:r>
      <w:hyperlink w:anchor="P386" w:history="1">
        <w:r w:rsidRPr="00FD491F">
          <w:rPr>
            <w:rStyle w:val="Hyperlink"/>
            <w:rFonts w:ascii="Times New Roman" w:hAnsi="Times New Roman"/>
            <w:color w:val="auto"/>
            <w:spacing w:val="-12"/>
            <w:sz w:val="25"/>
            <w:szCs w:val="25"/>
            <w:u w:val="none"/>
          </w:rPr>
          <w:t>разрешение</w:t>
        </w:r>
      </w:hyperlink>
      <w:r w:rsidRPr="00FD491F">
        <w:rPr>
          <w:rFonts w:ascii="Times New Roman" w:hAnsi="Times New Roman"/>
          <w:spacing w:val="-12"/>
          <w:sz w:val="25"/>
          <w:szCs w:val="25"/>
        </w:rPr>
        <w:t xml:space="preserve"> на проведение земляных работ;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2) предоставление разрешения на осуществление земляных работ заявителю;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б) в случае принятия решения об отказе в выдаче разрешения: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 xml:space="preserve">1) письменное уведомление заявителя об отказе в выдаче разрешения на проведение земляных работ, в котором указываются причины отказа, а также порядок обжалования заявителем принятого решения в соответствии с </w:t>
      </w:r>
      <w:hyperlink w:anchor="P223" w:history="1">
        <w:r w:rsidRPr="00FD491F">
          <w:rPr>
            <w:rStyle w:val="Hyperlink"/>
            <w:rFonts w:ascii="Times New Roman" w:hAnsi="Times New Roman"/>
            <w:color w:val="auto"/>
            <w:spacing w:val="-12"/>
            <w:sz w:val="25"/>
            <w:szCs w:val="25"/>
            <w:u w:val="none"/>
          </w:rPr>
          <w:t>разделами 5</w:t>
        </w:r>
      </w:hyperlink>
      <w:r w:rsidRPr="00FD491F">
        <w:rPr>
          <w:rFonts w:ascii="Times New Roman" w:hAnsi="Times New Roman"/>
          <w:spacing w:val="-12"/>
          <w:sz w:val="25"/>
          <w:szCs w:val="25"/>
        </w:rPr>
        <w:t xml:space="preserve">, </w:t>
      </w:r>
      <w:hyperlink w:anchor="P242" w:history="1">
        <w:r w:rsidRPr="00FD491F">
          <w:rPr>
            <w:rStyle w:val="Hyperlink"/>
            <w:rFonts w:ascii="Times New Roman" w:hAnsi="Times New Roman"/>
            <w:color w:val="auto"/>
            <w:spacing w:val="-12"/>
            <w:sz w:val="25"/>
            <w:szCs w:val="25"/>
            <w:u w:val="none"/>
          </w:rPr>
          <w:t>6</w:t>
        </w:r>
      </w:hyperlink>
      <w:r w:rsidRPr="00FD491F">
        <w:rPr>
          <w:rFonts w:ascii="Times New Roman" w:hAnsi="Times New Roman"/>
          <w:spacing w:val="-12"/>
          <w:sz w:val="25"/>
          <w:szCs w:val="25"/>
        </w:rPr>
        <w:t xml:space="preserve"> настоящего Регламента.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3.3.4.6. В течение одного рабочего дня должностное лицо Администрации вносит сведения о решении, принятом по существу поданной заявки, в соответствующий журнал регистрации заявок граждан о выдаче разрешение на проведение земляных работ.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3.3.5.Уведомление заявителя о предоставлении (непредставлении) разрешения на производство земляных работ на территории ГП " Город Спас-Деменск".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3.3.5.1. Разрешение на осуществление земляных работ, уведомление заявителя об отказе в выдаче разрешения должностное лицо администрации выдает заявителю лично (заявитель делает отметку о получении соответствующего документа в соответствующем журнале) или направляет по почте.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3.3.5.2. Максимальный срок направления извещения заявителю о результатах рассмотрения поданной заявки о разрешение на проведение земляных работ составляет три рабочих дня со дня принятия соответствующего решения.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3.3.5.3. Ответ на заявки дается на государственном языке Российской Федерации.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16"/>
          <w:szCs w:val="16"/>
        </w:rPr>
      </w:pPr>
    </w:p>
    <w:p w:rsidR="00ED16FC" w:rsidRPr="00FD491F" w:rsidRDefault="00ED16FC" w:rsidP="00FD491F">
      <w:pPr>
        <w:spacing w:after="0" w:line="240" w:lineRule="auto"/>
        <w:jc w:val="center"/>
        <w:rPr>
          <w:rFonts w:ascii="Times New Roman" w:hAnsi="Times New Roman"/>
          <w:b/>
          <w:spacing w:val="-12"/>
          <w:sz w:val="25"/>
          <w:szCs w:val="25"/>
        </w:rPr>
      </w:pPr>
      <w:r w:rsidRPr="00FD491F">
        <w:rPr>
          <w:rFonts w:ascii="Times New Roman" w:hAnsi="Times New Roman"/>
          <w:b/>
          <w:spacing w:val="-12"/>
          <w:sz w:val="25"/>
          <w:szCs w:val="25"/>
        </w:rPr>
        <w:t xml:space="preserve">4. </w:t>
      </w:r>
      <w:r w:rsidRPr="00FD491F">
        <w:rPr>
          <w:rFonts w:ascii="Times New Roman" w:hAnsi="Times New Roman"/>
          <w:b/>
          <w:caps/>
          <w:spacing w:val="-12"/>
          <w:sz w:val="25"/>
          <w:szCs w:val="25"/>
        </w:rPr>
        <w:t>ф</w:t>
      </w:r>
      <w:r w:rsidRPr="00FD491F">
        <w:rPr>
          <w:rFonts w:ascii="Times New Roman" w:hAnsi="Times New Roman"/>
          <w:b/>
          <w:spacing w:val="-12"/>
          <w:sz w:val="25"/>
          <w:szCs w:val="25"/>
        </w:rPr>
        <w:t>ормы контроля за исполнением административного</w:t>
      </w:r>
      <w:r>
        <w:rPr>
          <w:rFonts w:ascii="Times New Roman" w:hAnsi="Times New Roman"/>
          <w:b/>
          <w:spacing w:val="-12"/>
          <w:sz w:val="25"/>
          <w:szCs w:val="25"/>
        </w:rPr>
        <w:t xml:space="preserve"> </w:t>
      </w:r>
      <w:r w:rsidRPr="00FD491F">
        <w:rPr>
          <w:rFonts w:ascii="Times New Roman" w:hAnsi="Times New Roman"/>
          <w:b/>
          <w:spacing w:val="-12"/>
          <w:sz w:val="25"/>
          <w:szCs w:val="25"/>
        </w:rPr>
        <w:t>регламента</w:t>
      </w:r>
    </w:p>
    <w:p w:rsidR="00ED16FC" w:rsidRPr="00FD491F" w:rsidRDefault="00ED16FC" w:rsidP="00FD491F">
      <w:pPr>
        <w:spacing w:after="0" w:line="240" w:lineRule="auto"/>
        <w:jc w:val="center"/>
        <w:rPr>
          <w:rFonts w:ascii="Times New Roman" w:hAnsi="Times New Roman"/>
          <w:b/>
          <w:spacing w:val="-12"/>
          <w:sz w:val="16"/>
          <w:szCs w:val="16"/>
        </w:rPr>
      </w:pP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4.1. Общий контроль за исполнением административного регламента по предоставлению муниципальной услуги осуществляет Глава Администрации ГП" Город Спас-Деменск ".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4.2. Текущий контроль за соблюдением и исполнением должностным лицом положений административного регламента и иных законодательных и нормативных правовых актов, устанавливающих требования к предоставлению муниципальной услуги, а также принятием решений ответственным должностным лицом осуществляет Глава Администрации ГП "Город Спас-Деменск".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Текущий контроль может быть плановым (осуществляться на основании еженедельных или месячных планов работы) и внеплановым (проводиться по конкретному обращению заявителя или иных заинтересованных лиц).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отдельных административных процедур (тематические проверки).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4.3. Проверки проводятся с целью выявления и устранения нарушений прав заявителей и привлечения виновных лиц к ответственности.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Результаты проверок отражаются отдельной справкой или актом.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4.4. Должностные лица, участвующие в предоставлении муниципальной услуги, несут персональную ответственность за исполнение административных процедур и соблюдение сроков, установленных административным регламентом. Персональная ответственность указанных лиц закрепляется в их должностных инструкциях.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4.5. Ответственность должностных лиц за решения и действия (бездействие), принимаемые (осуществляемые) ими в ходе предоставления муниципальной услуги.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t>4.6. Должностные лица, ответственные за предоставление муниципальной услуги, несут персональную ответственность за решения и действия (бездействие), принимаемые (осуществляемые) в ходе предоставления муниципальной услуги в соответствии с действующим законодательством.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16"/>
          <w:szCs w:val="16"/>
        </w:rPr>
      </w:pPr>
    </w:p>
    <w:p w:rsidR="00ED16FC" w:rsidRPr="00FD491F" w:rsidRDefault="00ED16FC" w:rsidP="00FD491F">
      <w:pPr>
        <w:spacing w:after="0" w:line="240" w:lineRule="auto"/>
        <w:jc w:val="center"/>
        <w:rPr>
          <w:rFonts w:ascii="Times New Roman" w:hAnsi="Times New Roman"/>
          <w:b/>
          <w:spacing w:val="-12"/>
          <w:sz w:val="25"/>
          <w:szCs w:val="25"/>
        </w:rPr>
      </w:pPr>
      <w:bookmarkStart w:id="6" w:name="P223"/>
      <w:bookmarkEnd w:id="6"/>
      <w:r w:rsidRPr="00FD491F">
        <w:rPr>
          <w:rFonts w:ascii="Times New Roman" w:hAnsi="Times New Roman"/>
          <w:b/>
          <w:spacing w:val="-12"/>
          <w:sz w:val="25"/>
          <w:szCs w:val="25"/>
        </w:rPr>
        <w:t xml:space="preserve">5. </w:t>
      </w:r>
      <w:r w:rsidRPr="00FD491F">
        <w:rPr>
          <w:rFonts w:ascii="Times New Roman" w:hAnsi="Times New Roman"/>
          <w:b/>
          <w:caps/>
          <w:spacing w:val="-12"/>
          <w:sz w:val="25"/>
          <w:szCs w:val="25"/>
        </w:rPr>
        <w:t>д</w:t>
      </w:r>
      <w:r w:rsidRPr="00FD491F">
        <w:rPr>
          <w:rFonts w:ascii="Times New Roman" w:hAnsi="Times New Roman"/>
          <w:b/>
          <w:spacing w:val="-12"/>
          <w:sz w:val="25"/>
          <w:szCs w:val="25"/>
        </w:rPr>
        <w:t>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</w:t>
      </w:r>
    </w:p>
    <w:p w:rsidR="00ED16FC" w:rsidRPr="00FD491F" w:rsidRDefault="00ED16FC" w:rsidP="00FD491F">
      <w:pPr>
        <w:spacing w:after="0" w:line="240" w:lineRule="auto"/>
        <w:ind w:firstLine="567"/>
        <w:jc w:val="center"/>
        <w:rPr>
          <w:rFonts w:ascii="Times New Roman" w:hAnsi="Times New Roman"/>
          <w:spacing w:val="-12"/>
          <w:sz w:val="16"/>
          <w:szCs w:val="16"/>
        </w:rPr>
      </w:pP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bookmarkStart w:id="7" w:name="P242"/>
      <w:bookmarkEnd w:id="7"/>
      <w:r w:rsidRPr="00FD491F">
        <w:rPr>
          <w:bCs/>
          <w:spacing w:val="-12"/>
          <w:sz w:val="25"/>
          <w:szCs w:val="25"/>
        </w:rPr>
        <w:t>5.1. Решения, действия (бездействия) должностных лиц Администрации  ГП «Город Спас-Деменск», принятые в ходе исполнения муниципальной услуги, могут быть обжалованы заявителем в соответствии с действующим законодательством Российской Федерации и (или) в судебном порядке.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4"/>
          <w:sz w:val="25"/>
          <w:szCs w:val="25"/>
        </w:rPr>
      </w:pPr>
      <w:r w:rsidRPr="00FD491F">
        <w:rPr>
          <w:bCs/>
          <w:spacing w:val="-14"/>
          <w:sz w:val="25"/>
          <w:szCs w:val="25"/>
        </w:rPr>
        <w:t>5.2. Предмет досудебного (внесудебного) обжалования заявителем решений и действий (бездействия) должностного лица  Администрации ГП «Город Спас-Деменск», муниципального служащего.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5.2.1. Заявитель может обратиться с жалобой, в том числе в следующих случаях: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1)  нарушение срока регистрации заявки заявителя о предоставлении муниципальной услуги;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2)  нарушение срока предоставления муниципальной услуги;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3) 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4"/>
          <w:sz w:val="25"/>
          <w:szCs w:val="25"/>
        </w:rPr>
      </w:pPr>
      <w:r w:rsidRPr="00FD491F">
        <w:rPr>
          <w:bCs/>
          <w:spacing w:val="-14"/>
          <w:sz w:val="25"/>
          <w:szCs w:val="25"/>
        </w:rPr>
        <w:t>4) 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услуги, у заявителя;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7) отказ должностного лица  Администрации ГП «Город Спас-Деменск» 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5.2.2. Заинтересованные лица могут сообщить о нарушении своих прав и законных интересов, противоправных решениях, действиях (бездействии) должностных лиц, нарушении положения административного регламента по номерам телефонов размещенным на сайте  Администрации ГП «Город Спас-Деменск» и на информационных стендах.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5.2.3.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5.4. Порядок подачи и рассмотрения обращения.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5.4.1. Основанием для начала процедуры досудебного (внесудебного) обжалования является регистрация жалобы заявителя.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Заявители в своем письменном обращении (жалобе) в  Администрацию  ГП «Город Спас-Деменск» в обязательном порядке указывают: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4"/>
          <w:sz w:val="25"/>
          <w:szCs w:val="25"/>
        </w:rPr>
      </w:pPr>
      <w:r w:rsidRPr="00FD491F">
        <w:rPr>
          <w:bCs/>
          <w:spacing w:val="-14"/>
          <w:sz w:val="25"/>
          <w:szCs w:val="25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5.4.2. Заявитель имеет право обратиться с предложением, заявлением или обращением (жалобой) лично (устно), в письменной форме, в форме электронного сообщения по адресам (электронной почты), с использованием сети Интернет, сайта  Администрации ГП «Город Спас-Деменск», единого портала государственных и муниципальных услуг либо регионального портала государственных и муниципальных услуг.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Письменное обращение может быть направлено почтовым отправлением либо передано в Администрацию  ГП «Город Спас-Деменск» и подлежит обязательной регистрации в течение 3 рабочих дней с даты поступления почтового отправления.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5.4.3. Личный прием заявителей осуществляется  Главой  Администрации  ГП «Город Спас-Деменск» в приемные дни: каждую среду с 09.00 до 12.00 и 15-00 до 17-00. Информация о месте приема, об установленных для приема днях и часах доводится до сведения граждан по телефону 8(48455) 2-14-40, а также путем размещения на сайте в сети Интернет, в средствах массовой информации.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Содержание устного обращения заносится в карточку личного приема. В случае если,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или иного заинтересованного лица может быть дан устно в ходе личного приема, о чем делается запись в карточке приема.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5.4.4. Все обращения об обжаловании действий (бездействия) или решений, осуществляемых и принятых в ходе предоставления муниципальной услуги на основании административного регламента, фиксируются в книге учета обращений с указанием: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принятых решений;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проведенных действий по предоставлению заявителю ответа на обращение;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примененных мерах ответственности к допустившему нарушение должностному лицу, ответственному за действие (бездействие) или решения, осуществленные и принятые в ходе предоставления муниципальной услуги, повлекшие за собой жалобу заявителя или иного заинтересованного лица.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5.5. Сроки рассмотрения жалобы.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5.5.1. Жалоба, поступившая в Администрацию  ГП «Город Спас-Деменск» , подлежит рассмотрению должностным лицом,  наделенным полномочиями по рассмотрению жалоб, в течение пятнадцати рабочих дней со дня ее регистрации, а в случае обжалования отказа  должностного лица Администрации ГП «Город Спас-Деменск»  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6"/>
          <w:sz w:val="25"/>
          <w:szCs w:val="25"/>
        </w:rPr>
      </w:pPr>
      <w:r w:rsidRPr="00FD491F">
        <w:rPr>
          <w:bCs/>
          <w:spacing w:val="-16"/>
          <w:sz w:val="25"/>
          <w:szCs w:val="25"/>
        </w:rPr>
        <w:t>5.5.2. Письменное обращение (жалоба), содержащее вопросы, решение которых не входит в компетенцию Администрации ГП «Город Спас-Деменск»,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(жалобе) вопросов, с уведомлением заявителя, направившего обращение (жалобу), о переадресации обращения (жалобы).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5.6. Исчерпывающий перечень оснований для приостановления рассмотрения обращения (жалобы) и случаев, в которых ответ на обращение (жалобу) не дается: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если в письменном обращении (жалобе) не указаны фамилия заявителя, направившего обращение (жалобу), и почтовый адрес, по которому должен быть направлен ответ, ответ на обращение (жалобу) не дается;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обращение (жалоба), в которой обжалуется судебное решение, в течение семи дней со дня регистрации возвращается заявителю, направившему обращение (жалобу), с разъяснением порядка обжалования судебного решения;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если в письменном обращении (жалобе) заявителя содержатся нецензурные либо оскорбительные выражения, угрозы жизни, здоровью и имуществу должностного лица, а также членов его семьи,  Администрация ГП «Город Спас-Деменск»  вправе оставить обращение (жалобу) без ответа по существу поставленных в нем вопросов, а заявителю, направившему обращение (жалобу), сообщить о недопустимости злоупотребления правом;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если текст письменного обращения не поддается прочтению,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5.7. По результатам рассмотрения жалобы  Администрация ГП «Город Спас-Деменск» принимает одно из следующих решений: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2) отказывает в удовлетворении жалобы.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5.7.1. Если в результате рассмотрения обращение (жалоба) признано обоснованным, принимается решение по осуществлению действий по исполнению муниципальной услуги в отношении заинтересованного лица и о применении мер ответственности к лицам, допустившим нарушения в ходе исполнения муниципальной услуги.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Обращения заявителя и иных заинтересованных лиц считаются разрешенными, если рассмотрены все поставленные в них вопросы, приняты необходимые меры и даны письменные ответы по существу всех поставленных в обращения вопросов.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5.8. Порядок информирования заявителя о результатах рассмотрения жалобы.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5.8.1. Не позднее дня,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5.9. Если заявитель не удовлетворен решением, принятым в ходе рассмотрения жалобы, или решение не было принято, то жалоба может быть направлена в судебные органы.</w:t>
      </w:r>
    </w:p>
    <w:p w:rsidR="00ED16FC" w:rsidRPr="00FD491F" w:rsidRDefault="00ED16FC" w:rsidP="00FD49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Cs/>
          <w:spacing w:val="-12"/>
          <w:sz w:val="25"/>
          <w:szCs w:val="25"/>
        </w:rPr>
      </w:pPr>
      <w:r w:rsidRPr="00FD491F">
        <w:rPr>
          <w:bCs/>
          <w:spacing w:val="-12"/>
          <w:sz w:val="25"/>
          <w:szCs w:val="25"/>
        </w:rPr>
        <w:t>5.10. Заявитель вправе на получение информации и документов, необходимых для обоснования и рассмотрения жалобы.</w:t>
      </w:r>
    </w:p>
    <w:p w:rsidR="00ED16FC" w:rsidRPr="00FD491F" w:rsidRDefault="00ED16FC" w:rsidP="00FD491F">
      <w:pPr>
        <w:spacing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bCs/>
          <w:spacing w:val="-12"/>
          <w:sz w:val="25"/>
          <w:szCs w:val="25"/>
          <w:lang w:eastAsia="ru-RU"/>
        </w:rPr>
        <w:t>5.11.</w:t>
      </w:r>
      <w:r w:rsidRPr="00FD491F">
        <w:rPr>
          <w:rFonts w:ascii="Times New Roman" w:hAnsi="Times New Roman"/>
          <w:bCs/>
          <w:spacing w:val="-12"/>
          <w:sz w:val="25"/>
          <w:szCs w:val="25"/>
        </w:rPr>
        <w:t xml:space="preserve"> </w:t>
      </w:r>
      <w:r w:rsidRPr="00FD491F">
        <w:rPr>
          <w:rFonts w:ascii="Times New Roman" w:hAnsi="Times New Roman"/>
          <w:bCs/>
          <w:spacing w:val="-12"/>
          <w:sz w:val="25"/>
          <w:szCs w:val="25"/>
          <w:lang w:eastAsia="ru-RU"/>
        </w:rPr>
        <w:t>Заинтересованные лица могут сообщить о нарушении своих прав и законных интересов, противоправных решениях, действиях (бездействии) должностных лиц, нарушении положения административного регламента, некорректном поведении или нарушении служебной этики по номерам телефонов 8 (484 55) 2-14-40.</w:t>
      </w:r>
    </w:p>
    <w:p w:rsidR="00ED16FC" w:rsidRPr="00FD491F" w:rsidRDefault="00ED16FC" w:rsidP="00FD491F">
      <w:pPr>
        <w:spacing w:after="0" w:line="240" w:lineRule="auto"/>
        <w:jc w:val="center"/>
        <w:rPr>
          <w:rFonts w:ascii="Times New Roman" w:hAnsi="Times New Roman"/>
          <w:b/>
          <w:spacing w:val="-12"/>
          <w:sz w:val="25"/>
          <w:szCs w:val="25"/>
        </w:rPr>
      </w:pPr>
      <w:r w:rsidRPr="00FD491F">
        <w:rPr>
          <w:rFonts w:ascii="Times New Roman" w:hAnsi="Times New Roman"/>
          <w:b/>
          <w:spacing w:val="-12"/>
          <w:sz w:val="25"/>
          <w:szCs w:val="25"/>
        </w:rPr>
        <w:t xml:space="preserve">6. </w:t>
      </w:r>
      <w:r w:rsidRPr="00FD491F">
        <w:rPr>
          <w:rFonts w:ascii="Times New Roman" w:hAnsi="Times New Roman"/>
          <w:b/>
          <w:caps/>
          <w:spacing w:val="-12"/>
          <w:sz w:val="25"/>
          <w:szCs w:val="25"/>
        </w:rPr>
        <w:t>с</w:t>
      </w:r>
      <w:r w:rsidRPr="00FD491F">
        <w:rPr>
          <w:rFonts w:ascii="Times New Roman" w:hAnsi="Times New Roman"/>
          <w:b/>
          <w:spacing w:val="-12"/>
          <w:sz w:val="25"/>
          <w:szCs w:val="25"/>
        </w:rPr>
        <w:t>удебный порядок обжалования решений и действий (бездействия) органа, предоставляющего муниципальную услугу, а также должностных лиц </w:t>
      </w:r>
      <w:r w:rsidRPr="00FD491F">
        <w:rPr>
          <w:rFonts w:ascii="Times New Roman" w:hAnsi="Times New Roman"/>
          <w:b/>
          <w:spacing w:val="-12"/>
          <w:sz w:val="25"/>
          <w:szCs w:val="25"/>
        </w:rPr>
        <w:br/>
        <w:t>и муниципальных служащих</w:t>
      </w:r>
    </w:p>
    <w:p w:rsidR="00ED16FC" w:rsidRPr="00FD491F" w:rsidRDefault="00ED16FC" w:rsidP="00FD491F">
      <w:pPr>
        <w:spacing w:after="0" w:line="240" w:lineRule="auto"/>
        <w:ind w:firstLine="567"/>
        <w:jc w:val="both"/>
        <w:rPr>
          <w:rFonts w:ascii="Times New Roman" w:hAnsi="Times New Roman"/>
          <w:spacing w:val="-12"/>
          <w:sz w:val="25"/>
          <w:szCs w:val="25"/>
        </w:rPr>
      </w:pPr>
      <w:r w:rsidRPr="00FD491F">
        <w:rPr>
          <w:rFonts w:ascii="Times New Roman" w:hAnsi="Times New Roman"/>
          <w:spacing w:val="-12"/>
          <w:sz w:val="25"/>
          <w:szCs w:val="25"/>
        </w:rPr>
        <w:br/>
        <w:t xml:space="preserve">          6.1. Гражданин вправе обратиться в суд с заявлением в течение трех месяцев со дня, когда ему стало известно о нарушении его прав и свобод. Пропуск трехмесячного срока обращения в суд с заявлением не является для суда основанием для отказа в принятии заявления.</w:t>
      </w:r>
    </w:p>
    <w:p w:rsidR="00ED16FC" w:rsidRPr="00FD491F" w:rsidRDefault="00ED16FC" w:rsidP="00FD491F">
      <w:pPr>
        <w:spacing w:line="240" w:lineRule="auto"/>
        <w:rPr>
          <w:rFonts w:ascii="Times New Roman" w:hAnsi="Times New Roman"/>
          <w:bCs/>
          <w:sz w:val="25"/>
          <w:szCs w:val="25"/>
        </w:rPr>
      </w:pPr>
    </w:p>
    <w:p w:rsidR="00ED16FC" w:rsidRPr="00FD491F" w:rsidRDefault="00ED16FC" w:rsidP="00FD491F">
      <w:pPr>
        <w:spacing w:line="240" w:lineRule="auto"/>
        <w:rPr>
          <w:rFonts w:ascii="Times New Roman" w:hAnsi="Times New Roman"/>
          <w:bCs/>
          <w:sz w:val="25"/>
          <w:szCs w:val="25"/>
        </w:rPr>
      </w:pPr>
    </w:p>
    <w:p w:rsidR="00ED16FC" w:rsidRPr="0064021F" w:rsidRDefault="00ED16FC" w:rsidP="00AE33FB">
      <w:pPr>
        <w:spacing w:after="0" w:line="240" w:lineRule="auto"/>
        <w:jc w:val="right"/>
      </w:pPr>
      <w:r w:rsidRPr="0064021F">
        <w:t>Приложение №</w:t>
      </w:r>
      <w:r>
        <w:t xml:space="preserve"> 1</w:t>
      </w:r>
    </w:p>
    <w:p w:rsidR="00ED16FC" w:rsidRPr="0064021F" w:rsidRDefault="00ED16FC" w:rsidP="00AE33FB">
      <w:pPr>
        <w:spacing w:after="0" w:line="240" w:lineRule="auto"/>
        <w:jc w:val="right"/>
      </w:pPr>
      <w:r w:rsidRPr="0064021F">
        <w:t xml:space="preserve">к </w:t>
      </w:r>
      <w:r>
        <w:t>А</w:t>
      </w:r>
      <w:r w:rsidRPr="0064021F">
        <w:t>дминистративному регламенту</w:t>
      </w:r>
    </w:p>
    <w:p w:rsidR="00ED16FC" w:rsidRPr="0064021F" w:rsidRDefault="00ED16FC" w:rsidP="0064021F">
      <w:pPr>
        <w:pStyle w:val="ConsPlusNormal"/>
        <w:widowControl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ED16FC" w:rsidRPr="0064021F" w:rsidRDefault="00ED16FC" w:rsidP="0064021F">
      <w:pPr>
        <w:pStyle w:val="ConsPlusNormal"/>
        <w:widowControl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ED16FC" w:rsidRPr="0064021F" w:rsidRDefault="00ED16FC" w:rsidP="0064021F">
      <w:pPr>
        <w:pStyle w:val="ConsPlusNormal"/>
        <w:widowControl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ED16FC" w:rsidRPr="0064021F" w:rsidRDefault="00ED16FC" w:rsidP="0064021F">
      <w:pPr>
        <w:pStyle w:val="ConsPlusNormal"/>
        <w:widowControl/>
        <w:ind w:firstLine="709"/>
        <w:rPr>
          <w:rFonts w:ascii="Times New Roman" w:hAnsi="Times New Roman"/>
          <w:sz w:val="26"/>
          <w:szCs w:val="26"/>
        </w:rPr>
      </w:pPr>
    </w:p>
    <w:p w:rsidR="00ED16FC" w:rsidRPr="0064021F" w:rsidRDefault="00ED16FC" w:rsidP="0064021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4021F">
        <w:rPr>
          <w:rFonts w:ascii="Times New Roman" w:hAnsi="Times New Roman"/>
          <w:b/>
          <w:sz w:val="26"/>
          <w:szCs w:val="26"/>
        </w:rPr>
        <w:t xml:space="preserve">БЛОК-СХЕМА </w:t>
      </w:r>
    </w:p>
    <w:p w:rsidR="00ED16FC" w:rsidRPr="0064021F" w:rsidRDefault="00ED16FC" w:rsidP="0064021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4021F">
        <w:rPr>
          <w:rFonts w:ascii="Times New Roman" w:hAnsi="Times New Roman"/>
          <w:b/>
          <w:sz w:val="26"/>
          <w:szCs w:val="26"/>
        </w:rPr>
        <w:t xml:space="preserve">ПРЕДОСТАВЛЕНИЯ МУНИЦИПАЛЬНОЙ УСЛУГИ </w:t>
      </w:r>
    </w:p>
    <w:p w:rsidR="00ED16FC" w:rsidRPr="0064021F" w:rsidRDefault="00ED16FC" w:rsidP="0064021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4021F">
        <w:rPr>
          <w:rFonts w:ascii="Times New Roman" w:hAnsi="Times New Roman"/>
          <w:b/>
          <w:sz w:val="26"/>
          <w:szCs w:val="26"/>
        </w:rPr>
        <w:t xml:space="preserve">ПО ВЫДАЧЕ РАЗРЕШЕНИЯ НА ПРОВЕДЕНИЕ </w:t>
      </w:r>
    </w:p>
    <w:p w:rsidR="00ED16FC" w:rsidRPr="0064021F" w:rsidRDefault="00ED16FC" w:rsidP="0064021F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4021F">
        <w:rPr>
          <w:rFonts w:ascii="Times New Roman" w:hAnsi="Times New Roman"/>
          <w:b/>
          <w:sz w:val="26"/>
          <w:szCs w:val="26"/>
        </w:rPr>
        <w:t>ЗЕМЛЯНЫХ РАБОТ</w:t>
      </w:r>
      <w:r w:rsidRPr="0064021F">
        <w:rPr>
          <w:rFonts w:ascii="Times New Roman" w:hAnsi="Times New Roman"/>
          <w:b/>
          <w:sz w:val="26"/>
          <w:szCs w:val="26"/>
        </w:rPr>
        <w:br/>
      </w:r>
      <w:r w:rsidRPr="0064021F">
        <w:rPr>
          <w:rFonts w:ascii="Times New Roman" w:hAnsi="Times New Roman"/>
          <w:b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ED16FC" w:rsidRPr="009A09D7" w:rsidTr="000A5AE9">
        <w:tc>
          <w:tcPr>
            <w:tcW w:w="9571" w:type="dxa"/>
          </w:tcPr>
          <w:p w:rsidR="00ED16FC" w:rsidRPr="00935129" w:rsidRDefault="00ED16FC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16FC" w:rsidRPr="00935129" w:rsidRDefault="00ED16FC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50.35pt;margin-top:11.05pt;width:.05pt;height:13.85pt;z-index:251658240" o:connectortype="straight">
                  <v:stroke endarrow="block"/>
                </v:shape>
              </w:pict>
            </w:r>
            <w:r w:rsidRPr="00935129">
              <w:rPr>
                <w:rFonts w:ascii="Times New Roman" w:hAnsi="Times New Roman"/>
                <w:sz w:val="28"/>
                <w:szCs w:val="28"/>
              </w:rPr>
              <w:t>заявка о предоставлении услуги</w:t>
            </w:r>
          </w:p>
        </w:tc>
      </w:tr>
    </w:tbl>
    <w:p w:rsidR="00ED16FC" w:rsidRPr="0064021F" w:rsidRDefault="00ED16FC" w:rsidP="00AE33FB">
      <w:pPr>
        <w:pStyle w:val="ConsPlusNormal"/>
        <w:widowControl/>
        <w:ind w:firstLine="709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ED16FC" w:rsidRPr="009A09D7" w:rsidTr="000A5AE9">
        <w:tc>
          <w:tcPr>
            <w:tcW w:w="9571" w:type="dxa"/>
          </w:tcPr>
          <w:p w:rsidR="00ED16FC" w:rsidRPr="00935129" w:rsidRDefault="00ED16FC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D16FC" w:rsidRPr="00935129" w:rsidRDefault="00ED16FC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5129">
              <w:rPr>
                <w:rFonts w:ascii="Times New Roman" w:hAnsi="Times New Roman"/>
                <w:sz w:val="28"/>
                <w:szCs w:val="28"/>
              </w:rPr>
              <w:t>Приём заявки и представленных документов</w:t>
            </w:r>
          </w:p>
        </w:tc>
      </w:tr>
      <w:tr w:rsidR="00ED16FC" w:rsidRPr="009A09D7" w:rsidTr="000A5AE9">
        <w:tc>
          <w:tcPr>
            <w:tcW w:w="9571" w:type="dxa"/>
            <w:tcBorders>
              <w:left w:val="nil"/>
              <w:right w:val="nil"/>
            </w:tcBorders>
          </w:tcPr>
          <w:p w:rsidR="00ED16FC" w:rsidRPr="00935129" w:rsidRDefault="00ED16FC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27" type="#_x0000_t32" style="position:absolute;left:0;text-align:left;margin-left:250.5pt;margin-top:.05pt;width:.05pt;height:13.85pt;z-index:251659264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D16FC" w:rsidRPr="009A09D7" w:rsidTr="000A5AE9">
        <w:tc>
          <w:tcPr>
            <w:tcW w:w="9571" w:type="dxa"/>
          </w:tcPr>
          <w:p w:rsidR="00ED16FC" w:rsidRPr="00935129" w:rsidRDefault="00ED16FC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35129">
              <w:rPr>
                <w:rFonts w:ascii="Times New Roman" w:hAnsi="Times New Roman"/>
                <w:noProof/>
                <w:sz w:val="28"/>
                <w:szCs w:val="28"/>
              </w:rPr>
              <w:t>Рассмотрение заявки и представленных документов</w:t>
            </w:r>
          </w:p>
          <w:p w:rsidR="00ED16FC" w:rsidRPr="00935129" w:rsidRDefault="00ED16FC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6FC" w:rsidRPr="009A09D7" w:rsidTr="000A5AE9">
        <w:trPr>
          <w:trHeight w:val="345"/>
        </w:trPr>
        <w:tc>
          <w:tcPr>
            <w:tcW w:w="9571" w:type="dxa"/>
            <w:tcBorders>
              <w:left w:val="nil"/>
              <w:right w:val="nil"/>
            </w:tcBorders>
          </w:tcPr>
          <w:p w:rsidR="00ED16FC" w:rsidRPr="00935129" w:rsidRDefault="00ED16FC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28" type="#_x0000_t32" style="position:absolute;left:0;text-align:left;margin-left:252pt;margin-top:1.5pt;width:.05pt;height:13.8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D16FC" w:rsidRPr="009A09D7" w:rsidTr="000A5AE9">
        <w:trPr>
          <w:trHeight w:val="330"/>
        </w:trPr>
        <w:tc>
          <w:tcPr>
            <w:tcW w:w="9571" w:type="dxa"/>
          </w:tcPr>
          <w:p w:rsidR="00ED16FC" w:rsidRPr="00935129" w:rsidRDefault="00ED16FC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35129">
              <w:rPr>
                <w:rFonts w:ascii="Times New Roman" w:hAnsi="Times New Roman"/>
                <w:noProof/>
                <w:sz w:val="28"/>
                <w:szCs w:val="28"/>
              </w:rPr>
              <w:t>Принятие решения о выдаче разрешения на проведение земляных работ либо об отказе в выдаче разрешения на проведение земляных работ</w:t>
            </w:r>
          </w:p>
          <w:p w:rsidR="00ED16FC" w:rsidRPr="009A09D7" w:rsidRDefault="00ED16FC" w:rsidP="00AE33FB">
            <w:pPr>
              <w:jc w:val="center"/>
            </w:pPr>
          </w:p>
        </w:tc>
      </w:tr>
      <w:tr w:rsidR="00ED16FC" w:rsidRPr="009A09D7" w:rsidTr="000A5AE9">
        <w:trPr>
          <w:trHeight w:val="330"/>
        </w:trPr>
        <w:tc>
          <w:tcPr>
            <w:tcW w:w="9571" w:type="dxa"/>
            <w:tcBorders>
              <w:left w:val="nil"/>
              <w:right w:val="nil"/>
            </w:tcBorders>
          </w:tcPr>
          <w:p w:rsidR="00ED16FC" w:rsidRPr="00935129" w:rsidRDefault="00ED16FC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29" type="#_x0000_t32" style="position:absolute;left:0;text-align:left;margin-left:251.95pt;margin-top:2.75pt;width:.05pt;height:13.85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D16FC" w:rsidRPr="009A09D7" w:rsidTr="000A5AE9">
        <w:tc>
          <w:tcPr>
            <w:tcW w:w="9571" w:type="dxa"/>
          </w:tcPr>
          <w:p w:rsidR="00ED16FC" w:rsidRPr="00935129" w:rsidRDefault="00ED16FC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35129">
              <w:rPr>
                <w:rFonts w:ascii="Times New Roman" w:hAnsi="Times New Roman"/>
                <w:noProof/>
                <w:sz w:val="28"/>
                <w:szCs w:val="28"/>
              </w:rPr>
              <w:t>Подготовка проекта решения, письменного уведомления об отказе</w:t>
            </w:r>
          </w:p>
          <w:p w:rsidR="00ED16FC" w:rsidRPr="00935129" w:rsidRDefault="00ED16FC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16FC" w:rsidRPr="009A09D7" w:rsidTr="000A5AE9">
        <w:tc>
          <w:tcPr>
            <w:tcW w:w="9571" w:type="dxa"/>
            <w:tcBorders>
              <w:left w:val="nil"/>
              <w:right w:val="nil"/>
            </w:tcBorders>
          </w:tcPr>
          <w:p w:rsidR="00ED16FC" w:rsidRPr="00935129" w:rsidRDefault="00ED16FC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030" type="#_x0000_t32" style="position:absolute;left:0;text-align:left;margin-left:250.6pt;margin-top:.05pt;width:.05pt;height:13.85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ED16FC" w:rsidRPr="009A09D7" w:rsidTr="000A5AE9">
        <w:tc>
          <w:tcPr>
            <w:tcW w:w="9571" w:type="dxa"/>
          </w:tcPr>
          <w:p w:rsidR="00ED16FC" w:rsidRPr="00935129" w:rsidRDefault="00ED16FC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935129">
              <w:rPr>
                <w:rFonts w:ascii="Times New Roman" w:hAnsi="Times New Roman"/>
                <w:noProof/>
                <w:sz w:val="28"/>
                <w:szCs w:val="28"/>
              </w:rPr>
              <w:t>Регистрация и выдача документов</w:t>
            </w:r>
          </w:p>
          <w:p w:rsidR="00ED16FC" w:rsidRPr="00935129" w:rsidRDefault="00ED16FC" w:rsidP="00AE33FB">
            <w:pPr>
              <w:pStyle w:val="ConsPlusNormal"/>
              <w:widowControl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16FC" w:rsidRPr="0064021F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Pr="0064021F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Pr="0064021F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Pr="0064021F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Pr="0064021F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Default="00ED16FC" w:rsidP="0064021F">
      <w:pPr>
        <w:pStyle w:val="ConsPlusNormal"/>
        <w:jc w:val="both"/>
        <w:rPr>
          <w:rFonts w:ascii="Times New Roman" w:hAnsi="Times New Roman"/>
        </w:rPr>
      </w:pPr>
    </w:p>
    <w:p w:rsidR="00ED16FC" w:rsidRPr="008E0348" w:rsidRDefault="00ED16FC" w:rsidP="00AE33FB">
      <w:pPr>
        <w:pStyle w:val="ConsPlusNonformat"/>
        <w:widowControl/>
        <w:tabs>
          <w:tab w:val="left" w:pos="0"/>
          <w:tab w:val="right" w:pos="10205"/>
        </w:tabs>
        <w:ind w:right="-143"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8E034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D16FC" w:rsidRPr="008E0348" w:rsidRDefault="00ED16FC" w:rsidP="00AE33FB">
      <w:pPr>
        <w:pStyle w:val="ConsPlusNonformat"/>
        <w:widowControl/>
        <w:tabs>
          <w:tab w:val="left" w:pos="0"/>
          <w:tab w:val="right" w:pos="10205"/>
        </w:tabs>
        <w:ind w:right="-143"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8E0348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D16FC" w:rsidRDefault="00ED16FC" w:rsidP="00AE33FB">
      <w:pPr>
        <w:pStyle w:val="ConsPlusNonformat"/>
        <w:widowControl/>
        <w:tabs>
          <w:tab w:val="left" w:pos="0"/>
          <w:tab w:val="right" w:pos="10205"/>
        </w:tabs>
        <w:ind w:right="-143" w:firstLine="5387"/>
        <w:jc w:val="right"/>
        <w:rPr>
          <w:rFonts w:ascii="Times New Roman" w:hAnsi="Times New Roman" w:cs="Times New Roman"/>
          <w:sz w:val="24"/>
          <w:szCs w:val="24"/>
        </w:rPr>
      </w:pPr>
    </w:p>
    <w:p w:rsidR="00ED16FC" w:rsidRDefault="00ED16FC" w:rsidP="00AE33FB">
      <w:pPr>
        <w:pStyle w:val="ConsPlusNonformat"/>
        <w:widowControl/>
        <w:tabs>
          <w:tab w:val="left" w:pos="0"/>
          <w:tab w:val="right" w:pos="10205"/>
        </w:tabs>
        <w:ind w:right="-143" w:firstLine="5387"/>
        <w:jc w:val="right"/>
        <w:rPr>
          <w:rFonts w:ascii="Times New Roman" w:hAnsi="Times New Roman" w:cs="Times New Roman"/>
          <w:sz w:val="24"/>
          <w:szCs w:val="24"/>
        </w:rPr>
      </w:pPr>
    </w:p>
    <w:p w:rsidR="00ED16FC" w:rsidRDefault="00ED16FC" w:rsidP="00AE33FB">
      <w:pPr>
        <w:pStyle w:val="ConsPlusNonformat"/>
        <w:widowControl/>
        <w:tabs>
          <w:tab w:val="left" w:pos="0"/>
          <w:tab w:val="right" w:pos="10205"/>
        </w:tabs>
        <w:ind w:right="-143" w:firstLine="5387"/>
        <w:jc w:val="right"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ГП </w:t>
      </w:r>
    </w:p>
    <w:p w:rsidR="00ED16FC" w:rsidRPr="00D9782F" w:rsidRDefault="00ED16FC" w:rsidP="00AE33FB">
      <w:pPr>
        <w:pStyle w:val="ConsPlusNonformat"/>
        <w:widowControl/>
        <w:tabs>
          <w:tab w:val="left" w:pos="0"/>
          <w:tab w:val="right" w:pos="10205"/>
        </w:tabs>
        <w:ind w:right="-143" w:firstLine="538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 Спас-Деменск»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ED16FC" w:rsidRPr="00D9782F" w:rsidRDefault="00ED16FC" w:rsidP="00EC27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82F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ED16FC" w:rsidRPr="00D9782F" w:rsidRDefault="00ED16FC" w:rsidP="00EC27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82F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82F">
        <w:rPr>
          <w:rFonts w:ascii="Times New Roman" w:hAnsi="Times New Roman" w:cs="Times New Roman"/>
          <w:b/>
          <w:sz w:val="24"/>
          <w:szCs w:val="24"/>
        </w:rPr>
        <w:t>ПОЛУЧЕНИЕ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782F">
        <w:rPr>
          <w:rFonts w:ascii="Times New Roman" w:hAnsi="Times New Roman" w:cs="Times New Roman"/>
          <w:b/>
          <w:sz w:val="24"/>
          <w:szCs w:val="24"/>
        </w:rPr>
        <w:t xml:space="preserve">РАЗРЕШЕНИЯ НА ПРОВЕДЕНИЕ </w:t>
      </w:r>
    </w:p>
    <w:p w:rsidR="00ED16FC" w:rsidRPr="00D9782F" w:rsidRDefault="00ED16FC" w:rsidP="00EC276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782F">
        <w:rPr>
          <w:rFonts w:ascii="Times New Roman" w:hAnsi="Times New Roman" w:cs="Times New Roman"/>
          <w:b/>
          <w:sz w:val="24"/>
          <w:szCs w:val="24"/>
        </w:rPr>
        <w:t>ЗЕМЛЯНЫХ И ЗЕМЛЕУСТРОИТЕЛЬНЫХ РАБОТ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1. Заявитель (физическое или юридическое лицо)_________________________________________________________________________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 xml:space="preserve">2. </w:t>
      </w:r>
      <w:r w:rsidRPr="00507CD8">
        <w:rPr>
          <w:rFonts w:ascii="Times New Roman" w:hAnsi="Times New Roman" w:cs="Times New Roman"/>
          <w:b/>
          <w:sz w:val="24"/>
          <w:szCs w:val="24"/>
        </w:rPr>
        <w:t>Паспортные данные и адрес регистрации (для физического лица), юридический адрес, ИНН, КПП и данные</w:t>
      </w:r>
      <w:r w:rsidRPr="00D9782F">
        <w:rPr>
          <w:rFonts w:ascii="Times New Roman" w:hAnsi="Times New Roman" w:cs="Times New Roman"/>
          <w:sz w:val="24"/>
          <w:szCs w:val="24"/>
        </w:rPr>
        <w:t xml:space="preserve"> представителя, уполномоченного на обращение  (для юридического лица) ________________________________________________________________________ _____________________________________________________________________________ Место проведения работ  _____________________________________________________________________________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4. Вид и объем работ  ____________________________________________________________________________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5. Вид вскрываемого покрытия, площадь  ____________________________________________________________________________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 xml:space="preserve">6. Сроки выполнения работ:           </w:t>
      </w:r>
    </w:p>
    <w:p w:rsidR="00ED16FC" w:rsidRPr="00D9782F" w:rsidRDefault="00ED16FC" w:rsidP="00EC276C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Начало ______________________________</w:t>
      </w:r>
    </w:p>
    <w:p w:rsidR="00ED16FC" w:rsidRPr="00D9782F" w:rsidRDefault="00ED16FC" w:rsidP="00EC276C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Окончание ___________________________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7. Полное  восстановление  дорожного  покрытия и объектов благоустройства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будет произведено в срок до _____________________________________________________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Заявитель                                                       _________________  _______________________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Подпись                                 ФИО</w:t>
      </w:r>
    </w:p>
    <w:p w:rsidR="00ED16FC" w:rsidRPr="00D9782F" w:rsidRDefault="00ED16FC" w:rsidP="00EC27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Сведения об ответственном за проведение работ (для юридического лица)</w:t>
      </w:r>
    </w:p>
    <w:p w:rsidR="00ED16FC" w:rsidRPr="00D9782F" w:rsidRDefault="00ED16FC" w:rsidP="00EC276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(заполняется ответственным за проведение работ)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ФИО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Приказ по организации N _____ от ____________________________________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Должность, образование 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Паспортные данные _________ N ______ выдан  ________________________________________________________________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Домашний адрес, телефон ___________________________________________________________________________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подпись ________________________________________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 xml:space="preserve">                       (ответственного за проведение работ)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D9782F">
        <w:rPr>
          <w:rFonts w:ascii="Times New Roman" w:hAnsi="Times New Roman" w:cs="Times New Roman"/>
          <w:bCs/>
          <w:sz w:val="24"/>
          <w:szCs w:val="24"/>
        </w:rPr>
        <w:t>Выдать разрешение на проведение земляных работ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D16FC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ГП «Город Спас-Деменск»</w:t>
      </w:r>
      <w:r w:rsidRPr="00D9782F"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______________________________________________</w:t>
      </w:r>
    </w:p>
    <w:p w:rsidR="00ED16FC" w:rsidRPr="00D9782F" w:rsidRDefault="00ED16FC" w:rsidP="00EC276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D16FC" w:rsidRDefault="00ED16FC" w:rsidP="00EC276C">
      <w:pPr>
        <w:pStyle w:val="ConsPlusNonformat"/>
        <w:widowControl/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  <w:r w:rsidRPr="00D9782F">
        <w:rPr>
          <w:rFonts w:ascii="Times New Roman" w:hAnsi="Times New Roman" w:cs="Times New Roman"/>
          <w:sz w:val="24"/>
          <w:szCs w:val="24"/>
        </w:rPr>
        <w:t>«___» ___________ 20___ г.</w:t>
      </w:r>
    </w:p>
    <w:p w:rsidR="00ED16FC" w:rsidRDefault="00ED16FC" w:rsidP="00EC276C">
      <w:pPr>
        <w:pStyle w:val="ConsPlusNonformat"/>
        <w:widowControl/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ED16FC" w:rsidRDefault="00ED16FC" w:rsidP="00EC276C">
      <w:pPr>
        <w:pStyle w:val="ConsPlusNonformat"/>
        <w:widowControl/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ED16FC" w:rsidRDefault="00ED16FC" w:rsidP="00EC276C">
      <w:pPr>
        <w:pStyle w:val="ConsPlusNonformat"/>
        <w:widowControl/>
        <w:tabs>
          <w:tab w:val="left" w:pos="3705"/>
        </w:tabs>
        <w:rPr>
          <w:rFonts w:ascii="Times New Roman" w:hAnsi="Times New Roman" w:cs="Times New Roman"/>
          <w:sz w:val="24"/>
          <w:szCs w:val="24"/>
        </w:rPr>
      </w:pPr>
    </w:p>
    <w:p w:rsidR="00ED16FC" w:rsidRPr="0064021F" w:rsidRDefault="00ED16FC" w:rsidP="00507CD8">
      <w:pPr>
        <w:spacing w:after="0" w:line="240" w:lineRule="auto"/>
        <w:jc w:val="right"/>
      </w:pPr>
      <w:r w:rsidRPr="0064021F">
        <w:t xml:space="preserve">Приложение № </w:t>
      </w:r>
      <w:r>
        <w:t>3</w:t>
      </w:r>
    </w:p>
    <w:p w:rsidR="00ED16FC" w:rsidRPr="0064021F" w:rsidRDefault="00ED16FC" w:rsidP="00507CD8">
      <w:pPr>
        <w:spacing w:after="0" w:line="240" w:lineRule="auto"/>
        <w:jc w:val="right"/>
      </w:pPr>
      <w:r w:rsidRPr="0064021F">
        <w:t>к Административному регламенту</w:t>
      </w:r>
    </w:p>
    <w:p w:rsidR="00ED16FC" w:rsidRDefault="00ED16FC" w:rsidP="00507CD8">
      <w:pPr>
        <w:spacing w:after="0" w:line="240" w:lineRule="auto"/>
        <w:jc w:val="right"/>
      </w:pPr>
    </w:p>
    <w:p w:rsidR="00ED16FC" w:rsidRDefault="00ED16FC" w:rsidP="00507CD8">
      <w:pPr>
        <w:spacing w:after="0" w:line="240" w:lineRule="auto"/>
        <w:jc w:val="right"/>
      </w:pPr>
    </w:p>
    <w:p w:rsidR="00ED16FC" w:rsidRPr="00DA0678" w:rsidRDefault="00ED16FC" w:rsidP="00507CD8">
      <w:pPr>
        <w:spacing w:after="0" w:line="240" w:lineRule="auto"/>
        <w:jc w:val="right"/>
      </w:pPr>
      <w:r w:rsidRPr="00DA0678">
        <w:t xml:space="preserve">В Администрацию ГП </w:t>
      </w:r>
    </w:p>
    <w:p w:rsidR="00ED16FC" w:rsidRPr="00DA0678" w:rsidRDefault="00ED16FC" w:rsidP="00507CD8">
      <w:pPr>
        <w:spacing w:after="0" w:line="240" w:lineRule="auto"/>
        <w:jc w:val="right"/>
      </w:pPr>
      <w:r w:rsidRPr="00DA0678">
        <w:t>"Город Спас-Деменск"</w:t>
      </w:r>
    </w:p>
    <w:p w:rsidR="00ED16FC" w:rsidRPr="00DA0678" w:rsidRDefault="00ED16FC" w:rsidP="00507CD8">
      <w:pPr>
        <w:spacing w:after="0" w:line="240" w:lineRule="auto"/>
        <w:jc w:val="right"/>
      </w:pPr>
      <w:r w:rsidRPr="00DA0678">
        <w:t xml:space="preserve">Спас-Деменского района </w:t>
      </w:r>
    </w:p>
    <w:p w:rsidR="00ED16FC" w:rsidRPr="00DA0678" w:rsidRDefault="00ED16FC" w:rsidP="00507CD8">
      <w:pPr>
        <w:spacing w:after="0" w:line="240" w:lineRule="auto"/>
        <w:jc w:val="right"/>
      </w:pPr>
      <w:r w:rsidRPr="00DA0678">
        <w:t>Калужской области</w:t>
      </w:r>
    </w:p>
    <w:p w:rsidR="00ED16FC" w:rsidRPr="00DA0678" w:rsidRDefault="00ED16FC" w:rsidP="00DA0678">
      <w:pPr>
        <w:pStyle w:val="ConsPlusNonformat"/>
        <w:widowControl/>
        <w:tabs>
          <w:tab w:val="left" w:pos="0"/>
          <w:tab w:val="right" w:pos="10205"/>
        </w:tabs>
        <w:ind w:right="-143" w:firstLine="5387"/>
        <w:jc w:val="right"/>
        <w:rPr>
          <w:rFonts w:ascii="Times New Roman" w:hAnsi="Times New Roman" w:cs="Times New Roman"/>
          <w:sz w:val="24"/>
          <w:szCs w:val="24"/>
        </w:rPr>
      </w:pPr>
    </w:p>
    <w:p w:rsidR="00ED16FC" w:rsidRDefault="00ED16FC" w:rsidP="00507CD8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ED16FC" w:rsidRPr="00507CD8" w:rsidRDefault="00ED16FC" w:rsidP="00507CD8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CD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ED16FC" w:rsidRDefault="00ED16FC" w:rsidP="00507CD8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tbl>
      <w:tblPr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3"/>
        <w:gridCol w:w="567"/>
        <w:gridCol w:w="991"/>
        <w:gridCol w:w="284"/>
        <w:gridCol w:w="282"/>
        <w:gridCol w:w="691"/>
        <w:gridCol w:w="817"/>
        <w:gridCol w:w="289"/>
        <w:gridCol w:w="851"/>
        <w:gridCol w:w="1417"/>
        <w:gridCol w:w="425"/>
        <w:gridCol w:w="993"/>
        <w:gridCol w:w="1390"/>
        <w:gridCol w:w="276"/>
      </w:tblGrid>
      <w:tr w:rsidR="00ED16FC" w:rsidRPr="009A09D7" w:rsidTr="00FD491F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CD8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997" w:type="dxa"/>
            <w:gridSpan w:val="12"/>
            <w:tcBorders>
              <w:top w:val="nil"/>
              <w:left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FC" w:rsidRPr="009A09D7" w:rsidTr="00FD491F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7" w:type="dxa"/>
            <w:gridSpan w:val="12"/>
            <w:tcBorders>
              <w:left w:val="nil"/>
              <w:bottom w:val="nil"/>
              <w:right w:val="nil"/>
            </w:tcBorders>
          </w:tcPr>
          <w:p w:rsidR="00ED16FC" w:rsidRPr="00FD491F" w:rsidRDefault="00ED16FC" w:rsidP="00FD49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91F">
              <w:rPr>
                <w:rFonts w:ascii="Times New Roman" w:hAnsi="Times New Roman" w:cs="Times New Roman"/>
                <w:sz w:val="16"/>
                <w:szCs w:val="16"/>
              </w:rPr>
              <w:t>(Ф.И.О. полностью)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FC" w:rsidRPr="009A09D7" w:rsidTr="00FD491F"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FC" w:rsidRPr="009A09D7" w:rsidTr="00FD491F"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CD8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991" w:type="dxa"/>
            <w:tcBorders>
              <w:top w:val="nil"/>
              <w:left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nil"/>
              <w:left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CD8">
              <w:rPr>
                <w:rFonts w:ascii="Times New Roman" w:hAnsi="Times New Roman" w:cs="Times New Roman"/>
                <w:sz w:val="24"/>
                <w:szCs w:val="24"/>
              </w:rPr>
              <w:t>, выдан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CD8">
              <w:rPr>
                <w:rFonts w:ascii="Times New Roman" w:hAnsi="Times New Roman" w:cs="Times New Roman"/>
                <w:sz w:val="24"/>
                <w:szCs w:val="24"/>
              </w:rPr>
              <w:t>, кем выдан</w:t>
            </w:r>
          </w:p>
        </w:tc>
        <w:tc>
          <w:tcPr>
            <w:tcW w:w="1666" w:type="dxa"/>
            <w:gridSpan w:val="2"/>
            <w:tcBorders>
              <w:top w:val="nil"/>
              <w:left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FC" w:rsidRPr="009A09D7" w:rsidTr="00FD491F"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FD491F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D491F">
              <w:rPr>
                <w:rFonts w:ascii="Times New Roman" w:hAnsi="Times New Roman" w:cs="Times New Roman"/>
                <w:sz w:val="16"/>
                <w:szCs w:val="16"/>
              </w:rPr>
              <w:t>(серия)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16FC" w:rsidRPr="00FD491F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D491F">
              <w:rPr>
                <w:rFonts w:ascii="Times New Roman" w:hAnsi="Times New Roman" w:cs="Times New Roman"/>
                <w:sz w:val="16"/>
                <w:szCs w:val="16"/>
              </w:rPr>
              <w:t>(номер)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ED16FC" w:rsidRPr="00FD491F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D491F">
              <w:rPr>
                <w:rFonts w:ascii="Times New Roman" w:hAnsi="Times New Roman" w:cs="Times New Roman"/>
                <w:sz w:val="16"/>
                <w:szCs w:val="16"/>
              </w:rPr>
              <w:t>(дата выдачи)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FC" w:rsidRPr="009A09D7" w:rsidTr="00FD491F">
        <w:tc>
          <w:tcPr>
            <w:tcW w:w="6722" w:type="dxa"/>
            <w:gridSpan w:val="10"/>
            <w:tcBorders>
              <w:top w:val="nil"/>
              <w:left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tcBorders>
              <w:top w:val="nil"/>
              <w:left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FC" w:rsidRPr="009A09D7" w:rsidTr="00FD491F">
        <w:tc>
          <w:tcPr>
            <w:tcW w:w="6722" w:type="dxa"/>
            <w:gridSpan w:val="10"/>
            <w:tcBorders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tcBorders>
              <w:left w:val="nil"/>
              <w:bottom w:val="nil"/>
              <w:right w:val="nil"/>
            </w:tcBorders>
          </w:tcPr>
          <w:p w:rsidR="00ED16FC" w:rsidRPr="00FD491F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FD491F">
              <w:rPr>
                <w:rFonts w:ascii="Times New Roman" w:hAnsi="Times New Roman" w:cs="Times New Roman"/>
                <w:sz w:val="16"/>
                <w:szCs w:val="16"/>
              </w:rPr>
              <w:t>(код подразделения)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FC" w:rsidRPr="009A09D7" w:rsidTr="00FD491F">
        <w:tc>
          <w:tcPr>
            <w:tcW w:w="33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07CD8">
              <w:rPr>
                <w:rFonts w:ascii="Times New Roman" w:hAnsi="Times New Roman" w:cs="Times New Roman"/>
                <w:sz w:val="24"/>
                <w:szCs w:val="24"/>
              </w:rPr>
              <w:t>Проживающий(ая) по адресу:</w:t>
            </w:r>
          </w:p>
        </w:tc>
        <w:tc>
          <w:tcPr>
            <w:tcW w:w="6458" w:type="dxa"/>
            <w:gridSpan w:val="8"/>
            <w:tcBorders>
              <w:top w:val="nil"/>
              <w:left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FC" w:rsidRPr="009A09D7" w:rsidTr="00FD491F">
        <w:tc>
          <w:tcPr>
            <w:tcW w:w="26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  <w:gridSpan w:val="8"/>
            <w:tcBorders>
              <w:left w:val="nil"/>
              <w:bottom w:val="nil"/>
              <w:right w:val="nil"/>
            </w:tcBorders>
          </w:tcPr>
          <w:p w:rsidR="00ED16FC" w:rsidRPr="00FD491F" w:rsidRDefault="00ED16FC" w:rsidP="00FD49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91F">
              <w:rPr>
                <w:rFonts w:ascii="Times New Roman" w:hAnsi="Times New Roman" w:cs="Times New Roman"/>
                <w:sz w:val="16"/>
                <w:szCs w:val="16"/>
              </w:rPr>
              <w:t>(индекс, страна/республика, край, область, населенный пункт)</w:t>
            </w:r>
          </w:p>
        </w:tc>
      </w:tr>
      <w:tr w:rsidR="00ED16FC" w:rsidRPr="009A09D7" w:rsidTr="00FD491F">
        <w:tc>
          <w:tcPr>
            <w:tcW w:w="9530" w:type="dxa"/>
            <w:gridSpan w:val="13"/>
            <w:tcBorders>
              <w:top w:val="nil"/>
              <w:left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6FC" w:rsidRPr="009A09D7" w:rsidTr="00FD491F">
        <w:tc>
          <w:tcPr>
            <w:tcW w:w="9530" w:type="dxa"/>
            <w:gridSpan w:val="13"/>
            <w:tcBorders>
              <w:left w:val="nil"/>
              <w:bottom w:val="nil"/>
              <w:right w:val="nil"/>
            </w:tcBorders>
          </w:tcPr>
          <w:p w:rsidR="00ED16FC" w:rsidRPr="00FD491F" w:rsidRDefault="00ED16FC" w:rsidP="00FD49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91F">
              <w:rPr>
                <w:rFonts w:ascii="Times New Roman" w:hAnsi="Times New Roman" w:cs="Times New Roman"/>
                <w:sz w:val="16"/>
                <w:szCs w:val="16"/>
              </w:rPr>
              <w:t>(улица, дом, корпус, квартира)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ED16FC" w:rsidRPr="00507CD8" w:rsidRDefault="00ED16FC" w:rsidP="00507CD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16FC" w:rsidRPr="00507CD8" w:rsidRDefault="00ED16FC" w:rsidP="00FD49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07CD8">
        <w:rPr>
          <w:rFonts w:ascii="Times New Roman" w:hAnsi="Times New Roman" w:cs="Times New Roman"/>
          <w:sz w:val="24"/>
          <w:szCs w:val="24"/>
        </w:rPr>
        <w:t>даю свое согласие Администрации ГП "Город Спас-Деменск"  Калужской области (далее Оператор), расположенной по адресу: г. Спас-Деменск Калужской области, ул. Советская, д. 99 на обработку 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уничтожение), а также на  автоматизированную обработку,  приведенных в  заявлении моих персональных данных (Ф.И.О., паспортные данные, адресные данные, сведения о регистрации, контактная информация, сведений обо мне и т.п.),  для целей использования  Администрацией ГП "Город Спас-Деменск"  при рассмотрении моего заявления.</w:t>
      </w:r>
    </w:p>
    <w:p w:rsidR="00ED16FC" w:rsidRPr="00507CD8" w:rsidRDefault="00ED16FC" w:rsidP="00FD49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07CD8">
        <w:rPr>
          <w:rFonts w:ascii="Times New Roman" w:hAnsi="Times New Roman" w:cs="Times New Roman"/>
          <w:sz w:val="24"/>
          <w:szCs w:val="24"/>
        </w:rPr>
        <w:t xml:space="preserve"> </w:t>
      </w:r>
      <w:r w:rsidRPr="00507CD8">
        <w:rPr>
          <w:rFonts w:ascii="Times New Roman" w:hAnsi="Times New Roman" w:cs="Times New Roman"/>
          <w:sz w:val="24"/>
          <w:szCs w:val="24"/>
        </w:rPr>
        <w:tab/>
        <w:t xml:space="preserve">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от 27.07.2006 № 152-ФЗ «О персональных данных», конфиденциальность персональных данных соблюдается в рамках исполнения Операторами законодательства Российской Федерации. </w:t>
      </w:r>
    </w:p>
    <w:p w:rsidR="00ED16FC" w:rsidRPr="00507CD8" w:rsidRDefault="00ED16FC" w:rsidP="00FD49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07CD8">
        <w:rPr>
          <w:rFonts w:ascii="Times New Roman" w:hAnsi="Times New Roman" w:cs="Times New Roman"/>
          <w:sz w:val="24"/>
          <w:szCs w:val="24"/>
        </w:rPr>
        <w:tab/>
        <w:t>Настоящее заявление может быть отозвано мной  в любой момент в письменной форме в случае, если Оператор использует мои персональные данные для целей, не связанных в рассмотрением моего заявления.</w:t>
      </w:r>
    </w:p>
    <w:p w:rsidR="00ED16FC" w:rsidRPr="00507CD8" w:rsidRDefault="00ED16FC" w:rsidP="00FD49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07CD8">
        <w:rPr>
          <w:rFonts w:ascii="Times New Roman" w:hAnsi="Times New Roman" w:cs="Times New Roman"/>
          <w:sz w:val="24"/>
          <w:szCs w:val="24"/>
        </w:rPr>
        <w:tab/>
        <w:t>Подтверждаю, что ознакомлен(а) с положением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ED16FC" w:rsidRPr="00507CD8" w:rsidRDefault="00ED16FC" w:rsidP="00FD491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07CD8">
        <w:rPr>
          <w:rFonts w:ascii="Times New Roman" w:hAnsi="Times New Roman" w:cs="Times New Roman"/>
          <w:sz w:val="24"/>
          <w:szCs w:val="24"/>
        </w:rPr>
        <w:tab/>
        <w:t>Согласие дано бессрочно, осознанно и добровольно.</w:t>
      </w:r>
    </w:p>
    <w:p w:rsidR="00ED16FC" w:rsidRPr="00507CD8" w:rsidRDefault="00ED16FC" w:rsidP="00507C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D16FC" w:rsidRPr="00507CD8" w:rsidRDefault="00ED16FC" w:rsidP="00507C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07CD8">
        <w:rPr>
          <w:rFonts w:ascii="Times New Roman" w:hAnsi="Times New Roman" w:cs="Times New Roman"/>
          <w:sz w:val="24"/>
          <w:szCs w:val="24"/>
        </w:rPr>
        <w:t xml:space="preserve">«___»_______________20___ года     </w:t>
      </w:r>
      <w:r w:rsidRPr="00507CD8">
        <w:rPr>
          <w:rFonts w:ascii="Times New Roman" w:hAnsi="Times New Roman" w:cs="Times New Roman"/>
          <w:sz w:val="24"/>
          <w:szCs w:val="24"/>
        </w:rPr>
        <w:tab/>
      </w:r>
      <w:r w:rsidRPr="00507CD8">
        <w:rPr>
          <w:rFonts w:ascii="Times New Roman" w:hAnsi="Times New Roman" w:cs="Times New Roman"/>
          <w:sz w:val="24"/>
          <w:szCs w:val="24"/>
        </w:rPr>
        <w:tab/>
      </w:r>
      <w:r w:rsidRPr="00507CD8">
        <w:rPr>
          <w:rFonts w:ascii="Times New Roman" w:hAnsi="Times New Roman" w:cs="Times New Roman"/>
          <w:sz w:val="24"/>
          <w:szCs w:val="24"/>
        </w:rPr>
        <w:tab/>
        <w:t xml:space="preserve">          г. Спас-Деменск.</w:t>
      </w:r>
    </w:p>
    <w:p w:rsidR="00ED16FC" w:rsidRPr="00507CD8" w:rsidRDefault="00ED16FC" w:rsidP="00507C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D16FC" w:rsidRPr="00507CD8" w:rsidRDefault="00ED16FC" w:rsidP="00507C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07CD8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D16FC" w:rsidRPr="00507CD8" w:rsidRDefault="00ED16FC" w:rsidP="00507CD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507CD8">
        <w:rPr>
          <w:rFonts w:ascii="Times New Roman" w:hAnsi="Times New Roman" w:cs="Times New Roman"/>
          <w:sz w:val="24"/>
          <w:szCs w:val="24"/>
        </w:rPr>
        <w:tab/>
        <w:t>Подпись заявителя</w:t>
      </w:r>
    </w:p>
    <w:p w:rsidR="00ED16FC" w:rsidRDefault="00ED16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D16FC" w:rsidRDefault="00ED16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D16FC" w:rsidRDefault="00ED16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D16FC" w:rsidRDefault="00ED16FC" w:rsidP="006A7686">
      <w:pPr>
        <w:spacing w:after="0" w:line="240" w:lineRule="auto"/>
        <w:ind w:firstLine="5529"/>
        <w:jc w:val="right"/>
        <w:rPr>
          <w:color w:val="000000"/>
          <w:sz w:val="20"/>
          <w:szCs w:val="20"/>
        </w:rPr>
      </w:pPr>
    </w:p>
    <w:p w:rsidR="00ED16FC" w:rsidRDefault="00ED16FC" w:rsidP="006A7686">
      <w:pPr>
        <w:spacing w:after="0" w:line="240" w:lineRule="auto"/>
        <w:ind w:firstLine="5529"/>
        <w:jc w:val="right"/>
      </w:pPr>
    </w:p>
    <w:p w:rsidR="00ED16FC" w:rsidRDefault="00ED16FC" w:rsidP="006A7686">
      <w:pPr>
        <w:spacing w:after="0" w:line="240" w:lineRule="auto"/>
        <w:ind w:firstLine="5529"/>
        <w:jc w:val="right"/>
      </w:pPr>
    </w:p>
    <w:p w:rsidR="00ED16FC" w:rsidRDefault="00ED16FC" w:rsidP="006A7686">
      <w:pPr>
        <w:spacing w:after="0" w:line="240" w:lineRule="auto"/>
        <w:ind w:firstLine="5529"/>
        <w:jc w:val="right"/>
      </w:pPr>
    </w:p>
    <w:p w:rsidR="00ED16FC" w:rsidRPr="00937CB2" w:rsidRDefault="00ED16FC" w:rsidP="006A7686">
      <w:pPr>
        <w:spacing w:after="0" w:line="240" w:lineRule="auto"/>
        <w:ind w:firstLine="5529"/>
        <w:jc w:val="right"/>
      </w:pPr>
      <w:r w:rsidRPr="00937CB2">
        <w:t>Приложение № 4</w:t>
      </w:r>
    </w:p>
    <w:p w:rsidR="00ED16FC" w:rsidRPr="00937CB2" w:rsidRDefault="00ED16FC" w:rsidP="006A7686">
      <w:pPr>
        <w:spacing w:after="0" w:line="240" w:lineRule="auto"/>
        <w:ind w:firstLine="5529"/>
        <w:jc w:val="right"/>
      </w:pPr>
      <w:r w:rsidRPr="00937CB2">
        <w:t>к Административному регламенту</w:t>
      </w:r>
    </w:p>
    <w:p w:rsidR="00ED16FC" w:rsidRPr="00715E41" w:rsidRDefault="00ED16FC" w:rsidP="00E33533">
      <w:pPr>
        <w:spacing w:after="0" w:line="240" w:lineRule="auto"/>
        <w:jc w:val="both"/>
        <w:rPr>
          <w:color w:val="000000"/>
          <w:sz w:val="20"/>
          <w:szCs w:val="20"/>
        </w:rPr>
      </w:pPr>
    </w:p>
    <w:p w:rsidR="00ED16FC" w:rsidRPr="00E33533" w:rsidRDefault="00ED16FC" w:rsidP="00E3353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533">
        <w:rPr>
          <w:rFonts w:ascii="Times New Roman" w:hAnsi="Times New Roman" w:cs="Times New Roman"/>
          <w:b/>
          <w:sz w:val="24"/>
          <w:szCs w:val="24"/>
        </w:rPr>
        <w:t>Разрешение</w:t>
      </w:r>
    </w:p>
    <w:p w:rsidR="00ED16FC" w:rsidRPr="00E33533" w:rsidRDefault="00ED16FC" w:rsidP="00E33533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533">
        <w:rPr>
          <w:rFonts w:ascii="Times New Roman" w:hAnsi="Times New Roman" w:cs="Times New Roman"/>
          <w:b/>
          <w:sz w:val="24"/>
          <w:szCs w:val="24"/>
        </w:rPr>
        <w:t>на осуществление производства земляных работ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>на территории  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E33533">
        <w:rPr>
          <w:rFonts w:ascii="Times New Roman" w:hAnsi="Times New Roman"/>
          <w:sz w:val="24"/>
          <w:szCs w:val="24"/>
          <w:lang w:eastAsia="ru-RU"/>
        </w:rPr>
        <w:t>______________________________________________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>Выдан представителю_____</w:t>
      </w:r>
      <w:r>
        <w:rPr>
          <w:rFonts w:ascii="Times New Roman" w:hAnsi="Times New Roman"/>
          <w:sz w:val="24"/>
          <w:szCs w:val="24"/>
          <w:lang w:eastAsia="ru-RU"/>
        </w:rPr>
        <w:t>__________</w:t>
      </w:r>
      <w:r w:rsidRPr="00E33533">
        <w:rPr>
          <w:rFonts w:ascii="Times New Roman" w:hAnsi="Times New Roman"/>
          <w:sz w:val="24"/>
          <w:szCs w:val="24"/>
          <w:lang w:eastAsia="ru-RU"/>
        </w:rPr>
        <w:t>___________________________________________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E33533">
        <w:rPr>
          <w:rFonts w:ascii="Times New Roman" w:hAnsi="Times New Roman"/>
          <w:sz w:val="20"/>
          <w:szCs w:val="20"/>
          <w:lang w:eastAsia="ru-RU"/>
        </w:rPr>
        <w:t>наименование организации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E335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33533">
        <w:rPr>
          <w:rFonts w:ascii="Times New Roman" w:hAnsi="Times New Roman"/>
          <w:sz w:val="20"/>
          <w:szCs w:val="20"/>
          <w:lang w:eastAsia="ru-RU"/>
        </w:rPr>
        <w:t>фамилия, имя, отчество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>на производство земляных работ_________________________________________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</w:t>
      </w:r>
      <w:r w:rsidRPr="00E33533">
        <w:rPr>
          <w:rFonts w:ascii="Times New Roman" w:hAnsi="Times New Roman"/>
          <w:sz w:val="20"/>
          <w:szCs w:val="20"/>
          <w:lang w:eastAsia="ru-RU"/>
        </w:rPr>
        <w:t>подробное описание места  производства земляных работ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>для ______________________________________________________________________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E33533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</w:t>
      </w:r>
      <w:r w:rsidRPr="00E33533">
        <w:rPr>
          <w:rFonts w:ascii="Times New Roman" w:hAnsi="Times New Roman"/>
          <w:sz w:val="20"/>
          <w:szCs w:val="20"/>
          <w:lang w:eastAsia="ru-RU"/>
        </w:rPr>
        <w:t xml:space="preserve">          название земляных работ</w:t>
      </w:r>
    </w:p>
    <w:p w:rsidR="00ED16FC" w:rsidRDefault="00ED16FC" w:rsidP="00E335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b/>
          <w:sz w:val="24"/>
          <w:szCs w:val="24"/>
          <w:lang w:eastAsia="ru-RU"/>
        </w:rPr>
        <w:t>ПРИ ПРОИЗВОДСТВЕ РАБОТ ОБЯЗУЮСЬ</w:t>
      </w:r>
      <w:r w:rsidRPr="00E33533">
        <w:rPr>
          <w:rFonts w:ascii="Times New Roman" w:hAnsi="Times New Roman"/>
          <w:sz w:val="24"/>
          <w:szCs w:val="24"/>
          <w:lang w:eastAsia="ru-RU"/>
        </w:rPr>
        <w:t>:</w:t>
      </w:r>
    </w:p>
    <w:p w:rsidR="00ED16FC" w:rsidRPr="00E33533" w:rsidRDefault="00ED16FC" w:rsidP="00E33533">
      <w:pPr>
        <w:pStyle w:val="BodyText3"/>
        <w:spacing w:after="0"/>
        <w:jc w:val="both"/>
        <w:rPr>
          <w:sz w:val="24"/>
          <w:szCs w:val="24"/>
        </w:rPr>
      </w:pPr>
      <w:r w:rsidRPr="00E33533">
        <w:rPr>
          <w:sz w:val="24"/>
          <w:szCs w:val="24"/>
        </w:rPr>
        <w:t xml:space="preserve">             1. Все работы связанные с прокладкой, переустройством подземных  сооружений производить в строгом соответствии с «Правилами благоустройства муниципального образования городское поселение «Город Спас-Деменск» утверждёнными Решением Городской Думы от «24» Ноября 2010 г. № 38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E33533">
        <w:rPr>
          <w:rFonts w:ascii="Times New Roman" w:hAnsi="Times New Roman"/>
          <w:sz w:val="24"/>
          <w:szCs w:val="24"/>
          <w:lang w:eastAsia="ru-RU"/>
        </w:rPr>
        <w:t xml:space="preserve"> 2. При пересечении трассой  подземных коммуникаций вызвать до начала работ на место разрытия представителей от организаций_______________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  <w:r w:rsidRPr="00E33533"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 w:rsidRPr="00E3353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33533">
        <w:rPr>
          <w:rFonts w:ascii="Times New Roman" w:hAnsi="Times New Roman"/>
          <w:sz w:val="20"/>
          <w:szCs w:val="20"/>
          <w:lang w:eastAsia="ru-RU"/>
        </w:rPr>
        <w:t>название организаций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            3. Работы начать «______»___________________20 __ г. и закончить со всеми работами по восстановлению разрушений до «_______»________________________20__ г.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            4. В случае закрытия движения по ул. 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E33533"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после  согласования с </w:t>
      </w:r>
      <w:r>
        <w:rPr>
          <w:rFonts w:ascii="Times New Roman" w:hAnsi="Times New Roman"/>
          <w:sz w:val="24"/>
          <w:szCs w:val="24"/>
          <w:lang w:eastAsia="ru-RU"/>
        </w:rPr>
        <w:t>органами обеспечения безопасности  дорожного движения</w:t>
      </w:r>
      <w:r w:rsidRPr="00E33533">
        <w:rPr>
          <w:rFonts w:ascii="Times New Roman" w:hAnsi="Times New Roman"/>
          <w:sz w:val="24"/>
          <w:szCs w:val="24"/>
          <w:lang w:eastAsia="ru-RU"/>
        </w:rPr>
        <w:t xml:space="preserve"> установить объезд по ул. 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  <w:r w:rsidRPr="00E33533">
        <w:rPr>
          <w:rFonts w:ascii="Times New Roman" w:hAnsi="Times New Roman"/>
          <w:sz w:val="24"/>
          <w:szCs w:val="24"/>
          <w:lang w:eastAsia="ru-RU"/>
        </w:rPr>
        <w:t>_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E33533">
        <w:rPr>
          <w:rFonts w:ascii="Times New Roman" w:hAnsi="Times New Roman"/>
          <w:sz w:val="24"/>
          <w:szCs w:val="24"/>
          <w:lang w:eastAsia="ru-RU"/>
        </w:rPr>
        <w:t>. После окончания работ представить в отдел  главного гор(рай) архитектора исполнительный чертёж не позже «_____»____________________20__ г.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>6</w:t>
      </w:r>
      <w:r w:rsidRPr="00E33533">
        <w:rPr>
          <w:rFonts w:ascii="Times New Roman" w:hAnsi="Times New Roman"/>
          <w:sz w:val="24"/>
          <w:szCs w:val="24"/>
          <w:lang w:eastAsia="ru-RU"/>
        </w:rPr>
        <w:t>. Настоящий ордер и чертёж иметь  при себе на мете работ  для предъявления инспектирующим лицам.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>Подпись  ответственного за производство работ по ордеру___________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E33533">
        <w:rPr>
          <w:rFonts w:ascii="Times New Roman" w:hAnsi="Times New Roman"/>
          <w:sz w:val="24"/>
          <w:szCs w:val="24"/>
          <w:lang w:eastAsia="ru-RU"/>
        </w:rPr>
        <w:t>____________</w:t>
      </w:r>
    </w:p>
    <w:p w:rsidR="00ED16FC" w:rsidRPr="00E33533" w:rsidRDefault="00ED16FC" w:rsidP="00E335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>Адрес организации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</w:t>
      </w:r>
      <w:r w:rsidRPr="00E3353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D16FC" w:rsidRPr="00E33533" w:rsidRDefault="00ED16FC" w:rsidP="00E3353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33533">
        <w:rPr>
          <w:rFonts w:ascii="Times New Roman" w:hAnsi="Times New Roman"/>
          <w:sz w:val="24"/>
          <w:szCs w:val="24"/>
          <w:lang w:eastAsia="ru-RU"/>
        </w:rPr>
        <w:t>№ телефона______</w:t>
      </w:r>
      <w:r>
        <w:rPr>
          <w:rFonts w:ascii="Times New Roman" w:hAnsi="Times New Roman"/>
          <w:sz w:val="24"/>
          <w:szCs w:val="24"/>
          <w:lang w:eastAsia="ru-RU"/>
        </w:rPr>
        <w:t>________</w:t>
      </w:r>
      <w:r w:rsidRPr="00E33533">
        <w:rPr>
          <w:rFonts w:ascii="Times New Roman" w:hAnsi="Times New Roman"/>
          <w:sz w:val="24"/>
          <w:szCs w:val="24"/>
          <w:lang w:eastAsia="ru-RU"/>
        </w:rPr>
        <w:t>_______________________________________________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D3E">
        <w:rPr>
          <w:rFonts w:ascii="Times New Roman" w:hAnsi="Times New Roman"/>
          <w:caps/>
          <w:sz w:val="28"/>
          <w:szCs w:val="28"/>
          <w:lang w:eastAsia="ru-RU"/>
        </w:rPr>
        <w:t>Согласовано</w:t>
      </w:r>
      <w:r w:rsidRPr="00E33533">
        <w:rPr>
          <w:rFonts w:ascii="Times New Roman" w:hAnsi="Times New Roman"/>
          <w:sz w:val="24"/>
          <w:szCs w:val="24"/>
          <w:lang w:eastAsia="ru-RU"/>
        </w:rPr>
        <w:t>:</w:t>
      </w:r>
    </w:p>
    <w:p w:rsidR="00ED16FC" w:rsidRPr="00E33533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16FC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Представители эксплуатирующих организаций:</w:t>
      </w:r>
    </w:p>
    <w:p w:rsidR="00ED16FC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D16FC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ED16FC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ED16FC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ED16FC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ED16FC" w:rsidRDefault="00ED16FC" w:rsidP="009D3D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ED16FC" w:rsidRDefault="00ED16FC" w:rsidP="009D3D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ED16FC" w:rsidRDefault="00ED16FC" w:rsidP="009D3D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ED16FC" w:rsidRPr="00507CD8" w:rsidRDefault="00ED16FC" w:rsidP="009D3D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ED16FC" w:rsidRDefault="00ED16FC" w:rsidP="009D3D3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___________________________________________/______________________/</w:t>
      </w:r>
    </w:p>
    <w:p w:rsidR="00ED16FC" w:rsidRPr="00507CD8" w:rsidRDefault="00ED16FC" w:rsidP="00E335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D16FC" w:rsidRPr="00507CD8" w:rsidSect="00FD491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3C0"/>
    <w:rsid w:val="000240E6"/>
    <w:rsid w:val="00031F59"/>
    <w:rsid w:val="00057EBB"/>
    <w:rsid w:val="000A5AE9"/>
    <w:rsid w:val="000B6DA1"/>
    <w:rsid w:val="000C7900"/>
    <w:rsid w:val="000E30F3"/>
    <w:rsid w:val="000E325B"/>
    <w:rsid w:val="001121A2"/>
    <w:rsid w:val="00122C20"/>
    <w:rsid w:val="0014644E"/>
    <w:rsid w:val="001807E3"/>
    <w:rsid w:val="001A63C8"/>
    <w:rsid w:val="001A730C"/>
    <w:rsid w:val="001D36C1"/>
    <w:rsid w:val="00225FCA"/>
    <w:rsid w:val="00241FA9"/>
    <w:rsid w:val="0026070A"/>
    <w:rsid w:val="00277FF1"/>
    <w:rsid w:val="002945E5"/>
    <w:rsid w:val="002B1777"/>
    <w:rsid w:val="002B2F70"/>
    <w:rsid w:val="002D0E8C"/>
    <w:rsid w:val="002F310D"/>
    <w:rsid w:val="0031765C"/>
    <w:rsid w:val="00334553"/>
    <w:rsid w:val="0034748C"/>
    <w:rsid w:val="003565D3"/>
    <w:rsid w:val="00356AC8"/>
    <w:rsid w:val="00374D44"/>
    <w:rsid w:val="003A6557"/>
    <w:rsid w:val="003F4916"/>
    <w:rsid w:val="004023C0"/>
    <w:rsid w:val="004151FC"/>
    <w:rsid w:val="00437C87"/>
    <w:rsid w:val="00475D5C"/>
    <w:rsid w:val="00481C09"/>
    <w:rsid w:val="004B4B38"/>
    <w:rsid w:val="0050452B"/>
    <w:rsid w:val="00507CD8"/>
    <w:rsid w:val="00526FC9"/>
    <w:rsid w:val="00561EB8"/>
    <w:rsid w:val="005628A1"/>
    <w:rsid w:val="005F4E47"/>
    <w:rsid w:val="005F6716"/>
    <w:rsid w:val="0064021F"/>
    <w:rsid w:val="00675534"/>
    <w:rsid w:val="006764A1"/>
    <w:rsid w:val="00696C51"/>
    <w:rsid w:val="006A7686"/>
    <w:rsid w:val="00702AB2"/>
    <w:rsid w:val="00704663"/>
    <w:rsid w:val="00715E41"/>
    <w:rsid w:val="007437D1"/>
    <w:rsid w:val="00756A8E"/>
    <w:rsid w:val="007C2484"/>
    <w:rsid w:val="008620DF"/>
    <w:rsid w:val="00867524"/>
    <w:rsid w:val="008D018C"/>
    <w:rsid w:val="008E0348"/>
    <w:rsid w:val="0090444E"/>
    <w:rsid w:val="00926518"/>
    <w:rsid w:val="00935129"/>
    <w:rsid w:val="00937CB2"/>
    <w:rsid w:val="00951639"/>
    <w:rsid w:val="009564CB"/>
    <w:rsid w:val="00967720"/>
    <w:rsid w:val="00970A44"/>
    <w:rsid w:val="009A09D7"/>
    <w:rsid w:val="009D3D3E"/>
    <w:rsid w:val="00A23950"/>
    <w:rsid w:val="00A60058"/>
    <w:rsid w:val="00A6079C"/>
    <w:rsid w:val="00A67EF7"/>
    <w:rsid w:val="00A90E46"/>
    <w:rsid w:val="00AB3BDC"/>
    <w:rsid w:val="00AC5517"/>
    <w:rsid w:val="00AE33FB"/>
    <w:rsid w:val="00AF5B0D"/>
    <w:rsid w:val="00B21775"/>
    <w:rsid w:val="00B3466E"/>
    <w:rsid w:val="00BD2FBD"/>
    <w:rsid w:val="00C61BF8"/>
    <w:rsid w:val="00C630A8"/>
    <w:rsid w:val="00C84685"/>
    <w:rsid w:val="00C87F72"/>
    <w:rsid w:val="00CD34F7"/>
    <w:rsid w:val="00D3397C"/>
    <w:rsid w:val="00D549BE"/>
    <w:rsid w:val="00D8308D"/>
    <w:rsid w:val="00D9782F"/>
    <w:rsid w:val="00DA0678"/>
    <w:rsid w:val="00E33533"/>
    <w:rsid w:val="00E9665A"/>
    <w:rsid w:val="00EC276C"/>
    <w:rsid w:val="00ED0661"/>
    <w:rsid w:val="00ED16FC"/>
    <w:rsid w:val="00EF6996"/>
    <w:rsid w:val="00F11E52"/>
    <w:rsid w:val="00F568A5"/>
    <w:rsid w:val="00F72E2A"/>
    <w:rsid w:val="00F75C0E"/>
    <w:rsid w:val="00F94DAD"/>
    <w:rsid w:val="00FD491F"/>
    <w:rsid w:val="00FF6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7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023C0"/>
    <w:pPr>
      <w:widowControl w:val="0"/>
      <w:autoSpaceDE w:val="0"/>
      <w:autoSpaceDN w:val="0"/>
    </w:pPr>
  </w:style>
  <w:style w:type="paragraph" w:customStyle="1" w:styleId="ConsPlusNonformat">
    <w:name w:val="ConsPlusNonformat"/>
    <w:uiPriority w:val="99"/>
    <w:rsid w:val="004023C0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023C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4023C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22C2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2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2C20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64021F"/>
    <w:rPr>
      <w:sz w:val="22"/>
      <w:lang w:eastAsia="ru-RU"/>
    </w:rPr>
  </w:style>
  <w:style w:type="paragraph" w:styleId="BodyText3">
    <w:name w:val="Body Text 3"/>
    <w:basedOn w:val="Normal"/>
    <w:link w:val="BodyText3Char"/>
    <w:uiPriority w:val="99"/>
    <w:rsid w:val="0064021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4021F"/>
    <w:rPr>
      <w:rFonts w:ascii="Times New Roman" w:hAnsi="Times New Roman" w:cs="Times New Roman"/>
      <w:sz w:val="16"/>
      <w:szCs w:val="16"/>
      <w:lang w:eastAsia="ru-RU"/>
    </w:rPr>
  </w:style>
  <w:style w:type="paragraph" w:styleId="Title">
    <w:name w:val="Title"/>
    <w:basedOn w:val="Normal"/>
    <w:link w:val="TitleChar"/>
    <w:uiPriority w:val="99"/>
    <w:qFormat/>
    <w:rsid w:val="00FF634A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FF634A"/>
    <w:rPr>
      <w:rFonts w:ascii="Times New Roman" w:hAnsi="Times New Roman" w:cs="Times New Roman"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FF634A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F634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Normal"/>
    <w:uiPriority w:val="99"/>
    <w:rsid w:val="00031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67553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675534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374D4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74D44"/>
    <w:rPr>
      <w:rFonts w:cs="Times New Roman"/>
    </w:rPr>
  </w:style>
  <w:style w:type="table" w:styleId="TableGrid">
    <w:name w:val="Table Grid"/>
    <w:basedOn w:val="TableNormal"/>
    <w:uiPriority w:val="99"/>
    <w:locked/>
    <w:rsid w:val="001D36C1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52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9830757B12AE9C48B300BCF6F41364B0C7970497AF40D8E4821aB38F" TargetMode="External"/><Relationship Id="rId13" Type="http://schemas.openxmlformats.org/officeDocument/2006/relationships/hyperlink" Target="consultantplus://offline/ref=1349830757B12AE9C48B300BCF6F41364B047F704124A30FDF1D2FBD51DD9EF957F573BFa63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gp_spdemensk@adm.kaluga.ru" TargetMode="External"/><Relationship Id="rId12" Type="http://schemas.openxmlformats.org/officeDocument/2006/relationships/hyperlink" Target="consultantplus://offline/ref=1349830757B12AE9C48B300BCF6F41364A077E744527FE05D74423BFa536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349830757B12AE9C48B2E06D9031F384E0F2078432CAC5B854029EA0E8D98AC17aB35F" TargetMode="External"/><Relationship Id="rId11" Type="http://schemas.openxmlformats.org/officeDocument/2006/relationships/hyperlink" Target="consultantplus://offline/ref=1349830757B12AE9C48B300BCF6F41364A0D7D704527FE05D74423BFa536F" TargetMode="External"/><Relationship Id="rId5" Type="http://schemas.openxmlformats.org/officeDocument/2006/relationships/hyperlink" Target="consultantplus://offline/ref=1349830757B12AE9C48B300BCF6F41364B047F704124A30FDF1D2FBD51DD9EF957F573BA686FEED8a63F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349830757B12AE9C48B300BCF6F41364B047F704124A30FDF1D2FBD51aD3DF" TargetMode="External"/><Relationship Id="rId4" Type="http://schemas.openxmlformats.org/officeDocument/2006/relationships/hyperlink" Target="consultantplus://offline/ref=1349830757B12AE9C48B300BCF6F41364B057E74462BA30FDF1D2FBD51aD3DF" TargetMode="External"/><Relationship Id="rId9" Type="http://schemas.openxmlformats.org/officeDocument/2006/relationships/hyperlink" Target="consultantplus://offline/ref=1349830757B12AE9C48B300BCF6F41364B057A70472BA30FDF1D2FBD51aD3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16</Pages>
  <Words>7269</Words>
  <Characters>-32766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поселения</dc:title>
  <dc:subject/>
  <dc:creator>user</dc:creator>
  <cp:keywords/>
  <dc:description/>
  <cp:lastModifiedBy>Admin</cp:lastModifiedBy>
  <cp:revision>3</cp:revision>
  <cp:lastPrinted>2017-09-18T11:06:00Z</cp:lastPrinted>
  <dcterms:created xsi:type="dcterms:W3CDTF">2017-09-18T10:42:00Z</dcterms:created>
  <dcterms:modified xsi:type="dcterms:W3CDTF">2017-09-18T11:06:00Z</dcterms:modified>
</cp:coreProperties>
</file>